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550D1" w:rsidRPr="005706BB" w:rsidRDefault="006A7DE4" w:rsidP="003550D1">
      <w:pPr>
        <w:spacing w:line="235" w:lineRule="auto"/>
        <w:ind w:left="3545" w:firstLine="709"/>
        <w:jc w:val="right"/>
        <w:rPr>
          <w:rFonts w:ascii="Arial" w:hAnsi="Arial" w:cs="Arial"/>
          <w:bCs/>
          <w:sz w:val="20"/>
          <w:szCs w:val="20"/>
        </w:rPr>
      </w:pPr>
      <w:r w:rsidRPr="00347EE3">
        <w:rPr>
          <w:rFonts w:ascii="Arial" w:hAnsi="Arial" w:cs="Arial"/>
          <w:sz w:val="20"/>
          <w:szCs w:val="20"/>
        </w:rPr>
        <w:t>УТВЕРЖДЕНО</w:t>
      </w:r>
      <w:r w:rsidR="00310FF8" w:rsidRPr="00347EE3">
        <w:rPr>
          <w:rFonts w:ascii="Arial" w:hAnsi="Arial" w:cs="Arial"/>
          <w:sz w:val="20"/>
          <w:szCs w:val="20"/>
        </w:rPr>
        <w:br/>
      </w:r>
      <w:r w:rsidR="003550D1" w:rsidRPr="005706BB">
        <w:rPr>
          <w:rFonts w:ascii="Arial" w:hAnsi="Arial" w:cs="Arial"/>
          <w:bCs/>
          <w:sz w:val="20"/>
          <w:szCs w:val="20"/>
        </w:rPr>
        <w:t>Внеочередным общим собранием участников</w:t>
      </w:r>
    </w:p>
    <w:p w:rsidR="006A7DE4" w:rsidRPr="00347EE3" w:rsidRDefault="00A649EF" w:rsidP="00A649EF">
      <w:pPr>
        <w:spacing w:after="120"/>
        <w:jc w:val="right"/>
        <w:rPr>
          <w:rFonts w:ascii="Arial" w:hAnsi="Arial" w:cs="Arial"/>
          <w:sz w:val="20"/>
          <w:szCs w:val="20"/>
        </w:rPr>
      </w:pPr>
      <w:r>
        <w:rPr>
          <w:rFonts w:ascii="Arial" w:hAnsi="Arial" w:cs="Arial"/>
          <w:sz w:val="20"/>
          <w:szCs w:val="20"/>
        </w:rPr>
        <w:t>ООО «ВОЛГАЭНЕРГОСЕТЬ</w:t>
      </w:r>
      <w:r w:rsidR="003550D1">
        <w:rPr>
          <w:rFonts w:ascii="Arial" w:hAnsi="Arial" w:cs="Arial"/>
          <w:sz w:val="20"/>
          <w:szCs w:val="20"/>
        </w:rPr>
        <w:t>»</w:t>
      </w:r>
      <w:r w:rsidR="00310FF8" w:rsidRPr="00347EE3">
        <w:rPr>
          <w:rFonts w:ascii="Arial" w:hAnsi="Arial" w:cs="Arial"/>
          <w:sz w:val="20"/>
          <w:szCs w:val="20"/>
        </w:rPr>
        <w:br/>
      </w:r>
    </w:p>
    <w:tbl>
      <w:tblPr>
        <w:tblW w:w="0" w:type="auto"/>
        <w:tblBorders>
          <w:insideH w:val="single" w:sz="4" w:space="0" w:color="auto"/>
        </w:tblBorders>
        <w:tblLook w:val="04A0" w:firstRow="1" w:lastRow="0" w:firstColumn="1" w:lastColumn="0" w:noHBand="0" w:noVBand="1"/>
      </w:tblPr>
      <w:tblGrid>
        <w:gridCol w:w="4664"/>
        <w:gridCol w:w="4691"/>
      </w:tblGrid>
      <w:tr w:rsidR="003550D1" w:rsidRPr="00347EE3" w:rsidTr="00FB6F74">
        <w:tc>
          <w:tcPr>
            <w:tcW w:w="4785" w:type="dxa"/>
          </w:tcPr>
          <w:p w:rsidR="006A7DE4" w:rsidRPr="00F65CB0" w:rsidRDefault="006A7DE4" w:rsidP="00F65CB0">
            <w:pPr>
              <w:spacing w:after="120"/>
              <w:rPr>
                <w:rFonts w:ascii="Arial" w:hAnsi="Arial" w:cs="Arial"/>
                <w:b/>
                <w:i/>
                <w:sz w:val="20"/>
                <w:szCs w:val="20"/>
              </w:rPr>
            </w:pPr>
            <w:r w:rsidRPr="00347EE3">
              <w:rPr>
                <w:rFonts w:ascii="Arial" w:hAnsi="Arial" w:cs="Arial"/>
                <w:sz w:val="20"/>
                <w:szCs w:val="20"/>
              </w:rPr>
              <w:t xml:space="preserve">город </w:t>
            </w:r>
            <w:r w:rsidR="00F65CB0">
              <w:rPr>
                <w:rFonts w:ascii="Arial" w:hAnsi="Arial" w:cs="Arial"/>
                <w:sz w:val="20"/>
                <w:szCs w:val="20"/>
              </w:rPr>
              <w:t>Волгоград</w:t>
            </w:r>
          </w:p>
        </w:tc>
        <w:tc>
          <w:tcPr>
            <w:tcW w:w="4786" w:type="dxa"/>
          </w:tcPr>
          <w:p w:rsidR="006A7DE4" w:rsidRPr="00347EE3" w:rsidRDefault="00A649EF" w:rsidP="00A649EF">
            <w:pPr>
              <w:spacing w:after="120"/>
              <w:jc w:val="right"/>
              <w:rPr>
                <w:rFonts w:ascii="Arial" w:hAnsi="Arial" w:cs="Arial"/>
                <w:sz w:val="20"/>
                <w:szCs w:val="20"/>
              </w:rPr>
            </w:pPr>
            <w:r>
              <w:rPr>
                <w:rFonts w:ascii="Arial" w:hAnsi="Arial" w:cs="Arial"/>
                <w:sz w:val="20"/>
                <w:szCs w:val="20"/>
              </w:rPr>
              <w:t>«2</w:t>
            </w:r>
            <w:r w:rsidR="003550D1">
              <w:rPr>
                <w:rFonts w:ascii="Arial" w:hAnsi="Arial" w:cs="Arial"/>
                <w:sz w:val="20"/>
                <w:szCs w:val="20"/>
              </w:rPr>
              <w:t>5</w:t>
            </w:r>
            <w:r w:rsidR="006A7DE4" w:rsidRPr="00347EE3">
              <w:rPr>
                <w:rFonts w:ascii="Arial" w:hAnsi="Arial" w:cs="Arial"/>
                <w:sz w:val="20"/>
                <w:szCs w:val="20"/>
              </w:rPr>
              <w:t>»</w:t>
            </w:r>
            <w:r w:rsidR="003550D1">
              <w:rPr>
                <w:rFonts w:ascii="Arial" w:hAnsi="Arial" w:cs="Arial"/>
                <w:sz w:val="20"/>
                <w:szCs w:val="20"/>
              </w:rPr>
              <w:t xml:space="preserve"> </w:t>
            </w:r>
            <w:r>
              <w:rPr>
                <w:rFonts w:ascii="Arial" w:hAnsi="Arial" w:cs="Arial"/>
                <w:sz w:val="20"/>
                <w:szCs w:val="20"/>
              </w:rPr>
              <w:t>декабря</w:t>
            </w:r>
            <w:r w:rsidR="002B0495">
              <w:rPr>
                <w:rFonts w:ascii="Arial" w:hAnsi="Arial" w:cs="Arial"/>
                <w:sz w:val="20"/>
                <w:szCs w:val="20"/>
              </w:rPr>
              <w:t> 20</w:t>
            </w:r>
            <w:r>
              <w:rPr>
                <w:rFonts w:ascii="Arial" w:hAnsi="Arial" w:cs="Arial"/>
                <w:sz w:val="20"/>
                <w:szCs w:val="20"/>
              </w:rPr>
              <w:t>18</w:t>
            </w:r>
            <w:r w:rsidR="002B0495">
              <w:rPr>
                <w:rFonts w:ascii="Arial" w:hAnsi="Arial" w:cs="Arial"/>
                <w:sz w:val="20"/>
                <w:szCs w:val="20"/>
              </w:rPr>
              <w:t> год</w:t>
            </w:r>
            <w:r w:rsidR="006A7DE4" w:rsidRPr="00347EE3">
              <w:rPr>
                <w:rFonts w:ascii="Arial" w:hAnsi="Arial" w:cs="Arial"/>
                <w:sz w:val="20"/>
                <w:szCs w:val="20"/>
              </w:rPr>
              <w:t>а</w:t>
            </w:r>
          </w:p>
        </w:tc>
      </w:tr>
    </w:tbl>
    <w:p w:rsidR="006A7DE4" w:rsidRPr="00347EE3" w:rsidRDefault="006A7DE4" w:rsidP="00F25091">
      <w:pPr>
        <w:spacing w:after="120"/>
        <w:jc w:val="center"/>
        <w:rPr>
          <w:rFonts w:ascii="Arial" w:hAnsi="Arial" w:cs="Arial"/>
          <w:sz w:val="20"/>
          <w:szCs w:val="20"/>
        </w:rPr>
      </w:pPr>
    </w:p>
    <w:p w:rsidR="00F25091" w:rsidRPr="005B240A" w:rsidRDefault="006A7DE4" w:rsidP="00F25091">
      <w:pPr>
        <w:spacing w:line="360" w:lineRule="auto"/>
        <w:jc w:val="center"/>
      </w:pPr>
      <w:r w:rsidRPr="00347EE3">
        <w:rPr>
          <w:rFonts w:ascii="Arial" w:hAnsi="Arial" w:cs="Arial"/>
          <w:sz w:val="20"/>
          <w:szCs w:val="20"/>
        </w:rPr>
        <w:t>ПОЛОЖЕНИЕ</w:t>
      </w:r>
      <w:r w:rsidR="00310FF8" w:rsidRPr="00347EE3">
        <w:rPr>
          <w:rFonts w:ascii="Arial" w:hAnsi="Arial" w:cs="Arial"/>
          <w:sz w:val="20"/>
          <w:szCs w:val="20"/>
        </w:rPr>
        <w:br/>
      </w:r>
      <w:r w:rsidRPr="00347EE3">
        <w:rPr>
          <w:rFonts w:ascii="Arial" w:hAnsi="Arial" w:cs="Arial"/>
          <w:sz w:val="20"/>
          <w:szCs w:val="20"/>
        </w:rPr>
        <w:t>о закупке товаров, работ, услуг</w:t>
      </w:r>
      <w:r w:rsidR="00310FF8" w:rsidRPr="00347EE3">
        <w:rPr>
          <w:rFonts w:ascii="Arial" w:hAnsi="Arial" w:cs="Arial"/>
          <w:sz w:val="20"/>
          <w:szCs w:val="20"/>
        </w:rPr>
        <w:br/>
      </w:r>
      <w:r w:rsidR="00F25091" w:rsidRPr="00D7516A">
        <w:t>ООО «ВОЛГАЭНЕРГОСЕТЬ</w:t>
      </w:r>
      <w:r w:rsidR="00F25091">
        <w:t>»</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Термины и сокращения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настоящем Положении используются следующие термины:</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Аукцион</w:t>
      </w:r>
      <w:r w:rsidR="00A213A3" w:rsidRPr="00347EE3">
        <w:rPr>
          <w:rFonts w:ascii="Arial" w:hAnsi="Arial" w:cs="Arial"/>
          <w:sz w:val="20"/>
          <w:szCs w:val="20"/>
        </w:rPr>
        <w:t xml:space="preserve"> – </w:t>
      </w:r>
      <w:r w:rsidRPr="00347EE3">
        <w:rPr>
          <w:rFonts w:ascii="Arial" w:hAnsi="Arial" w:cs="Arial"/>
          <w:sz w:val="20"/>
          <w:szCs w:val="20"/>
          <w:shd w:val="clear" w:color="auto" w:fill="FFFFFF"/>
        </w:rPr>
        <w:t>форма торгов, при которой победителем аукциона, с которым заключается договор, признается лицо, заявка которого соответствует требованиям, установленным документацией о закупке, и которое предложило наиболее низкую цену договора путем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аукцион проводится на право заключить договор. В этом случае победителем аукциона признается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День</w:t>
      </w:r>
      <w:r w:rsidR="00A213A3" w:rsidRPr="00347EE3">
        <w:rPr>
          <w:rFonts w:ascii="Arial" w:hAnsi="Arial" w:cs="Arial"/>
          <w:sz w:val="20"/>
          <w:szCs w:val="20"/>
        </w:rPr>
        <w:t xml:space="preserve"> – </w:t>
      </w:r>
      <w:r w:rsidRPr="00347EE3">
        <w:rPr>
          <w:rFonts w:ascii="Arial" w:hAnsi="Arial" w:cs="Arial"/>
          <w:sz w:val="20"/>
          <w:szCs w:val="20"/>
        </w:rPr>
        <w:t>календарный день. Случаи применения рабочих дней в Положении оговариваются отдельно.</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Документация о закупке</w:t>
      </w:r>
      <w:r w:rsidR="00A213A3" w:rsidRPr="00347EE3">
        <w:rPr>
          <w:rFonts w:ascii="Arial" w:hAnsi="Arial" w:cs="Arial"/>
          <w:sz w:val="20"/>
          <w:szCs w:val="20"/>
        </w:rPr>
        <w:t xml:space="preserve"> – </w:t>
      </w:r>
      <w:r w:rsidRPr="00347EE3">
        <w:rPr>
          <w:rFonts w:ascii="Arial" w:hAnsi="Arial" w:cs="Arial"/>
          <w:sz w:val="20"/>
          <w:szCs w:val="20"/>
        </w:rPr>
        <w:t xml:space="preserve">комплект документов, содержащий информацию о предмете конкурентной закупки, процедуре закупки, условиях договора, заключаемого по ее результатам, и другие сведения в соответствии с </w:t>
      </w:r>
      <w:r w:rsidR="002B0495">
        <w:rPr>
          <w:rFonts w:ascii="Arial" w:hAnsi="Arial" w:cs="Arial"/>
          <w:sz w:val="20"/>
          <w:szCs w:val="20"/>
        </w:rPr>
        <w:t>п. </w:t>
      </w:r>
      <w:r w:rsidRPr="00347EE3">
        <w:rPr>
          <w:rFonts w:ascii="Arial" w:hAnsi="Arial" w:cs="Arial"/>
          <w:sz w:val="20"/>
          <w:szCs w:val="20"/>
        </w:rPr>
        <w:t>1.8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Единая информационная система в сфере закупок товаров, работ, услуг для обеспечения государственных и муниципальных нужд</w:t>
      </w:r>
      <w:r w:rsidR="00A213A3" w:rsidRPr="00347EE3">
        <w:rPr>
          <w:rFonts w:ascii="Arial" w:hAnsi="Arial" w:cs="Arial"/>
          <w:sz w:val="20"/>
          <w:szCs w:val="20"/>
        </w:rPr>
        <w:t xml:space="preserve"> – </w:t>
      </w:r>
      <w:r w:rsidRPr="00347EE3">
        <w:rPr>
          <w:rFonts w:ascii="Arial" w:hAnsi="Arial" w:cs="Arial"/>
          <w:sz w:val="20"/>
          <w:szCs w:val="20"/>
        </w:rPr>
        <w:t xml:space="preserve">совокупность указанной в </w:t>
      </w:r>
      <w:r w:rsidR="002B0495">
        <w:rPr>
          <w:rFonts w:ascii="Arial" w:hAnsi="Arial" w:cs="Arial"/>
          <w:sz w:val="20"/>
          <w:szCs w:val="20"/>
        </w:rPr>
        <w:t>ч. </w:t>
      </w:r>
      <w:r w:rsidRPr="00347EE3">
        <w:rPr>
          <w:rFonts w:ascii="Arial" w:hAnsi="Arial" w:cs="Arial"/>
          <w:sz w:val="20"/>
          <w:szCs w:val="20"/>
        </w:rPr>
        <w:t xml:space="preserve">3 </w:t>
      </w:r>
      <w:r w:rsidR="002B0495">
        <w:rPr>
          <w:rFonts w:ascii="Arial" w:hAnsi="Arial" w:cs="Arial"/>
          <w:sz w:val="20"/>
          <w:szCs w:val="20"/>
        </w:rPr>
        <w:t>ст. </w:t>
      </w:r>
      <w:r w:rsidRPr="00347EE3">
        <w:rPr>
          <w:rFonts w:ascii="Arial" w:hAnsi="Arial" w:cs="Arial"/>
          <w:sz w:val="20"/>
          <w:szCs w:val="20"/>
        </w:rPr>
        <w:t xml:space="preserve">4 Федерального закона </w:t>
      </w:r>
      <w:r w:rsidR="002B0495">
        <w:rPr>
          <w:rFonts w:ascii="Arial" w:hAnsi="Arial" w:cs="Arial"/>
          <w:sz w:val="20"/>
          <w:szCs w:val="20"/>
        </w:rPr>
        <w:t>от </w:t>
      </w:r>
      <w:r w:rsidRPr="00347EE3">
        <w:rPr>
          <w:rFonts w:ascii="Arial" w:hAnsi="Arial" w:cs="Arial"/>
          <w:sz w:val="20"/>
          <w:szCs w:val="20"/>
        </w:rPr>
        <w:t xml:space="preserve">05.04.2013 </w:t>
      </w:r>
      <w:r w:rsidR="002B0495">
        <w:rPr>
          <w:rFonts w:ascii="Arial" w:hAnsi="Arial" w:cs="Arial"/>
          <w:sz w:val="20"/>
          <w:szCs w:val="20"/>
        </w:rPr>
        <w:t>№ </w:t>
      </w:r>
      <w:r w:rsidRPr="00347EE3">
        <w:rPr>
          <w:rFonts w:ascii="Arial" w:hAnsi="Arial" w:cs="Arial"/>
          <w:sz w:val="20"/>
          <w:szCs w:val="20"/>
        </w:rPr>
        <w:t>44-ФЗ информации, которая содержится в базах данных, информационных технологий и технических средств, обеспечивающих формирование, обработку, хранение этой информации, а также ее предоставление с использованием официального сайта ЕИС в сети Интернет (http://www.zakupki.gov.ru).</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Закупка</w:t>
      </w:r>
      <w:r w:rsidR="00A213A3" w:rsidRPr="00347EE3">
        <w:rPr>
          <w:rFonts w:ascii="Arial" w:hAnsi="Arial" w:cs="Arial"/>
          <w:sz w:val="20"/>
          <w:szCs w:val="20"/>
        </w:rPr>
        <w:t xml:space="preserve"> – </w:t>
      </w:r>
      <w:r w:rsidRPr="00347EE3">
        <w:rPr>
          <w:rFonts w:ascii="Arial" w:hAnsi="Arial" w:cs="Arial"/>
          <w:sz w:val="20"/>
          <w:szCs w:val="20"/>
        </w:rPr>
        <w:t xml:space="preserve">действия </w:t>
      </w:r>
      <w:r w:rsidR="00475C3C" w:rsidRPr="00347EE3">
        <w:rPr>
          <w:rFonts w:ascii="Arial" w:hAnsi="Arial" w:cs="Arial"/>
          <w:sz w:val="20"/>
          <w:szCs w:val="20"/>
        </w:rPr>
        <w:t>З</w:t>
      </w:r>
      <w:r w:rsidRPr="00347EE3">
        <w:rPr>
          <w:rFonts w:ascii="Arial" w:hAnsi="Arial" w:cs="Arial"/>
          <w:sz w:val="20"/>
          <w:szCs w:val="20"/>
        </w:rPr>
        <w:t>аказчика, направленные на определение поставщика (подрядчика, исполнителя), способного удовлетворить потребности Заказчика в товарах (работах, услугах).</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Закупка в электронной форме</w:t>
      </w:r>
      <w:r w:rsidR="00A213A3" w:rsidRPr="00347EE3">
        <w:rPr>
          <w:rFonts w:ascii="Arial" w:hAnsi="Arial" w:cs="Arial"/>
          <w:sz w:val="20"/>
          <w:szCs w:val="20"/>
        </w:rPr>
        <w:t xml:space="preserve"> – </w:t>
      </w:r>
      <w:r w:rsidRPr="00347EE3">
        <w:rPr>
          <w:rFonts w:ascii="Arial" w:hAnsi="Arial" w:cs="Arial"/>
          <w:sz w:val="20"/>
          <w:szCs w:val="20"/>
        </w:rPr>
        <w:t>процедура закупки, в ходе которой взаимодействие Заказчика и участников закупки осуществляется программно-аппаратными средствами электронной площадки без использования документов на бумажном носителе.</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Закупка у единственного поставщика</w:t>
      </w:r>
      <w:r w:rsidR="00A213A3" w:rsidRPr="00347EE3">
        <w:rPr>
          <w:rFonts w:ascii="Arial" w:hAnsi="Arial" w:cs="Arial"/>
          <w:sz w:val="20"/>
          <w:szCs w:val="20"/>
        </w:rPr>
        <w:t xml:space="preserve"> – </w:t>
      </w:r>
      <w:r w:rsidRPr="00347EE3">
        <w:rPr>
          <w:rFonts w:ascii="Arial" w:hAnsi="Arial" w:cs="Arial"/>
          <w:sz w:val="20"/>
          <w:szCs w:val="20"/>
        </w:rPr>
        <w:t>процедура закупки, при которой договор на поставку товаров (выполнение работ, оказание услуг) заключается без проведения конкурентных процедур.</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Запрос котировок</w:t>
      </w:r>
      <w:r w:rsidR="00A213A3" w:rsidRPr="00347EE3">
        <w:rPr>
          <w:rFonts w:ascii="Arial" w:hAnsi="Arial" w:cs="Arial"/>
          <w:sz w:val="20"/>
          <w:szCs w:val="20"/>
        </w:rPr>
        <w:t xml:space="preserve"> – </w:t>
      </w:r>
      <w:r w:rsidRPr="00347EE3">
        <w:rPr>
          <w:rFonts w:ascii="Arial" w:hAnsi="Arial" w:cs="Arial"/>
          <w:sz w:val="20"/>
          <w:szCs w:val="20"/>
          <w:shd w:val="clear" w:color="auto" w:fill="FFFFFF"/>
        </w:rPr>
        <w:t>форма торгов, при которой 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6A7DE4" w:rsidRPr="00347EE3" w:rsidRDefault="006A7DE4" w:rsidP="002B0495">
      <w:pPr>
        <w:spacing w:after="120"/>
        <w:jc w:val="both"/>
        <w:rPr>
          <w:rFonts w:ascii="Arial" w:hAnsi="Arial" w:cs="Arial"/>
          <w:sz w:val="20"/>
          <w:szCs w:val="20"/>
          <w:shd w:val="clear" w:color="auto" w:fill="FFFFFF"/>
        </w:rPr>
      </w:pPr>
      <w:r w:rsidRPr="00347EE3">
        <w:rPr>
          <w:rFonts w:ascii="Arial" w:hAnsi="Arial" w:cs="Arial"/>
          <w:b/>
          <w:sz w:val="20"/>
          <w:szCs w:val="20"/>
        </w:rPr>
        <w:t>Запрос предложений</w:t>
      </w:r>
      <w:r w:rsidR="00A213A3" w:rsidRPr="00347EE3">
        <w:rPr>
          <w:rFonts w:ascii="Arial" w:hAnsi="Arial" w:cs="Arial"/>
          <w:sz w:val="20"/>
          <w:szCs w:val="20"/>
        </w:rPr>
        <w:t xml:space="preserve"> – </w:t>
      </w:r>
      <w:r w:rsidRPr="00347EE3">
        <w:rPr>
          <w:rFonts w:ascii="Arial" w:hAnsi="Arial" w:cs="Arial"/>
          <w:sz w:val="20"/>
          <w:szCs w:val="20"/>
          <w:shd w:val="clear" w:color="auto" w:fill="FFFFFF"/>
        </w:rPr>
        <w:t xml:space="preserve">форма торгов, при которой победителем запроса предложений признается участник конкурентной закупки, заявка </w:t>
      </w:r>
      <w:proofErr w:type="gramStart"/>
      <w:r w:rsidRPr="00347EE3">
        <w:rPr>
          <w:rFonts w:ascii="Arial" w:hAnsi="Arial" w:cs="Arial"/>
          <w:sz w:val="20"/>
          <w:szCs w:val="20"/>
          <w:shd w:val="clear" w:color="auto" w:fill="FFFFFF"/>
        </w:rPr>
        <w:t>на участие</w:t>
      </w:r>
      <w:proofErr w:type="gramEnd"/>
      <w:r w:rsidRPr="00347EE3">
        <w:rPr>
          <w:rFonts w:ascii="Arial" w:hAnsi="Arial" w:cs="Arial"/>
          <w:sz w:val="20"/>
          <w:szCs w:val="20"/>
          <w:shd w:val="clear" w:color="auto" w:fill="FFFFFF"/>
        </w:rPr>
        <w:t xml:space="preserve"> в закупке которого в соответствии с критериями, определенными в документации о закупке, наиболее полно соответствует требованиям </w:t>
      </w:r>
      <w:r w:rsidRPr="00347EE3">
        <w:rPr>
          <w:rFonts w:ascii="Arial" w:hAnsi="Arial" w:cs="Arial"/>
          <w:sz w:val="20"/>
          <w:szCs w:val="20"/>
          <w:shd w:val="clear" w:color="auto" w:fill="FFFFFF"/>
        </w:rPr>
        <w:lastRenderedPageBreak/>
        <w:t>документации о закупке и содержит лучшие условия поставки товаров, выполнения работ, оказания услуг.</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Извещение о закупке</w:t>
      </w:r>
      <w:r w:rsidR="00A213A3" w:rsidRPr="00347EE3">
        <w:rPr>
          <w:rFonts w:ascii="Arial" w:hAnsi="Arial" w:cs="Arial"/>
          <w:sz w:val="20"/>
          <w:szCs w:val="20"/>
        </w:rPr>
        <w:t xml:space="preserve"> – </w:t>
      </w:r>
      <w:r w:rsidRPr="00347EE3">
        <w:rPr>
          <w:rFonts w:ascii="Arial" w:hAnsi="Arial" w:cs="Arial"/>
          <w:sz w:val="20"/>
          <w:szCs w:val="20"/>
        </w:rPr>
        <w:t xml:space="preserve">неотъемлемая </w:t>
      </w:r>
      <w:r w:rsidR="002B0495">
        <w:rPr>
          <w:rFonts w:ascii="Arial" w:hAnsi="Arial" w:cs="Arial"/>
          <w:sz w:val="20"/>
          <w:szCs w:val="20"/>
        </w:rPr>
        <w:t>часть </w:t>
      </w:r>
      <w:r w:rsidRPr="00347EE3">
        <w:rPr>
          <w:rFonts w:ascii="Arial" w:hAnsi="Arial" w:cs="Arial"/>
          <w:sz w:val="20"/>
          <w:szCs w:val="20"/>
        </w:rPr>
        <w:t>документации о закупке. В него включается основная информация о проведении закупки, предусмотренная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Комиссия по осуществлению конкурентных закупок (комиссия по закупкам или закупочная комиссия)</w:t>
      </w:r>
      <w:r w:rsidR="00A213A3" w:rsidRPr="00347EE3">
        <w:rPr>
          <w:rFonts w:ascii="Arial" w:hAnsi="Arial" w:cs="Arial"/>
          <w:sz w:val="20"/>
          <w:szCs w:val="20"/>
        </w:rPr>
        <w:t xml:space="preserve"> – </w:t>
      </w:r>
      <w:r w:rsidRPr="00347EE3">
        <w:rPr>
          <w:rFonts w:ascii="Arial" w:hAnsi="Arial" w:cs="Arial"/>
          <w:sz w:val="20"/>
          <w:szCs w:val="20"/>
        </w:rPr>
        <w:t>коллегиальный орган, создаваемый Заказчиком для проведения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Конкурс</w:t>
      </w:r>
      <w:r w:rsidR="00A213A3" w:rsidRPr="00347EE3">
        <w:rPr>
          <w:rFonts w:ascii="Arial" w:hAnsi="Arial" w:cs="Arial"/>
          <w:sz w:val="20"/>
          <w:szCs w:val="20"/>
        </w:rPr>
        <w:t xml:space="preserve"> – </w:t>
      </w:r>
      <w:r w:rsidRPr="00347EE3">
        <w:rPr>
          <w:rFonts w:ascii="Arial" w:hAnsi="Arial" w:cs="Arial"/>
          <w:sz w:val="20"/>
          <w:szCs w:val="20"/>
          <w:shd w:val="clear" w:color="auto" w:fill="FFFFFF"/>
        </w:rPr>
        <w:t xml:space="preserve">форма торгов, 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w:t>
      </w:r>
      <w:proofErr w:type="gramStart"/>
      <w:r w:rsidRPr="00347EE3">
        <w:rPr>
          <w:rFonts w:ascii="Arial" w:hAnsi="Arial" w:cs="Arial"/>
          <w:sz w:val="20"/>
          <w:szCs w:val="20"/>
          <w:shd w:val="clear" w:color="auto" w:fill="FFFFFF"/>
        </w:rPr>
        <w:t>договора.</w:t>
      </w:r>
      <w:r w:rsidRPr="00347EE3">
        <w:rPr>
          <w:rFonts w:ascii="Arial" w:hAnsi="Arial" w:cs="Arial"/>
          <w:sz w:val="20"/>
          <w:szCs w:val="20"/>
        </w:rPr>
        <w:t>.</w:t>
      </w:r>
      <w:proofErr w:type="gramEnd"/>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Л</w:t>
      </w:r>
      <w:r w:rsidR="002B0495">
        <w:rPr>
          <w:rFonts w:ascii="Arial" w:hAnsi="Arial" w:cs="Arial"/>
          <w:b/>
          <w:sz w:val="20"/>
          <w:szCs w:val="20"/>
        </w:rPr>
        <w:t>от </w:t>
      </w:r>
      <w:r w:rsidR="00A213A3" w:rsidRPr="00347EE3">
        <w:rPr>
          <w:rFonts w:ascii="Arial" w:hAnsi="Arial" w:cs="Arial"/>
          <w:sz w:val="20"/>
          <w:szCs w:val="20"/>
        </w:rPr>
        <w:t xml:space="preserve">– </w:t>
      </w:r>
      <w:r w:rsidRPr="00347EE3">
        <w:rPr>
          <w:rFonts w:ascii="Arial" w:hAnsi="Arial" w:cs="Arial"/>
          <w:sz w:val="20"/>
          <w:szCs w:val="20"/>
        </w:rPr>
        <w:t>определенные извещением, документацией о закупке товары (работы, услуги), закупаемые в рамках одной процедуры закупки и обособленные Заказчиком в отдельную закупку в целях рационального и эффективного расходования денежных средств и развития добросовестной конкуренции.</w:t>
      </w:r>
    </w:p>
    <w:p w:rsidR="002B0495" w:rsidRPr="002B0495" w:rsidRDefault="002B0495" w:rsidP="002B0495">
      <w:pPr>
        <w:spacing w:after="120"/>
        <w:jc w:val="both"/>
        <w:rPr>
          <w:rFonts w:ascii="Arial" w:hAnsi="Arial" w:cs="Arial"/>
          <w:sz w:val="20"/>
          <w:szCs w:val="20"/>
        </w:rPr>
      </w:pPr>
      <w:r w:rsidRPr="002B0495">
        <w:rPr>
          <w:rFonts w:ascii="Arial" w:hAnsi="Arial" w:cs="Arial"/>
          <w:b/>
          <w:sz w:val="20"/>
          <w:szCs w:val="20"/>
        </w:rPr>
        <w:t>Оператор электронной площадки</w:t>
      </w:r>
      <w:r w:rsidRPr="002B0495">
        <w:rPr>
          <w:rFonts w:ascii="Arial" w:hAnsi="Arial" w:cs="Arial"/>
          <w:sz w:val="20"/>
          <w:szCs w:val="20"/>
        </w:rPr>
        <w:t> – являющееся коммерческой организацией юридическое лицо, созданное в соответствии с законодательством Российской Федерации в организационно-правовой форме общества с ограниченной ответственностью или непубличного акционерного общества, в уставном капитале которых доля иностранных граждан, лиц без гражданства, иностранных юридических лиц либо количество голосующих акций, которыми владеют указанные граждане и лица, составляет не более чем 25</w:t>
      </w:r>
      <w:r>
        <w:rPr>
          <w:rFonts w:ascii="Arial" w:hAnsi="Arial" w:cs="Arial"/>
          <w:sz w:val="20"/>
          <w:szCs w:val="20"/>
        </w:rPr>
        <w:t> процент</w:t>
      </w:r>
      <w:r w:rsidRPr="002B0495">
        <w:rPr>
          <w:rFonts w:ascii="Arial" w:hAnsi="Arial" w:cs="Arial"/>
          <w:sz w:val="20"/>
          <w:szCs w:val="20"/>
        </w:rPr>
        <w:t xml:space="preserve">ов, владеющее электронной площадкой, в том числе необходимыми для ее функционирования оборудованием и программно-техническими средствами (далее также – программно-аппаратные средства электронной площадки), и обеспечивающее проведение конкурентных закупок в электронной форме в соответствии с положениями Федерального закона </w:t>
      </w:r>
      <w:r>
        <w:rPr>
          <w:rFonts w:ascii="Arial" w:hAnsi="Arial" w:cs="Arial"/>
          <w:sz w:val="20"/>
          <w:szCs w:val="20"/>
        </w:rPr>
        <w:t>от </w:t>
      </w:r>
      <w:r w:rsidRPr="002B0495">
        <w:rPr>
          <w:rFonts w:ascii="Arial" w:hAnsi="Arial" w:cs="Arial"/>
          <w:sz w:val="20"/>
          <w:szCs w:val="20"/>
        </w:rPr>
        <w:t xml:space="preserve">18.07.2011 </w:t>
      </w:r>
      <w:r>
        <w:rPr>
          <w:rFonts w:ascii="Arial" w:hAnsi="Arial" w:cs="Arial"/>
          <w:sz w:val="20"/>
          <w:szCs w:val="20"/>
        </w:rPr>
        <w:t>№ </w:t>
      </w:r>
      <w:r w:rsidRPr="002B0495">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Переторжка</w:t>
      </w:r>
      <w:r w:rsidR="00A213A3" w:rsidRPr="00347EE3">
        <w:rPr>
          <w:rFonts w:ascii="Arial" w:hAnsi="Arial" w:cs="Arial"/>
          <w:sz w:val="20"/>
          <w:szCs w:val="20"/>
        </w:rPr>
        <w:t xml:space="preserve"> – </w:t>
      </w:r>
      <w:r w:rsidRPr="00347EE3">
        <w:rPr>
          <w:rFonts w:ascii="Arial" w:hAnsi="Arial" w:cs="Arial"/>
          <w:sz w:val="20"/>
          <w:szCs w:val="20"/>
        </w:rPr>
        <w:t>процедура, направленная на добровольное изменение участниками конкурса первоначальных предложений с целью повысить их предпочтительность для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Победитель закупки</w:t>
      </w:r>
      <w:r w:rsidR="00A213A3" w:rsidRPr="00347EE3">
        <w:rPr>
          <w:rFonts w:ascii="Arial" w:hAnsi="Arial" w:cs="Arial"/>
          <w:sz w:val="20"/>
          <w:szCs w:val="20"/>
        </w:rPr>
        <w:t xml:space="preserve"> – </w:t>
      </w:r>
      <w:r w:rsidRPr="00347EE3">
        <w:rPr>
          <w:rFonts w:ascii="Arial" w:hAnsi="Arial" w:cs="Arial"/>
          <w:sz w:val="20"/>
          <w:szCs w:val="20"/>
        </w:rPr>
        <w:t>соответствующий требованиям настоящего Положения и документации о закупке (извещения о проведении запроса котировок) участник, предложивший Заказчику наилучшие условия исполнения договора согласно критериям и условиям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Поставщик (подрядчик, исполнитель</w:t>
      </w:r>
      <w:r w:rsidRPr="00347EE3">
        <w:rPr>
          <w:rFonts w:ascii="Arial" w:hAnsi="Arial" w:cs="Arial"/>
          <w:sz w:val="20"/>
          <w:szCs w:val="20"/>
        </w:rPr>
        <w:t>)</w:t>
      </w:r>
      <w:r w:rsidR="00A213A3" w:rsidRPr="00347EE3">
        <w:rPr>
          <w:rFonts w:ascii="Arial" w:hAnsi="Arial" w:cs="Arial"/>
          <w:sz w:val="20"/>
          <w:szCs w:val="20"/>
        </w:rPr>
        <w:t xml:space="preserve"> – </w:t>
      </w:r>
      <w:r w:rsidRPr="00347EE3">
        <w:rPr>
          <w:rFonts w:ascii="Arial" w:hAnsi="Arial" w:cs="Arial"/>
          <w:sz w:val="20"/>
          <w:szCs w:val="20"/>
        </w:rPr>
        <w:t>юридическое или физическое лицо, в том числе индивидуальный предприниматель, заключившее с Заказчиком договор на поставку товаров (выполнение работ, оказание услуг).</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Процедура закупки</w:t>
      </w:r>
      <w:r w:rsidR="00A213A3" w:rsidRPr="00347EE3">
        <w:rPr>
          <w:rFonts w:ascii="Arial" w:hAnsi="Arial" w:cs="Arial"/>
          <w:sz w:val="20"/>
          <w:szCs w:val="20"/>
        </w:rPr>
        <w:t xml:space="preserve"> – </w:t>
      </w:r>
      <w:r w:rsidRPr="00347EE3">
        <w:rPr>
          <w:rFonts w:ascii="Arial" w:hAnsi="Arial" w:cs="Arial"/>
          <w:sz w:val="20"/>
          <w:szCs w:val="20"/>
        </w:rPr>
        <w:t>процесс определения поставщика (подрядчика, исполнителя) с целью заключить с ним договор поставки товаров (выполнения работ, оказания услуг) для удовлетворения потребностей Заказчика в соответствии с требованиями настоящего Положения и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Сайт Заказчика</w:t>
      </w:r>
      <w:r w:rsidR="00A213A3" w:rsidRPr="00347EE3">
        <w:rPr>
          <w:rFonts w:ascii="Arial" w:hAnsi="Arial" w:cs="Arial"/>
          <w:sz w:val="20"/>
          <w:szCs w:val="20"/>
        </w:rPr>
        <w:t xml:space="preserve"> – </w:t>
      </w:r>
      <w:r w:rsidRPr="00347EE3">
        <w:rPr>
          <w:rFonts w:ascii="Arial" w:hAnsi="Arial" w:cs="Arial"/>
          <w:sz w:val="20"/>
          <w:szCs w:val="20"/>
        </w:rPr>
        <w:t>сайт в интернете, содержащий информацию о Заказчике (</w:t>
      </w:r>
      <w:r w:rsidR="00A649EF">
        <w:rPr>
          <w:rFonts w:ascii="Arial" w:hAnsi="Arial" w:cs="Arial"/>
          <w:sz w:val="20"/>
          <w:szCs w:val="20"/>
        </w:rPr>
        <w:t>http://vlgset</w:t>
      </w:r>
      <w:r w:rsidR="00F25091" w:rsidRPr="00F25091">
        <w:rPr>
          <w:rFonts w:ascii="Arial" w:hAnsi="Arial" w:cs="Arial"/>
          <w:sz w:val="20"/>
          <w:szCs w:val="20"/>
        </w:rPr>
        <w:t>.ru/</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Спос</w:t>
      </w:r>
      <w:r w:rsidR="002B0495">
        <w:rPr>
          <w:rFonts w:ascii="Arial" w:hAnsi="Arial" w:cs="Arial"/>
          <w:b/>
          <w:sz w:val="20"/>
          <w:szCs w:val="20"/>
        </w:rPr>
        <w:t>об </w:t>
      </w:r>
      <w:r w:rsidRPr="00347EE3">
        <w:rPr>
          <w:rFonts w:ascii="Arial" w:hAnsi="Arial" w:cs="Arial"/>
          <w:b/>
          <w:sz w:val="20"/>
          <w:szCs w:val="20"/>
        </w:rPr>
        <w:t>закупки</w:t>
      </w:r>
      <w:r w:rsidR="00A213A3" w:rsidRPr="00347EE3">
        <w:rPr>
          <w:rFonts w:ascii="Arial" w:hAnsi="Arial" w:cs="Arial"/>
          <w:sz w:val="20"/>
          <w:szCs w:val="20"/>
        </w:rPr>
        <w:t xml:space="preserve"> – </w:t>
      </w:r>
      <w:r w:rsidRPr="00347EE3">
        <w:rPr>
          <w:rFonts w:ascii="Arial" w:hAnsi="Arial" w:cs="Arial"/>
          <w:sz w:val="20"/>
          <w:szCs w:val="20"/>
        </w:rPr>
        <w:t>порядок выбора победителя и последовательность обязательных действий при осуществлении конкретной процедуры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Субъекты малого и среднего предпринимательства (СМСП)</w:t>
      </w:r>
      <w:r w:rsidR="00A213A3" w:rsidRPr="00347EE3">
        <w:rPr>
          <w:rFonts w:ascii="Arial" w:hAnsi="Arial" w:cs="Arial"/>
          <w:sz w:val="20"/>
          <w:szCs w:val="20"/>
        </w:rPr>
        <w:t xml:space="preserve"> – </w:t>
      </w:r>
      <w:r w:rsidRPr="00347EE3">
        <w:rPr>
          <w:rFonts w:ascii="Arial" w:hAnsi="Arial" w:cs="Arial"/>
          <w:sz w:val="20"/>
          <w:szCs w:val="20"/>
        </w:rPr>
        <w:t>зарегистрированные в соответствии с законодательством</w:t>
      </w:r>
      <w:r w:rsidR="002B0495">
        <w:rPr>
          <w:rFonts w:ascii="Arial" w:hAnsi="Arial" w:cs="Arial"/>
          <w:sz w:val="20"/>
          <w:szCs w:val="20"/>
        </w:rPr>
        <w:t> РФ</w:t>
      </w:r>
      <w:r w:rsidRPr="00347EE3">
        <w:rPr>
          <w:rFonts w:ascii="Arial" w:hAnsi="Arial" w:cs="Arial"/>
          <w:sz w:val="20"/>
          <w:szCs w:val="20"/>
        </w:rPr>
        <w:t xml:space="preserve"> хозяйственные общества, хозяйственные партнерства, производственные кооперативы, потребительские кооперативы, крестьянские (фермерские) хозяйства и индивидуальные предприниматели</w:t>
      </w:r>
      <w:bookmarkStart w:id="0" w:name="_GoBack"/>
      <w:bookmarkEnd w:id="0"/>
      <w:r w:rsidRPr="00347EE3">
        <w:rPr>
          <w:rFonts w:ascii="Arial" w:hAnsi="Arial" w:cs="Arial"/>
          <w:sz w:val="20"/>
          <w:szCs w:val="20"/>
        </w:rPr>
        <w:t xml:space="preserve">, соответствующие условиям, установленным </w:t>
      </w:r>
      <w:r w:rsidR="002B0495">
        <w:rPr>
          <w:rFonts w:ascii="Arial" w:hAnsi="Arial" w:cs="Arial"/>
          <w:sz w:val="20"/>
          <w:szCs w:val="20"/>
        </w:rPr>
        <w:t>ч. </w:t>
      </w:r>
      <w:r w:rsidRPr="00347EE3">
        <w:rPr>
          <w:rFonts w:ascii="Arial" w:hAnsi="Arial" w:cs="Arial"/>
          <w:sz w:val="20"/>
          <w:szCs w:val="20"/>
        </w:rPr>
        <w:t xml:space="preserve">1.1 </w:t>
      </w:r>
      <w:r w:rsidR="002B0495">
        <w:rPr>
          <w:rFonts w:ascii="Arial" w:hAnsi="Arial" w:cs="Arial"/>
          <w:sz w:val="20"/>
          <w:szCs w:val="20"/>
        </w:rPr>
        <w:t>ст. </w:t>
      </w:r>
      <w:r w:rsidRPr="00347EE3">
        <w:rPr>
          <w:rFonts w:ascii="Arial" w:hAnsi="Arial" w:cs="Arial"/>
          <w:sz w:val="20"/>
          <w:szCs w:val="20"/>
        </w:rPr>
        <w:t xml:space="preserve">4 Федерального закона </w:t>
      </w:r>
      <w:r w:rsidR="002B0495">
        <w:rPr>
          <w:rFonts w:ascii="Arial" w:hAnsi="Arial" w:cs="Arial"/>
          <w:sz w:val="20"/>
          <w:szCs w:val="20"/>
        </w:rPr>
        <w:t>от </w:t>
      </w:r>
      <w:r w:rsidRPr="00347EE3">
        <w:rPr>
          <w:rFonts w:ascii="Arial" w:hAnsi="Arial" w:cs="Arial"/>
          <w:sz w:val="20"/>
          <w:szCs w:val="20"/>
        </w:rPr>
        <w:t xml:space="preserve">24.07.2007 </w:t>
      </w:r>
      <w:r w:rsidR="002B0495">
        <w:rPr>
          <w:rFonts w:ascii="Arial" w:hAnsi="Arial" w:cs="Arial"/>
          <w:sz w:val="20"/>
          <w:szCs w:val="20"/>
        </w:rPr>
        <w:t>№ 20</w:t>
      </w:r>
      <w:r w:rsidRPr="00347EE3">
        <w:rPr>
          <w:rFonts w:ascii="Arial" w:hAnsi="Arial" w:cs="Arial"/>
          <w:sz w:val="20"/>
          <w:szCs w:val="20"/>
        </w:rPr>
        <w:t>9-ФЗ "О развитии малого и среднего предпринимательства в Российской Федерации".</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lastRenderedPageBreak/>
        <w:t xml:space="preserve">Уклонение </w:t>
      </w:r>
      <w:r w:rsidR="002B0495">
        <w:rPr>
          <w:rFonts w:ascii="Arial" w:hAnsi="Arial" w:cs="Arial"/>
          <w:b/>
          <w:sz w:val="20"/>
          <w:szCs w:val="20"/>
        </w:rPr>
        <w:t>от </w:t>
      </w:r>
      <w:r w:rsidRPr="00347EE3">
        <w:rPr>
          <w:rFonts w:ascii="Arial" w:hAnsi="Arial" w:cs="Arial"/>
          <w:b/>
          <w:sz w:val="20"/>
          <w:szCs w:val="20"/>
        </w:rPr>
        <w:t>заключения договора</w:t>
      </w:r>
      <w:r w:rsidR="00A213A3" w:rsidRPr="00347EE3">
        <w:rPr>
          <w:rFonts w:ascii="Arial" w:hAnsi="Arial" w:cs="Arial"/>
          <w:sz w:val="20"/>
          <w:szCs w:val="20"/>
        </w:rPr>
        <w:t xml:space="preserve"> – </w:t>
      </w:r>
      <w:r w:rsidRPr="00347EE3">
        <w:rPr>
          <w:rFonts w:ascii="Arial" w:hAnsi="Arial" w:cs="Arial"/>
          <w:sz w:val="20"/>
          <w:szCs w:val="20"/>
        </w:rPr>
        <w:t xml:space="preserve">действия (бездействие) участника закупки, с которым заключается договор, направленные на его </w:t>
      </w:r>
      <w:proofErr w:type="spellStart"/>
      <w:r w:rsidRPr="00347EE3">
        <w:rPr>
          <w:rFonts w:ascii="Arial" w:hAnsi="Arial" w:cs="Arial"/>
          <w:sz w:val="20"/>
          <w:szCs w:val="20"/>
        </w:rPr>
        <w:t>незаключение</w:t>
      </w:r>
      <w:proofErr w:type="spellEnd"/>
      <w:r w:rsidRPr="00347EE3">
        <w:rPr>
          <w:rFonts w:ascii="Arial" w:hAnsi="Arial" w:cs="Arial"/>
          <w:sz w:val="20"/>
          <w:szCs w:val="20"/>
        </w:rPr>
        <w:t xml:space="preserve">, в том числе непредставление в установленный документацией срок подписанного участником договора; представление договора в иной редакции, чем предусмотрено документацией; </w:t>
      </w:r>
      <w:proofErr w:type="spellStart"/>
      <w:r w:rsidRPr="00347EE3">
        <w:rPr>
          <w:rFonts w:ascii="Arial" w:hAnsi="Arial" w:cs="Arial"/>
          <w:sz w:val="20"/>
          <w:szCs w:val="20"/>
        </w:rPr>
        <w:t>непредоставление</w:t>
      </w:r>
      <w:proofErr w:type="spellEnd"/>
      <w:r w:rsidRPr="00347EE3">
        <w:rPr>
          <w:rFonts w:ascii="Arial" w:hAnsi="Arial" w:cs="Arial"/>
          <w:sz w:val="20"/>
          <w:szCs w:val="20"/>
        </w:rPr>
        <w:t xml:space="preserve"> или предоставление с нарушением условий, установленных документацией (извещением) до заключения договора обеспечения его исполнения или иных документов, которые требуются для заключения договора в соответствии с документацией (извещением)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Усиленная квалифицированная электронная подпись</w:t>
      </w:r>
      <w:r w:rsidR="00A213A3" w:rsidRPr="00347EE3">
        <w:rPr>
          <w:rFonts w:ascii="Arial" w:hAnsi="Arial" w:cs="Arial"/>
          <w:sz w:val="20"/>
          <w:szCs w:val="20"/>
        </w:rPr>
        <w:t xml:space="preserve"> – </w:t>
      </w:r>
      <w:r w:rsidRPr="00347EE3">
        <w:rPr>
          <w:rFonts w:ascii="Arial" w:hAnsi="Arial" w:cs="Arial"/>
          <w:sz w:val="20"/>
          <w:szCs w:val="20"/>
        </w:rPr>
        <w:t xml:space="preserve">электронная подпись, соответствующая признакам, указанным в </w:t>
      </w:r>
      <w:r w:rsidR="002B0495">
        <w:rPr>
          <w:rFonts w:ascii="Arial" w:hAnsi="Arial" w:cs="Arial"/>
          <w:sz w:val="20"/>
          <w:szCs w:val="20"/>
        </w:rPr>
        <w:t>ч. </w:t>
      </w:r>
      <w:r w:rsidRPr="00347EE3">
        <w:rPr>
          <w:rFonts w:ascii="Arial" w:hAnsi="Arial" w:cs="Arial"/>
          <w:sz w:val="20"/>
          <w:szCs w:val="20"/>
        </w:rPr>
        <w:t xml:space="preserve">4 </w:t>
      </w:r>
      <w:r w:rsidR="002B0495">
        <w:rPr>
          <w:rFonts w:ascii="Arial" w:hAnsi="Arial" w:cs="Arial"/>
          <w:sz w:val="20"/>
          <w:szCs w:val="20"/>
        </w:rPr>
        <w:t>ст. </w:t>
      </w:r>
      <w:r w:rsidRPr="00347EE3">
        <w:rPr>
          <w:rFonts w:ascii="Arial" w:hAnsi="Arial" w:cs="Arial"/>
          <w:sz w:val="20"/>
          <w:szCs w:val="20"/>
        </w:rPr>
        <w:t xml:space="preserve">5 Федерального закона </w:t>
      </w:r>
      <w:r w:rsidR="002B0495">
        <w:rPr>
          <w:rFonts w:ascii="Arial" w:hAnsi="Arial" w:cs="Arial"/>
          <w:sz w:val="20"/>
          <w:szCs w:val="20"/>
        </w:rPr>
        <w:t>от </w:t>
      </w:r>
      <w:r w:rsidRPr="00347EE3">
        <w:rPr>
          <w:rFonts w:ascii="Arial" w:hAnsi="Arial" w:cs="Arial"/>
          <w:sz w:val="20"/>
          <w:szCs w:val="20"/>
        </w:rPr>
        <w:t xml:space="preserve">06.04.2011 </w:t>
      </w:r>
      <w:r w:rsidR="002B0495">
        <w:rPr>
          <w:rFonts w:ascii="Arial" w:hAnsi="Arial" w:cs="Arial"/>
          <w:sz w:val="20"/>
          <w:szCs w:val="20"/>
        </w:rPr>
        <w:t>№ </w:t>
      </w:r>
      <w:r w:rsidRPr="00347EE3">
        <w:rPr>
          <w:rFonts w:ascii="Arial" w:hAnsi="Arial" w:cs="Arial"/>
          <w:sz w:val="20"/>
          <w:szCs w:val="20"/>
        </w:rPr>
        <w:t>63-ФЗ.</w:t>
      </w:r>
    </w:p>
    <w:p w:rsidR="00347EE3" w:rsidRPr="00E95344" w:rsidRDefault="00347EE3" w:rsidP="002B0495">
      <w:pPr>
        <w:jc w:val="both"/>
        <w:rPr>
          <w:rFonts w:ascii="Arial" w:hAnsi="Arial" w:cs="Arial"/>
          <w:sz w:val="20"/>
          <w:szCs w:val="20"/>
        </w:rPr>
      </w:pPr>
      <w:r w:rsidRPr="00E95344">
        <w:rPr>
          <w:rFonts w:ascii="Arial" w:hAnsi="Arial" w:cs="Arial"/>
          <w:b/>
          <w:sz w:val="20"/>
          <w:szCs w:val="20"/>
        </w:rPr>
        <w:t>Участник закупки</w:t>
      </w:r>
      <w:r w:rsidRPr="00E95344">
        <w:rPr>
          <w:rFonts w:ascii="Arial" w:hAnsi="Arial" w:cs="Arial"/>
          <w:sz w:val="20"/>
          <w:szCs w:val="20"/>
        </w:rPr>
        <w:t xml:space="preserve"> – любое юридическое лицо или несколько юридических лиц, выступающих на стороне одного участника закупки, независимо </w:t>
      </w:r>
      <w:r w:rsidR="002B0495">
        <w:rPr>
          <w:rFonts w:ascii="Arial" w:hAnsi="Arial" w:cs="Arial"/>
          <w:sz w:val="20"/>
          <w:szCs w:val="20"/>
        </w:rPr>
        <w:t>от </w:t>
      </w:r>
      <w:r w:rsidRPr="00E95344">
        <w:rPr>
          <w:rFonts w:ascii="Arial" w:hAnsi="Arial" w:cs="Arial"/>
          <w:sz w:val="20"/>
          <w:szCs w:val="20"/>
        </w:rPr>
        <w:t>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Электронная площадка</w:t>
      </w:r>
      <w:r w:rsidR="00A213A3" w:rsidRPr="00347EE3">
        <w:rPr>
          <w:rFonts w:ascii="Arial" w:hAnsi="Arial" w:cs="Arial"/>
          <w:sz w:val="20"/>
          <w:szCs w:val="20"/>
        </w:rPr>
        <w:t xml:space="preserve"> – </w:t>
      </w:r>
      <w:r w:rsidRPr="00347EE3">
        <w:rPr>
          <w:rFonts w:ascii="Arial" w:hAnsi="Arial" w:cs="Arial"/>
          <w:sz w:val="20"/>
          <w:szCs w:val="20"/>
        </w:rPr>
        <w:t>программно-аппаратный комплекс, предназначенный для проведения закупок в электронной форме в режиме реального времени на сайте в сети Интернет.</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ЕИС</w:t>
      </w:r>
      <w:r w:rsidR="00A213A3" w:rsidRPr="00347EE3">
        <w:rPr>
          <w:rFonts w:ascii="Arial" w:hAnsi="Arial" w:cs="Arial"/>
          <w:sz w:val="20"/>
          <w:szCs w:val="20"/>
        </w:rPr>
        <w:t xml:space="preserve"> – </w:t>
      </w:r>
      <w:r w:rsidRPr="00347EE3">
        <w:rPr>
          <w:rFonts w:ascii="Arial" w:hAnsi="Arial" w:cs="Arial"/>
          <w:sz w:val="20"/>
          <w:szCs w:val="20"/>
        </w:rPr>
        <w:t>Единая информационная система в сфере закупок товаров, работ, услуг для обеспечения государственных и муниципальных нужд.</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Заказчик</w:t>
      </w:r>
      <w:r w:rsidRPr="00347EE3">
        <w:rPr>
          <w:rFonts w:ascii="Arial" w:hAnsi="Arial" w:cs="Arial"/>
          <w:sz w:val="20"/>
          <w:szCs w:val="20"/>
        </w:rPr>
        <w:t xml:space="preserve"> – </w:t>
      </w:r>
      <w:r w:rsidR="00F25091">
        <w:rPr>
          <w:rFonts w:ascii="Arial" w:hAnsi="Arial" w:cs="Arial"/>
          <w:sz w:val="20"/>
          <w:szCs w:val="20"/>
        </w:rPr>
        <w:t>Общество с ограниченной ответственностью «ВОЛГАЭНЕРГОСЕТЬ»</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 xml:space="preserve">Закон </w:t>
      </w:r>
      <w:r w:rsidR="002B0495">
        <w:rPr>
          <w:rFonts w:ascii="Arial" w:hAnsi="Arial" w:cs="Arial"/>
          <w:b/>
          <w:sz w:val="20"/>
          <w:szCs w:val="20"/>
        </w:rPr>
        <w:t>№ </w:t>
      </w:r>
      <w:r w:rsidRPr="00347EE3">
        <w:rPr>
          <w:rFonts w:ascii="Arial" w:hAnsi="Arial" w:cs="Arial"/>
          <w:b/>
          <w:sz w:val="20"/>
          <w:szCs w:val="20"/>
        </w:rPr>
        <w:t>223-ФЗ</w:t>
      </w:r>
      <w:r w:rsidR="00A213A3" w:rsidRPr="00347EE3">
        <w:rPr>
          <w:rFonts w:ascii="Arial" w:hAnsi="Arial" w:cs="Arial"/>
          <w:sz w:val="20"/>
          <w:szCs w:val="20"/>
        </w:rPr>
        <w:t xml:space="preserve"> – </w:t>
      </w:r>
      <w:r w:rsidRPr="00347EE3">
        <w:rPr>
          <w:rFonts w:ascii="Arial" w:hAnsi="Arial" w:cs="Arial"/>
          <w:sz w:val="20"/>
          <w:szCs w:val="20"/>
        </w:rPr>
        <w:t xml:space="preserve">Федеральный закон </w:t>
      </w:r>
      <w:r w:rsidR="002B0495">
        <w:rPr>
          <w:rFonts w:ascii="Arial" w:hAnsi="Arial" w:cs="Arial"/>
          <w:sz w:val="20"/>
          <w:szCs w:val="20"/>
        </w:rPr>
        <w:t>от </w:t>
      </w:r>
      <w:r w:rsidRPr="00347EE3">
        <w:rPr>
          <w:rFonts w:ascii="Arial" w:hAnsi="Arial" w:cs="Arial"/>
          <w:sz w:val="20"/>
          <w:szCs w:val="20"/>
        </w:rPr>
        <w:t xml:space="preserve">18.07.2011 </w:t>
      </w:r>
      <w:r w:rsidR="002B0495">
        <w:rPr>
          <w:rFonts w:ascii="Arial" w:hAnsi="Arial" w:cs="Arial"/>
          <w:sz w:val="20"/>
          <w:szCs w:val="20"/>
        </w:rPr>
        <w:t>№ </w:t>
      </w:r>
      <w:r w:rsidRPr="00347EE3">
        <w:rPr>
          <w:rFonts w:ascii="Arial" w:hAnsi="Arial" w:cs="Arial"/>
          <w:sz w:val="20"/>
          <w:szCs w:val="20"/>
        </w:rPr>
        <w:t>223-ФЗ «О закупках товаров, работ, услуг отдельными видами юридических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 xml:space="preserve">Закон </w:t>
      </w:r>
      <w:r w:rsidR="002B0495">
        <w:rPr>
          <w:rFonts w:ascii="Arial" w:hAnsi="Arial" w:cs="Arial"/>
          <w:b/>
          <w:sz w:val="20"/>
          <w:szCs w:val="20"/>
        </w:rPr>
        <w:t>№ </w:t>
      </w:r>
      <w:r w:rsidRPr="00347EE3">
        <w:rPr>
          <w:rFonts w:ascii="Arial" w:hAnsi="Arial" w:cs="Arial"/>
          <w:b/>
          <w:sz w:val="20"/>
          <w:szCs w:val="20"/>
        </w:rPr>
        <w:t>44-ФЗ</w:t>
      </w:r>
      <w:r w:rsidR="00A213A3" w:rsidRPr="00347EE3">
        <w:rPr>
          <w:rFonts w:ascii="Arial" w:hAnsi="Arial" w:cs="Arial"/>
          <w:sz w:val="20"/>
          <w:szCs w:val="20"/>
        </w:rPr>
        <w:t xml:space="preserve"> – </w:t>
      </w:r>
      <w:r w:rsidRPr="00347EE3">
        <w:rPr>
          <w:rFonts w:ascii="Arial" w:hAnsi="Arial" w:cs="Arial"/>
          <w:sz w:val="20"/>
          <w:szCs w:val="20"/>
        </w:rPr>
        <w:t xml:space="preserve">Федеральный закон </w:t>
      </w:r>
      <w:r w:rsidR="002B0495">
        <w:rPr>
          <w:rFonts w:ascii="Arial" w:hAnsi="Arial" w:cs="Arial"/>
          <w:sz w:val="20"/>
          <w:szCs w:val="20"/>
        </w:rPr>
        <w:t>от </w:t>
      </w:r>
      <w:r w:rsidRPr="00347EE3">
        <w:rPr>
          <w:rFonts w:ascii="Arial" w:hAnsi="Arial" w:cs="Arial"/>
          <w:sz w:val="20"/>
          <w:szCs w:val="20"/>
        </w:rPr>
        <w:t xml:space="preserve">05.04.2013 </w:t>
      </w:r>
      <w:r w:rsidR="002B0495">
        <w:rPr>
          <w:rFonts w:ascii="Arial" w:hAnsi="Arial" w:cs="Arial"/>
          <w:sz w:val="20"/>
          <w:szCs w:val="20"/>
        </w:rPr>
        <w:t>№ </w:t>
      </w:r>
      <w:r w:rsidRPr="00347EE3">
        <w:rPr>
          <w:rFonts w:ascii="Arial" w:hAnsi="Arial" w:cs="Arial"/>
          <w:sz w:val="20"/>
          <w:szCs w:val="20"/>
        </w:rPr>
        <w:t>44-ФЗ «О контрактной системе в сфере закупок товаров, работ, услуг для обеспечения государственных и муниципальных нужд».</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 xml:space="preserve">Закон </w:t>
      </w:r>
      <w:r w:rsidR="002B0495">
        <w:rPr>
          <w:rFonts w:ascii="Arial" w:hAnsi="Arial" w:cs="Arial"/>
          <w:b/>
          <w:sz w:val="20"/>
          <w:szCs w:val="20"/>
        </w:rPr>
        <w:t>№ 20</w:t>
      </w:r>
      <w:r w:rsidRPr="00347EE3">
        <w:rPr>
          <w:rFonts w:ascii="Arial" w:hAnsi="Arial" w:cs="Arial"/>
          <w:b/>
          <w:sz w:val="20"/>
          <w:szCs w:val="20"/>
        </w:rPr>
        <w:t>9-ФЗ</w:t>
      </w:r>
      <w:r w:rsidR="00A213A3" w:rsidRPr="00347EE3">
        <w:rPr>
          <w:rFonts w:ascii="Arial" w:hAnsi="Arial" w:cs="Arial"/>
          <w:sz w:val="20"/>
          <w:szCs w:val="20"/>
        </w:rPr>
        <w:t xml:space="preserve"> – </w:t>
      </w:r>
      <w:r w:rsidRPr="00347EE3">
        <w:rPr>
          <w:rFonts w:ascii="Arial" w:hAnsi="Arial" w:cs="Arial"/>
          <w:sz w:val="20"/>
          <w:szCs w:val="20"/>
        </w:rPr>
        <w:t xml:space="preserve">Федеральный закон </w:t>
      </w:r>
      <w:r w:rsidR="002B0495">
        <w:rPr>
          <w:rFonts w:ascii="Arial" w:hAnsi="Arial" w:cs="Arial"/>
          <w:sz w:val="20"/>
          <w:szCs w:val="20"/>
        </w:rPr>
        <w:t>от </w:t>
      </w:r>
      <w:r w:rsidRPr="00347EE3">
        <w:rPr>
          <w:rFonts w:ascii="Arial" w:hAnsi="Arial" w:cs="Arial"/>
          <w:sz w:val="20"/>
          <w:szCs w:val="20"/>
        </w:rPr>
        <w:t xml:space="preserve">24.07.2007 </w:t>
      </w:r>
      <w:r w:rsidR="002B0495">
        <w:rPr>
          <w:rFonts w:ascii="Arial" w:hAnsi="Arial" w:cs="Arial"/>
          <w:sz w:val="20"/>
          <w:szCs w:val="20"/>
        </w:rPr>
        <w:t>№ 20</w:t>
      </w:r>
      <w:r w:rsidRPr="00347EE3">
        <w:rPr>
          <w:rFonts w:ascii="Arial" w:hAnsi="Arial" w:cs="Arial"/>
          <w:sz w:val="20"/>
          <w:szCs w:val="20"/>
        </w:rPr>
        <w:t>9-ФЗ «О развитии малого и среднего предпринимательства в Российской Федерации».</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Положение</w:t>
      </w:r>
      <w:r w:rsidR="00A213A3" w:rsidRPr="00347EE3">
        <w:rPr>
          <w:rFonts w:ascii="Arial" w:hAnsi="Arial" w:cs="Arial"/>
          <w:sz w:val="20"/>
          <w:szCs w:val="20"/>
        </w:rPr>
        <w:t xml:space="preserve"> – </w:t>
      </w:r>
      <w:r w:rsidRPr="00347EE3">
        <w:rPr>
          <w:rFonts w:ascii="Arial" w:hAnsi="Arial" w:cs="Arial"/>
          <w:sz w:val="20"/>
          <w:szCs w:val="20"/>
        </w:rPr>
        <w:t>Положение о закупке товаров, работ, услуг для нужд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Поставщик</w:t>
      </w:r>
      <w:r w:rsidR="00A213A3" w:rsidRPr="00347EE3">
        <w:rPr>
          <w:rFonts w:ascii="Arial" w:hAnsi="Arial" w:cs="Arial"/>
          <w:sz w:val="20"/>
          <w:szCs w:val="20"/>
        </w:rPr>
        <w:t xml:space="preserve"> – </w:t>
      </w:r>
      <w:r w:rsidRPr="00347EE3">
        <w:rPr>
          <w:rFonts w:ascii="Arial" w:hAnsi="Arial" w:cs="Arial"/>
          <w:sz w:val="20"/>
          <w:szCs w:val="20"/>
        </w:rPr>
        <w:t>поставщик, подрядчик или исполнитель.</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 xml:space="preserve">Положение </w:t>
      </w:r>
      <w:r w:rsidR="002B0495">
        <w:rPr>
          <w:rFonts w:ascii="Arial" w:hAnsi="Arial" w:cs="Arial"/>
          <w:b/>
          <w:sz w:val="20"/>
          <w:szCs w:val="20"/>
        </w:rPr>
        <w:t>об </w:t>
      </w:r>
      <w:r w:rsidRPr="00347EE3">
        <w:rPr>
          <w:rFonts w:ascii="Arial" w:hAnsi="Arial" w:cs="Arial"/>
          <w:b/>
          <w:sz w:val="20"/>
          <w:szCs w:val="20"/>
        </w:rPr>
        <w:t>особенностях участия СМСП в закупках</w:t>
      </w:r>
      <w:r w:rsidR="00A213A3" w:rsidRPr="00347EE3">
        <w:rPr>
          <w:rFonts w:ascii="Arial" w:hAnsi="Arial" w:cs="Arial"/>
          <w:sz w:val="20"/>
          <w:szCs w:val="20"/>
        </w:rPr>
        <w:t xml:space="preserve"> – </w:t>
      </w:r>
      <w:r w:rsidRPr="00347EE3">
        <w:rPr>
          <w:rFonts w:ascii="Arial" w:hAnsi="Arial" w:cs="Arial"/>
          <w:sz w:val="20"/>
          <w:szCs w:val="20"/>
        </w:rPr>
        <w:t xml:space="preserve">Положение </w:t>
      </w:r>
      <w:r w:rsidR="002B0495">
        <w:rPr>
          <w:rFonts w:ascii="Arial" w:hAnsi="Arial" w:cs="Arial"/>
          <w:sz w:val="20"/>
          <w:szCs w:val="20"/>
        </w:rPr>
        <w:t>об </w:t>
      </w:r>
      <w:r w:rsidRPr="00347EE3">
        <w:rPr>
          <w:rFonts w:ascii="Arial" w:hAnsi="Arial" w:cs="Arial"/>
          <w:sz w:val="20"/>
          <w:szCs w:val="20"/>
        </w:rPr>
        <w:t>особенностях участия субъектов малого и среднего предпринимательства в закупках товаров, работ, услуг отдельными видами юридических лиц,</w:t>
      </w:r>
      <w:r w:rsidR="002B0495">
        <w:rPr>
          <w:rFonts w:ascii="Arial" w:hAnsi="Arial" w:cs="Arial"/>
          <w:sz w:val="20"/>
          <w:szCs w:val="20"/>
        </w:rPr>
        <w:t> год</w:t>
      </w:r>
      <w:r w:rsidRPr="00347EE3">
        <w:rPr>
          <w:rFonts w:ascii="Arial" w:hAnsi="Arial" w:cs="Arial"/>
          <w:sz w:val="20"/>
          <w:szCs w:val="20"/>
        </w:rPr>
        <w:t>овом объеме таких закупок и порядке расчета указанного объема, утвержденное Постановлением Правительства</w:t>
      </w:r>
      <w:r w:rsidR="002B0495">
        <w:rPr>
          <w:rFonts w:ascii="Arial" w:hAnsi="Arial" w:cs="Arial"/>
          <w:sz w:val="20"/>
          <w:szCs w:val="20"/>
        </w:rPr>
        <w:t> РФ</w:t>
      </w:r>
      <w:r w:rsidRPr="00347EE3">
        <w:rPr>
          <w:rFonts w:ascii="Arial" w:hAnsi="Arial" w:cs="Arial"/>
          <w:sz w:val="20"/>
          <w:szCs w:val="20"/>
        </w:rPr>
        <w:t xml:space="preserve"> </w:t>
      </w:r>
      <w:r w:rsidR="002B0495">
        <w:rPr>
          <w:rFonts w:ascii="Arial" w:hAnsi="Arial" w:cs="Arial"/>
          <w:sz w:val="20"/>
          <w:szCs w:val="20"/>
        </w:rPr>
        <w:t>от </w:t>
      </w:r>
      <w:r w:rsidRPr="00347EE3">
        <w:rPr>
          <w:rFonts w:ascii="Arial" w:hAnsi="Arial" w:cs="Arial"/>
          <w:sz w:val="20"/>
          <w:szCs w:val="20"/>
        </w:rPr>
        <w:t xml:space="preserve">11.12.2014 </w:t>
      </w:r>
      <w:r w:rsidR="002B0495">
        <w:rPr>
          <w:rFonts w:ascii="Arial" w:hAnsi="Arial" w:cs="Arial"/>
          <w:sz w:val="20"/>
          <w:szCs w:val="20"/>
        </w:rPr>
        <w:t>№ </w:t>
      </w:r>
      <w:r w:rsidRPr="00347EE3">
        <w:rPr>
          <w:rFonts w:ascii="Arial" w:hAnsi="Arial" w:cs="Arial"/>
          <w:sz w:val="20"/>
          <w:szCs w:val="20"/>
        </w:rPr>
        <w:t>1352 «</w:t>
      </w:r>
      <w:r w:rsidR="002B0495">
        <w:rPr>
          <w:rFonts w:ascii="Arial" w:hAnsi="Arial" w:cs="Arial"/>
          <w:sz w:val="20"/>
          <w:szCs w:val="20"/>
        </w:rPr>
        <w:t>Об </w:t>
      </w:r>
      <w:r w:rsidRPr="00347EE3">
        <w:rPr>
          <w:rFonts w:ascii="Arial" w:hAnsi="Arial" w:cs="Arial"/>
          <w:sz w:val="20"/>
          <w:szCs w:val="20"/>
        </w:rPr>
        <w:t>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Постановление Правительства</w:t>
      </w:r>
      <w:r w:rsidR="002B0495">
        <w:rPr>
          <w:rFonts w:ascii="Arial" w:hAnsi="Arial" w:cs="Arial"/>
          <w:b/>
          <w:sz w:val="20"/>
          <w:szCs w:val="20"/>
        </w:rPr>
        <w:t> РФ</w:t>
      </w:r>
      <w:r w:rsidRPr="00347EE3">
        <w:rPr>
          <w:rFonts w:ascii="Arial" w:hAnsi="Arial" w:cs="Arial"/>
          <w:b/>
          <w:sz w:val="20"/>
          <w:szCs w:val="20"/>
        </w:rPr>
        <w:t xml:space="preserve"> </w:t>
      </w:r>
      <w:r w:rsidR="002B0495">
        <w:rPr>
          <w:rFonts w:ascii="Arial" w:hAnsi="Arial" w:cs="Arial"/>
          <w:b/>
          <w:sz w:val="20"/>
          <w:szCs w:val="20"/>
        </w:rPr>
        <w:t>№ </w:t>
      </w:r>
      <w:r w:rsidRPr="00347EE3">
        <w:rPr>
          <w:rFonts w:ascii="Arial" w:hAnsi="Arial" w:cs="Arial"/>
          <w:b/>
          <w:sz w:val="20"/>
          <w:szCs w:val="20"/>
        </w:rPr>
        <w:t>1352</w:t>
      </w:r>
      <w:r w:rsidR="00A213A3" w:rsidRPr="00347EE3">
        <w:rPr>
          <w:rFonts w:ascii="Arial" w:hAnsi="Arial" w:cs="Arial"/>
          <w:b/>
          <w:sz w:val="20"/>
          <w:szCs w:val="20"/>
        </w:rPr>
        <w:t xml:space="preserve"> – </w:t>
      </w:r>
      <w:r w:rsidRPr="00347EE3">
        <w:rPr>
          <w:rFonts w:ascii="Arial" w:hAnsi="Arial" w:cs="Arial"/>
          <w:sz w:val="20"/>
          <w:szCs w:val="20"/>
        </w:rPr>
        <w:t>Постановление Правительства</w:t>
      </w:r>
      <w:r w:rsidR="002B0495">
        <w:rPr>
          <w:rFonts w:ascii="Arial" w:hAnsi="Arial" w:cs="Arial"/>
          <w:sz w:val="20"/>
          <w:szCs w:val="20"/>
        </w:rPr>
        <w:t> РФ</w:t>
      </w:r>
      <w:r w:rsidRPr="00347EE3">
        <w:rPr>
          <w:rFonts w:ascii="Arial" w:hAnsi="Arial" w:cs="Arial"/>
          <w:sz w:val="20"/>
          <w:szCs w:val="20"/>
        </w:rPr>
        <w:t xml:space="preserve"> </w:t>
      </w:r>
      <w:r w:rsidR="002B0495">
        <w:rPr>
          <w:rFonts w:ascii="Arial" w:hAnsi="Arial" w:cs="Arial"/>
          <w:sz w:val="20"/>
          <w:szCs w:val="20"/>
        </w:rPr>
        <w:t>от </w:t>
      </w:r>
      <w:r w:rsidRPr="00347EE3">
        <w:rPr>
          <w:rFonts w:ascii="Arial" w:hAnsi="Arial" w:cs="Arial"/>
          <w:sz w:val="20"/>
          <w:szCs w:val="20"/>
        </w:rPr>
        <w:t xml:space="preserve">11.12.2014 </w:t>
      </w:r>
      <w:r w:rsidR="002B0495">
        <w:rPr>
          <w:rFonts w:ascii="Arial" w:hAnsi="Arial" w:cs="Arial"/>
          <w:sz w:val="20"/>
          <w:szCs w:val="20"/>
        </w:rPr>
        <w:t>№ </w:t>
      </w:r>
      <w:r w:rsidRPr="00347EE3">
        <w:rPr>
          <w:rFonts w:ascii="Arial" w:hAnsi="Arial" w:cs="Arial"/>
          <w:sz w:val="20"/>
          <w:szCs w:val="20"/>
        </w:rPr>
        <w:t>1352 «</w:t>
      </w:r>
      <w:r w:rsidR="002B0495">
        <w:rPr>
          <w:rFonts w:ascii="Arial" w:hAnsi="Arial" w:cs="Arial"/>
          <w:sz w:val="20"/>
          <w:szCs w:val="20"/>
        </w:rPr>
        <w:t>Об </w:t>
      </w:r>
      <w:r w:rsidRPr="00347EE3">
        <w:rPr>
          <w:rFonts w:ascii="Arial" w:hAnsi="Arial" w:cs="Arial"/>
          <w:sz w:val="20"/>
          <w:szCs w:val="20"/>
        </w:rPr>
        <w:t>особенностях участия субъектов малого и среднего предпринимательства в закупках товаров, работ, услуг отдельными видами юридических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Правила формирования плана закупки</w:t>
      </w:r>
      <w:r w:rsidR="00A213A3" w:rsidRPr="00347EE3">
        <w:rPr>
          <w:rFonts w:ascii="Arial" w:hAnsi="Arial" w:cs="Arial"/>
          <w:sz w:val="20"/>
          <w:szCs w:val="20"/>
        </w:rPr>
        <w:t xml:space="preserve"> – </w:t>
      </w:r>
      <w:r w:rsidRPr="00347EE3">
        <w:rPr>
          <w:rFonts w:ascii="Arial" w:hAnsi="Arial" w:cs="Arial"/>
          <w:sz w:val="20"/>
          <w:szCs w:val="20"/>
        </w:rPr>
        <w:t>Правила формирования плана закупки товаров (работ, услуг), утвержденные Постановлением Правительства</w:t>
      </w:r>
      <w:r w:rsidR="002B0495">
        <w:rPr>
          <w:rFonts w:ascii="Arial" w:hAnsi="Arial" w:cs="Arial"/>
          <w:sz w:val="20"/>
          <w:szCs w:val="20"/>
        </w:rPr>
        <w:t> РФ</w:t>
      </w:r>
      <w:r w:rsidRPr="00347EE3">
        <w:rPr>
          <w:rFonts w:ascii="Arial" w:hAnsi="Arial" w:cs="Arial"/>
          <w:sz w:val="20"/>
          <w:szCs w:val="20"/>
        </w:rPr>
        <w:t xml:space="preserve"> </w:t>
      </w:r>
      <w:r w:rsidR="002B0495">
        <w:rPr>
          <w:rFonts w:ascii="Arial" w:hAnsi="Arial" w:cs="Arial"/>
          <w:sz w:val="20"/>
          <w:szCs w:val="20"/>
        </w:rPr>
        <w:t>от </w:t>
      </w:r>
      <w:r w:rsidRPr="00347EE3">
        <w:rPr>
          <w:rFonts w:ascii="Arial" w:hAnsi="Arial" w:cs="Arial"/>
          <w:sz w:val="20"/>
          <w:szCs w:val="20"/>
        </w:rPr>
        <w:t xml:space="preserve">17.09.2012 </w:t>
      </w:r>
      <w:proofErr w:type="gramStart"/>
      <w:r w:rsidRPr="00347EE3">
        <w:rPr>
          <w:rFonts w:ascii="Arial" w:hAnsi="Arial" w:cs="Arial"/>
          <w:sz w:val="20"/>
          <w:szCs w:val="20"/>
        </w:rPr>
        <w:t>« 932</w:t>
      </w:r>
      <w:proofErr w:type="gramEnd"/>
      <w:r w:rsidRPr="00347EE3">
        <w:rPr>
          <w:rFonts w:ascii="Arial" w:hAnsi="Arial" w:cs="Arial"/>
          <w:sz w:val="20"/>
          <w:szCs w:val="20"/>
        </w:rPr>
        <w:t xml:space="preserve"> «</w:t>
      </w:r>
      <w:r w:rsidR="002B0495">
        <w:rPr>
          <w:rFonts w:ascii="Arial" w:hAnsi="Arial" w:cs="Arial"/>
          <w:sz w:val="20"/>
          <w:szCs w:val="20"/>
        </w:rPr>
        <w:t>Об </w:t>
      </w:r>
      <w:r w:rsidRPr="00347EE3">
        <w:rPr>
          <w:rFonts w:ascii="Arial" w:hAnsi="Arial" w:cs="Arial"/>
          <w:sz w:val="20"/>
          <w:szCs w:val="20"/>
        </w:rPr>
        <w:t>утверждении Правил формирования плана закупки товаров (работ, услуг) и требований к форме такого плана».</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Реестр СМСП</w:t>
      </w:r>
      <w:r w:rsidR="00A213A3" w:rsidRPr="00347EE3">
        <w:rPr>
          <w:rFonts w:ascii="Arial" w:hAnsi="Arial" w:cs="Arial"/>
          <w:sz w:val="20"/>
          <w:szCs w:val="20"/>
        </w:rPr>
        <w:t xml:space="preserve"> – </w:t>
      </w:r>
      <w:r w:rsidRPr="00347EE3">
        <w:rPr>
          <w:rFonts w:ascii="Arial" w:hAnsi="Arial" w:cs="Arial"/>
          <w:sz w:val="20"/>
          <w:szCs w:val="20"/>
        </w:rPr>
        <w:t xml:space="preserve">Единый реестр субъектов малого и среднего предпринимательства, сформированный в соответствии со </w:t>
      </w:r>
      <w:r w:rsidR="002B0495">
        <w:rPr>
          <w:rFonts w:ascii="Arial" w:hAnsi="Arial" w:cs="Arial"/>
          <w:sz w:val="20"/>
          <w:szCs w:val="20"/>
        </w:rPr>
        <w:t>ст. </w:t>
      </w:r>
      <w:r w:rsidRPr="00347EE3">
        <w:rPr>
          <w:rFonts w:ascii="Arial" w:hAnsi="Arial" w:cs="Arial"/>
          <w:sz w:val="20"/>
          <w:szCs w:val="20"/>
        </w:rPr>
        <w:t xml:space="preserve">4.1 Закона </w:t>
      </w:r>
      <w:r w:rsidR="002B0495">
        <w:rPr>
          <w:rFonts w:ascii="Arial" w:hAnsi="Arial" w:cs="Arial"/>
          <w:sz w:val="20"/>
          <w:szCs w:val="20"/>
        </w:rPr>
        <w:t>№ 20</w:t>
      </w:r>
      <w:r w:rsidRPr="00347EE3">
        <w:rPr>
          <w:rFonts w:ascii="Arial" w:hAnsi="Arial" w:cs="Arial"/>
          <w:sz w:val="20"/>
          <w:szCs w:val="20"/>
        </w:rPr>
        <w:t>9-ФЗ.</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СМСП</w:t>
      </w:r>
      <w:r w:rsidR="00A213A3" w:rsidRPr="00347EE3">
        <w:rPr>
          <w:rFonts w:ascii="Arial" w:hAnsi="Arial" w:cs="Arial"/>
          <w:sz w:val="20"/>
          <w:szCs w:val="20"/>
        </w:rPr>
        <w:t xml:space="preserve"> – </w:t>
      </w:r>
      <w:r w:rsidRPr="00347EE3">
        <w:rPr>
          <w:rFonts w:ascii="Arial" w:hAnsi="Arial" w:cs="Arial"/>
          <w:sz w:val="20"/>
          <w:szCs w:val="20"/>
        </w:rPr>
        <w:t>субъекты малого и среднего предпринимательства.</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t>Требования к форме плана закупок</w:t>
      </w:r>
      <w:r w:rsidR="00A213A3" w:rsidRPr="00347EE3">
        <w:rPr>
          <w:rFonts w:ascii="Arial" w:hAnsi="Arial" w:cs="Arial"/>
          <w:sz w:val="20"/>
          <w:szCs w:val="20"/>
        </w:rPr>
        <w:t xml:space="preserve"> – </w:t>
      </w:r>
      <w:r w:rsidRPr="00347EE3">
        <w:rPr>
          <w:rFonts w:ascii="Arial" w:hAnsi="Arial" w:cs="Arial"/>
          <w:sz w:val="20"/>
          <w:szCs w:val="20"/>
        </w:rPr>
        <w:t>Требования к формированию плана закупки товаров (работ, услуг), утвержденные Постановлением Правительства</w:t>
      </w:r>
      <w:r w:rsidR="002B0495">
        <w:rPr>
          <w:rFonts w:ascii="Arial" w:hAnsi="Arial" w:cs="Arial"/>
          <w:sz w:val="20"/>
          <w:szCs w:val="20"/>
        </w:rPr>
        <w:t> РФ</w:t>
      </w:r>
      <w:r w:rsidRPr="00347EE3">
        <w:rPr>
          <w:rFonts w:ascii="Arial" w:hAnsi="Arial" w:cs="Arial"/>
          <w:sz w:val="20"/>
          <w:szCs w:val="20"/>
        </w:rPr>
        <w:t xml:space="preserve"> </w:t>
      </w:r>
      <w:r w:rsidR="002B0495">
        <w:rPr>
          <w:rFonts w:ascii="Arial" w:hAnsi="Arial" w:cs="Arial"/>
          <w:sz w:val="20"/>
          <w:szCs w:val="20"/>
        </w:rPr>
        <w:t>от </w:t>
      </w:r>
      <w:r w:rsidRPr="00347EE3">
        <w:rPr>
          <w:rFonts w:ascii="Arial" w:hAnsi="Arial" w:cs="Arial"/>
          <w:sz w:val="20"/>
          <w:szCs w:val="20"/>
        </w:rPr>
        <w:t xml:space="preserve">17.09.2012 </w:t>
      </w:r>
      <w:r w:rsidR="002B0495">
        <w:rPr>
          <w:rFonts w:ascii="Arial" w:hAnsi="Arial" w:cs="Arial"/>
          <w:sz w:val="20"/>
          <w:szCs w:val="20"/>
        </w:rPr>
        <w:t>№ </w:t>
      </w:r>
      <w:r w:rsidRPr="00347EE3">
        <w:rPr>
          <w:rFonts w:ascii="Arial" w:hAnsi="Arial" w:cs="Arial"/>
          <w:sz w:val="20"/>
          <w:szCs w:val="20"/>
        </w:rPr>
        <w:t>932 «</w:t>
      </w:r>
      <w:r w:rsidR="002B0495">
        <w:rPr>
          <w:rFonts w:ascii="Arial" w:hAnsi="Arial" w:cs="Arial"/>
          <w:sz w:val="20"/>
          <w:szCs w:val="20"/>
        </w:rPr>
        <w:t>Об </w:t>
      </w:r>
      <w:r w:rsidRPr="00347EE3">
        <w:rPr>
          <w:rFonts w:ascii="Arial" w:hAnsi="Arial" w:cs="Arial"/>
          <w:sz w:val="20"/>
          <w:szCs w:val="20"/>
        </w:rPr>
        <w:t>утверждении Правил формирования плана закупки товаров (работ, услуг) и требований к форме такого плана».</w:t>
      </w:r>
    </w:p>
    <w:p w:rsidR="006A7DE4" w:rsidRPr="00347EE3" w:rsidRDefault="006A7DE4" w:rsidP="002B0495">
      <w:pPr>
        <w:spacing w:after="120"/>
        <w:jc w:val="both"/>
        <w:rPr>
          <w:rFonts w:ascii="Arial" w:hAnsi="Arial" w:cs="Arial"/>
          <w:sz w:val="20"/>
          <w:szCs w:val="20"/>
        </w:rPr>
      </w:pPr>
      <w:r w:rsidRPr="00347EE3">
        <w:rPr>
          <w:rFonts w:ascii="Arial" w:hAnsi="Arial" w:cs="Arial"/>
          <w:b/>
          <w:sz w:val="20"/>
          <w:szCs w:val="20"/>
        </w:rPr>
        <w:lastRenderedPageBreak/>
        <w:t>Электронная подпись</w:t>
      </w:r>
      <w:r w:rsidR="00A213A3" w:rsidRPr="00347EE3">
        <w:rPr>
          <w:rFonts w:ascii="Arial" w:hAnsi="Arial" w:cs="Arial"/>
          <w:sz w:val="20"/>
          <w:szCs w:val="20"/>
        </w:rPr>
        <w:t xml:space="preserve"> – </w:t>
      </w:r>
      <w:r w:rsidRPr="00347EE3">
        <w:rPr>
          <w:rFonts w:ascii="Arial" w:hAnsi="Arial" w:cs="Arial"/>
          <w:sz w:val="20"/>
          <w:szCs w:val="20"/>
        </w:rPr>
        <w:t>усиленная квалифицированная электронная подпись.</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 Общие положения</w:t>
      </w: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1.1. Правовые основы осуществления закупок</w:t>
      </w:r>
    </w:p>
    <w:p w:rsidR="00F25091" w:rsidRPr="00F25091" w:rsidRDefault="006A7DE4" w:rsidP="00F25091">
      <w:pPr>
        <w:spacing w:after="120"/>
        <w:jc w:val="both"/>
        <w:rPr>
          <w:rFonts w:ascii="Arial" w:hAnsi="Arial" w:cs="Arial"/>
          <w:sz w:val="20"/>
          <w:szCs w:val="20"/>
        </w:rPr>
      </w:pPr>
      <w:r w:rsidRPr="00347EE3">
        <w:rPr>
          <w:rFonts w:ascii="Arial" w:hAnsi="Arial" w:cs="Arial"/>
          <w:sz w:val="20"/>
          <w:szCs w:val="20"/>
        </w:rPr>
        <w:t xml:space="preserve">1.1.1. Настоящее Положение разработано на основании Закона </w:t>
      </w:r>
      <w:r w:rsidR="002B0495">
        <w:rPr>
          <w:rFonts w:ascii="Arial" w:hAnsi="Arial" w:cs="Arial"/>
          <w:sz w:val="20"/>
          <w:szCs w:val="20"/>
        </w:rPr>
        <w:t>№ </w:t>
      </w:r>
      <w:r w:rsidRPr="00347EE3">
        <w:rPr>
          <w:rFonts w:ascii="Arial" w:hAnsi="Arial" w:cs="Arial"/>
          <w:sz w:val="20"/>
          <w:szCs w:val="20"/>
        </w:rPr>
        <w:t>223-ФЗ с целью регламентации закупочной деят</w:t>
      </w:r>
      <w:r w:rsidR="00F25091">
        <w:rPr>
          <w:rFonts w:ascii="Arial" w:hAnsi="Arial" w:cs="Arial"/>
          <w:sz w:val="20"/>
          <w:szCs w:val="20"/>
        </w:rPr>
        <w:t>ельности Заказчика.</w:t>
      </w:r>
      <w:bookmarkStart w:id="1" w:name="_Ref298326936"/>
      <w:r w:rsidR="00F25091" w:rsidRPr="00F25091">
        <w:rPr>
          <w:rFonts w:ascii="Arial" w:hAnsi="Arial" w:cs="Arial"/>
          <w:sz w:val="20"/>
          <w:szCs w:val="20"/>
        </w:rPr>
        <w:t xml:space="preserve"> Настоящее Положение распространяется на закупки товаров, работ, необходимых для оказания услуг по передаче электроэнергии (далее — Положение о закупке) для нужд и за счет средств ООО «ВОЛГАЭНЕРГОСЕТЬ</w:t>
      </w:r>
      <w:r w:rsidR="00B80F5A">
        <w:rPr>
          <w:rFonts w:ascii="Arial" w:hAnsi="Arial" w:cs="Arial"/>
          <w:sz w:val="20"/>
        </w:rPr>
        <w:t>»</w:t>
      </w:r>
      <w:r w:rsidR="00F25091" w:rsidRPr="00F25091">
        <w:rPr>
          <w:rFonts w:ascii="Arial" w:hAnsi="Arial" w:cs="Arial"/>
          <w:sz w:val="20"/>
          <w:szCs w:val="20"/>
        </w:rPr>
        <w:t xml:space="preserve">, за исключением закупок, планируемая стоимость каждой из которых не превышает 3000000 рублей с учетом НДС. </w:t>
      </w:r>
    </w:p>
    <w:bookmarkEnd w:id="1"/>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1.1.2. При осуществлении закупок Заказчик руководствуется Конституцией</w:t>
      </w:r>
      <w:r w:rsidR="002B0495">
        <w:rPr>
          <w:rFonts w:ascii="Arial" w:hAnsi="Arial" w:cs="Arial"/>
          <w:sz w:val="20"/>
          <w:szCs w:val="20"/>
        </w:rPr>
        <w:t> РФ</w:t>
      </w:r>
      <w:r w:rsidRPr="00347EE3">
        <w:rPr>
          <w:rFonts w:ascii="Arial" w:hAnsi="Arial" w:cs="Arial"/>
          <w:sz w:val="20"/>
          <w:szCs w:val="20"/>
        </w:rPr>
        <w:t>, Гражданским кодексом</w:t>
      </w:r>
      <w:r w:rsidR="002B0495">
        <w:rPr>
          <w:rFonts w:ascii="Arial" w:hAnsi="Arial" w:cs="Arial"/>
          <w:sz w:val="20"/>
          <w:szCs w:val="20"/>
        </w:rPr>
        <w:t> РФ</w:t>
      </w:r>
      <w:r w:rsidRPr="00347EE3">
        <w:rPr>
          <w:rFonts w:ascii="Arial" w:hAnsi="Arial" w:cs="Arial"/>
          <w:sz w:val="20"/>
          <w:szCs w:val="20"/>
        </w:rPr>
        <w:t xml:space="preserve">, Законом </w:t>
      </w:r>
      <w:r w:rsidR="002B0495">
        <w:rPr>
          <w:rFonts w:ascii="Arial" w:hAnsi="Arial" w:cs="Arial"/>
          <w:sz w:val="20"/>
          <w:szCs w:val="20"/>
        </w:rPr>
        <w:t>№ </w:t>
      </w:r>
      <w:r w:rsidRPr="00347EE3">
        <w:rPr>
          <w:rFonts w:ascii="Arial" w:hAnsi="Arial" w:cs="Arial"/>
          <w:sz w:val="20"/>
          <w:szCs w:val="20"/>
        </w:rPr>
        <w:t xml:space="preserve">223-ФЗ, Федеральным законом </w:t>
      </w:r>
      <w:r w:rsidR="002B0495">
        <w:rPr>
          <w:rFonts w:ascii="Arial" w:hAnsi="Arial" w:cs="Arial"/>
          <w:sz w:val="20"/>
          <w:szCs w:val="20"/>
        </w:rPr>
        <w:t>от </w:t>
      </w:r>
      <w:r w:rsidRPr="00347EE3">
        <w:rPr>
          <w:rFonts w:ascii="Arial" w:hAnsi="Arial" w:cs="Arial"/>
          <w:sz w:val="20"/>
          <w:szCs w:val="20"/>
        </w:rPr>
        <w:t xml:space="preserve">26.07.2006 </w:t>
      </w:r>
      <w:r w:rsidR="002B0495">
        <w:rPr>
          <w:rFonts w:ascii="Arial" w:hAnsi="Arial" w:cs="Arial"/>
          <w:sz w:val="20"/>
          <w:szCs w:val="20"/>
        </w:rPr>
        <w:t>№ </w:t>
      </w:r>
      <w:r w:rsidRPr="00347EE3">
        <w:rPr>
          <w:rFonts w:ascii="Arial" w:hAnsi="Arial" w:cs="Arial"/>
          <w:sz w:val="20"/>
          <w:szCs w:val="20"/>
        </w:rPr>
        <w:t>135-ФЗ «О защите конкуренции» и иными федеральными законами и нормативными правовыми актами</w:t>
      </w:r>
      <w:r w:rsidR="002B0495">
        <w:rPr>
          <w:rFonts w:ascii="Arial" w:hAnsi="Arial" w:cs="Arial"/>
          <w:sz w:val="20"/>
          <w:szCs w:val="20"/>
        </w:rPr>
        <w:t> РФ</w:t>
      </w:r>
      <w:r w:rsidRPr="00347EE3">
        <w:rPr>
          <w:rFonts w:ascii="Arial" w:hAnsi="Arial" w:cs="Arial"/>
          <w:sz w:val="20"/>
          <w:szCs w:val="20"/>
        </w:rPr>
        <w:t>, настоящим Положением.</w:t>
      </w:r>
    </w:p>
    <w:p w:rsidR="006A7DE4" w:rsidRPr="00347EE3" w:rsidRDefault="00F25091" w:rsidP="002B0495">
      <w:pPr>
        <w:spacing w:after="120"/>
        <w:jc w:val="both"/>
        <w:rPr>
          <w:rFonts w:ascii="Arial" w:hAnsi="Arial" w:cs="Arial"/>
          <w:sz w:val="20"/>
          <w:szCs w:val="20"/>
        </w:rPr>
      </w:pPr>
      <w:r>
        <w:rPr>
          <w:rFonts w:ascii="Arial" w:hAnsi="Arial" w:cs="Arial"/>
          <w:sz w:val="20"/>
          <w:szCs w:val="20"/>
        </w:rPr>
        <w:t>1.1.3</w:t>
      </w:r>
      <w:r w:rsidR="006A7DE4" w:rsidRPr="00347EE3">
        <w:rPr>
          <w:rFonts w:ascii="Arial" w:hAnsi="Arial" w:cs="Arial"/>
          <w:sz w:val="20"/>
          <w:szCs w:val="20"/>
        </w:rPr>
        <w:t xml:space="preserve">. Положение устанавливает полномочия Заказчика, комиссии по осуществлению конкурентных закупок, порядок планирования и проведения закупок, требования к извещению </w:t>
      </w:r>
      <w:r w:rsidR="002B0495">
        <w:rPr>
          <w:rFonts w:ascii="Arial" w:hAnsi="Arial" w:cs="Arial"/>
          <w:sz w:val="20"/>
          <w:szCs w:val="20"/>
        </w:rPr>
        <w:t>об </w:t>
      </w:r>
      <w:r w:rsidR="006A7DE4" w:rsidRPr="00347EE3">
        <w:rPr>
          <w:rFonts w:ascii="Arial" w:hAnsi="Arial" w:cs="Arial"/>
          <w:sz w:val="20"/>
          <w:szCs w:val="20"/>
        </w:rPr>
        <w:t>осуществлении конкурентных закупок, документации о конкурентных закупках, порядок внесения в них изменений, размещения разъяснений, требования к участникам таких закупок и условия их допуска к участию в процедуре закупки, порядок заключения, исполнения договора и изменения его условий, способы закупки, условия их применения и порядок проведения, а также иные положения, касающиеся обеспечения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w:t>
      </w:r>
      <w:r w:rsidR="00F25091">
        <w:rPr>
          <w:rFonts w:ascii="Arial" w:hAnsi="Arial" w:cs="Arial"/>
          <w:sz w:val="20"/>
          <w:szCs w:val="20"/>
        </w:rPr>
        <w:t>4</w:t>
      </w:r>
      <w:r w:rsidRPr="00347EE3">
        <w:rPr>
          <w:rFonts w:ascii="Arial" w:hAnsi="Arial" w:cs="Arial"/>
          <w:sz w:val="20"/>
          <w:szCs w:val="20"/>
        </w:rPr>
        <w:t>. Требования Положения обязательны для всех подразделений и должностных лиц Заказчика, членов комиссии по осуществлению конкурентных закупок и иных работников Заказчика, принимающих участие в его закупочной деятельности.</w:t>
      </w:r>
    </w:p>
    <w:p w:rsidR="00C768B3" w:rsidRPr="00C768B3" w:rsidRDefault="00C768B3" w:rsidP="00C768B3">
      <w:pPr>
        <w:spacing w:after="120"/>
        <w:jc w:val="both"/>
        <w:rPr>
          <w:rFonts w:ascii="Arial" w:hAnsi="Arial" w:cs="Arial"/>
          <w:sz w:val="20"/>
          <w:szCs w:val="20"/>
        </w:rPr>
      </w:pPr>
      <w:r>
        <w:rPr>
          <w:rFonts w:ascii="Arial" w:hAnsi="Arial" w:cs="Arial"/>
          <w:sz w:val="20"/>
          <w:szCs w:val="20"/>
        </w:rPr>
        <w:t xml:space="preserve">1.1.5. </w:t>
      </w:r>
      <w:r w:rsidRPr="00C768B3">
        <w:rPr>
          <w:rFonts w:ascii="Arial" w:hAnsi="Arial" w:cs="Arial"/>
          <w:sz w:val="20"/>
          <w:szCs w:val="20"/>
        </w:rPr>
        <w:t xml:space="preserve">Закупки, не превышающие указанную в пункте </w:t>
      </w:r>
      <w:r w:rsidR="007D5E85">
        <w:rPr>
          <w:rFonts w:ascii="Arial" w:hAnsi="Arial" w:cs="Arial"/>
          <w:sz w:val="20"/>
          <w:szCs w:val="20"/>
        </w:rPr>
        <w:t>1.1.1</w:t>
      </w:r>
      <w:r w:rsidRPr="00C768B3">
        <w:rPr>
          <w:rFonts w:ascii="Arial" w:hAnsi="Arial" w:cs="Arial"/>
          <w:sz w:val="20"/>
          <w:szCs w:val="20"/>
        </w:rPr>
        <w:t xml:space="preserve"> настоящего Положения о </w:t>
      </w:r>
      <w:proofErr w:type="gramStart"/>
      <w:r w:rsidRPr="00C768B3">
        <w:rPr>
          <w:rFonts w:ascii="Arial" w:hAnsi="Arial" w:cs="Arial"/>
          <w:sz w:val="20"/>
          <w:szCs w:val="20"/>
        </w:rPr>
        <w:t>закупке  сумму</w:t>
      </w:r>
      <w:proofErr w:type="gramEnd"/>
      <w:r w:rsidRPr="00C768B3">
        <w:rPr>
          <w:rFonts w:ascii="Arial" w:hAnsi="Arial" w:cs="Arial"/>
          <w:sz w:val="20"/>
          <w:szCs w:val="20"/>
        </w:rPr>
        <w:t>, могут осуществляться как в соответствии с предусмотренными настоящим Положением о закупке  процедурами, так и иными способами.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1.2. Цели и принципы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1.2.1. Закупки осуществляются в следующих целях: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создание условий для своевременного и полного удовлетворения потребностей Заказчика в товарах, работах, услугах, в том числе для коммерческого использования, с установленными им показателями;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реализация мер, направленных на сокращение издержек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обеспечение гласности и прозрачности деятельности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обеспечение целевого и эффективного использования средств;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предотвращение коррупции и других злоупотреблений;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развитие и стимулирование добросовестной конкуренции.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1.2.2. Положение не регулирует отношения, связанные: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с куплей-продажей ценных бумаг, валютных ценностей, драгоценных металлов, а также заключением договоров, являющихся производными финансовыми инструментами (кроме заключаемых вне сферы биржевой торговли договоров, исполнение обязательств по которым предусматривает поставки товаров);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приобретением Заказчиком биржевых товаров на товарной бирже в соответствии с законодательством о товарных биржах и биржевой торговле;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 осуществлением Заказчиком закупок товаров, работ, услуг в соответствии с Законом </w:t>
      </w:r>
      <w:r w:rsidR="002B0495">
        <w:rPr>
          <w:rFonts w:ascii="Arial" w:hAnsi="Arial" w:cs="Arial"/>
          <w:sz w:val="20"/>
          <w:szCs w:val="20"/>
        </w:rPr>
        <w:t>№ </w:t>
      </w:r>
      <w:r w:rsidRPr="00347EE3">
        <w:rPr>
          <w:rFonts w:ascii="Arial" w:hAnsi="Arial" w:cs="Arial"/>
          <w:sz w:val="20"/>
          <w:szCs w:val="20"/>
        </w:rPr>
        <w:t>44-ФЗ;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4) закупкой в сфере военно-технического сотрудничества;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закупкой товаров, работ, услуг в соответствии с международными договорами</w:t>
      </w:r>
      <w:r w:rsidR="002B0495">
        <w:rPr>
          <w:rFonts w:ascii="Arial" w:hAnsi="Arial" w:cs="Arial"/>
          <w:sz w:val="20"/>
          <w:szCs w:val="20"/>
        </w:rPr>
        <w:t> РФ</w:t>
      </w:r>
      <w:r w:rsidRPr="00347EE3">
        <w:rPr>
          <w:rFonts w:ascii="Arial" w:hAnsi="Arial" w:cs="Arial"/>
          <w:sz w:val="20"/>
          <w:szCs w:val="20"/>
        </w:rPr>
        <w:t>, если этими договорами предусмотрен иной порядок определения поставщиков таких товаров,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осуществлением Заказчиком отбора аудиторской организации для проведения обязательного аудита его бухгалтерской (финансовой) отчетности в соответствии со </w:t>
      </w:r>
      <w:r w:rsidR="002B0495">
        <w:rPr>
          <w:rFonts w:ascii="Arial" w:hAnsi="Arial" w:cs="Arial"/>
          <w:sz w:val="20"/>
          <w:szCs w:val="20"/>
        </w:rPr>
        <w:t>ст. </w:t>
      </w:r>
      <w:r w:rsidRPr="00347EE3">
        <w:rPr>
          <w:rFonts w:ascii="Arial" w:hAnsi="Arial" w:cs="Arial"/>
          <w:sz w:val="20"/>
          <w:szCs w:val="20"/>
        </w:rPr>
        <w:t xml:space="preserve">5 Федерального закона </w:t>
      </w:r>
      <w:r w:rsidR="002B0495">
        <w:rPr>
          <w:rFonts w:ascii="Arial" w:hAnsi="Arial" w:cs="Arial"/>
          <w:sz w:val="20"/>
          <w:szCs w:val="20"/>
        </w:rPr>
        <w:t>от </w:t>
      </w:r>
      <w:r w:rsidRPr="00347EE3">
        <w:rPr>
          <w:rFonts w:ascii="Arial" w:hAnsi="Arial" w:cs="Arial"/>
          <w:sz w:val="20"/>
          <w:szCs w:val="20"/>
        </w:rPr>
        <w:t xml:space="preserve">30.12.2008 </w:t>
      </w:r>
      <w:r w:rsidR="002B0495">
        <w:rPr>
          <w:rFonts w:ascii="Arial" w:hAnsi="Arial" w:cs="Arial"/>
          <w:sz w:val="20"/>
          <w:szCs w:val="20"/>
        </w:rPr>
        <w:t>№ </w:t>
      </w:r>
      <w:r w:rsidRPr="00347EE3">
        <w:rPr>
          <w:rFonts w:ascii="Arial" w:hAnsi="Arial" w:cs="Arial"/>
          <w:sz w:val="20"/>
          <w:szCs w:val="20"/>
        </w:rPr>
        <w:t>307-ФЗ "</w:t>
      </w:r>
      <w:r w:rsidR="002B0495">
        <w:rPr>
          <w:rFonts w:ascii="Arial" w:hAnsi="Arial" w:cs="Arial"/>
          <w:sz w:val="20"/>
          <w:szCs w:val="20"/>
        </w:rPr>
        <w:t>Об </w:t>
      </w:r>
      <w:r w:rsidRPr="00347EE3">
        <w:rPr>
          <w:rFonts w:ascii="Arial" w:hAnsi="Arial" w:cs="Arial"/>
          <w:sz w:val="20"/>
          <w:szCs w:val="20"/>
        </w:rPr>
        <w:t>аудиторской деятельности";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заключением и исполнением в соответствии с законодательством</w:t>
      </w:r>
      <w:r w:rsidR="002B0495">
        <w:rPr>
          <w:rFonts w:ascii="Arial" w:hAnsi="Arial" w:cs="Arial"/>
          <w:sz w:val="20"/>
          <w:szCs w:val="20"/>
        </w:rPr>
        <w:t> РФ</w:t>
      </w:r>
      <w:r w:rsidRPr="00347EE3">
        <w:rPr>
          <w:rFonts w:ascii="Arial" w:hAnsi="Arial" w:cs="Arial"/>
          <w:sz w:val="20"/>
          <w:szCs w:val="20"/>
        </w:rPr>
        <w:t xml:space="preserve"> </w:t>
      </w:r>
      <w:r w:rsidR="002B0495">
        <w:rPr>
          <w:rFonts w:ascii="Arial" w:hAnsi="Arial" w:cs="Arial"/>
          <w:sz w:val="20"/>
          <w:szCs w:val="20"/>
        </w:rPr>
        <w:t>об </w:t>
      </w:r>
      <w:r w:rsidRPr="00347EE3">
        <w:rPr>
          <w:rFonts w:ascii="Arial" w:hAnsi="Arial" w:cs="Arial"/>
          <w:sz w:val="20"/>
          <w:szCs w:val="20"/>
        </w:rPr>
        <w:t>электроэнергетике договоров, являющихся обязательными для участников рынка обращения электрической энергии и (или) мощности;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осуществлением кредитной организацией и государственной корпорацией "Банк развития и внешнеэкономической деятельности (Внешэкономбанк)" лизинговых операций и межбанковских операций, в том числе с иностранными банками;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определением, избранием представителя владельцев облигаций и осуществлением им деятельности в соответствии с законодательством</w:t>
      </w:r>
      <w:r w:rsidR="002B0495">
        <w:rPr>
          <w:rFonts w:ascii="Arial" w:hAnsi="Arial" w:cs="Arial"/>
          <w:sz w:val="20"/>
          <w:szCs w:val="20"/>
        </w:rPr>
        <w:t> РФ</w:t>
      </w:r>
      <w:r w:rsidRPr="00347EE3">
        <w:rPr>
          <w:rFonts w:ascii="Arial" w:hAnsi="Arial" w:cs="Arial"/>
          <w:sz w:val="20"/>
          <w:szCs w:val="20"/>
        </w:rPr>
        <w:t xml:space="preserve"> о ценных бумагах;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10) открытием в уполномоченном банке отдельного счета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и заключением ими с уполномоченным банком договоров о банковском сопровождении сделки в соответствии с Федеральным законом </w:t>
      </w:r>
      <w:r w:rsidR="002B0495">
        <w:rPr>
          <w:rFonts w:ascii="Arial" w:hAnsi="Arial" w:cs="Arial"/>
          <w:sz w:val="20"/>
          <w:szCs w:val="20"/>
        </w:rPr>
        <w:t>от </w:t>
      </w:r>
      <w:r w:rsidRPr="00347EE3">
        <w:rPr>
          <w:rFonts w:ascii="Arial" w:hAnsi="Arial" w:cs="Arial"/>
          <w:sz w:val="20"/>
          <w:szCs w:val="20"/>
        </w:rPr>
        <w:t xml:space="preserve">29.12.2012 </w:t>
      </w:r>
      <w:r w:rsidR="002B0495">
        <w:rPr>
          <w:rFonts w:ascii="Arial" w:hAnsi="Arial" w:cs="Arial"/>
          <w:sz w:val="20"/>
          <w:szCs w:val="20"/>
        </w:rPr>
        <w:t>№ </w:t>
      </w:r>
      <w:r w:rsidRPr="00347EE3">
        <w:rPr>
          <w:rFonts w:ascii="Arial" w:hAnsi="Arial" w:cs="Arial"/>
          <w:sz w:val="20"/>
          <w:szCs w:val="20"/>
        </w:rPr>
        <w:t>275-ФЗ "О государственном оборонном заказе";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 осуществлением Заказчиком закупок товаров, работ, услуг у юридических лиц, которые признаются взаимозависимыми с ним лицами в соответствии с Налоговым кодексом</w:t>
      </w:r>
      <w:r w:rsidR="002B0495">
        <w:rPr>
          <w:rFonts w:ascii="Arial" w:hAnsi="Arial" w:cs="Arial"/>
          <w:sz w:val="20"/>
          <w:szCs w:val="20"/>
        </w:rPr>
        <w:t> РФ</w:t>
      </w:r>
      <w:r w:rsidRPr="00347EE3">
        <w:rPr>
          <w:rFonts w:ascii="Arial" w:hAnsi="Arial" w:cs="Arial"/>
          <w:sz w:val="20"/>
          <w:szCs w:val="20"/>
        </w:rPr>
        <w:t>. Их перечень определен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этого государства.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1.2.3. При закупке товаров, работ, услуг Заказчик руководствуется следующими принципами: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информационная открытость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равноправие, справедливость, отсутствие дискриминации и необоснованных ограничений конкуренции по отношению к участникам закупки, в том числе запрет на переговоры Заказчика (членов комиссии по закупкам) с участником закупки, если в результате создаются преимущественные условия для такого участника и (или) возникают условия для разглашения конфиденциальных сведений;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целевое и экономически эффективное расходование денежных средств на приобретение товаров, работ, услуг (с учетом стоимости жизненного цикла закупаемой продукции</w:t>
      </w:r>
      <w:r w:rsidR="00A213A3" w:rsidRPr="00347EE3">
        <w:rPr>
          <w:rFonts w:ascii="Arial" w:hAnsi="Arial" w:cs="Arial"/>
          <w:sz w:val="20"/>
          <w:szCs w:val="20"/>
        </w:rPr>
        <w:t xml:space="preserve"> – </w:t>
      </w:r>
      <w:r w:rsidRPr="00347EE3">
        <w:rPr>
          <w:rFonts w:ascii="Arial" w:hAnsi="Arial" w:cs="Arial"/>
          <w:sz w:val="20"/>
          <w:szCs w:val="20"/>
        </w:rPr>
        <w:t>при необходимости) и реализация мер, направленных на сокращение издержек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отсутствие ограничения допуска к участию в закупке путем установления </w:t>
      </w:r>
      <w:proofErr w:type="spellStart"/>
      <w:r w:rsidRPr="00347EE3">
        <w:rPr>
          <w:rFonts w:ascii="Arial" w:hAnsi="Arial" w:cs="Arial"/>
          <w:sz w:val="20"/>
          <w:szCs w:val="20"/>
        </w:rPr>
        <w:t>неизмеряемых</w:t>
      </w:r>
      <w:proofErr w:type="spellEnd"/>
      <w:r w:rsidRPr="00347EE3">
        <w:rPr>
          <w:rFonts w:ascii="Arial" w:hAnsi="Arial" w:cs="Arial"/>
          <w:sz w:val="20"/>
          <w:szCs w:val="20"/>
        </w:rPr>
        <w:t xml:space="preserve"> требований к участникам закупки.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1.3. Способы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1.3.1. Закупки могут быть конкурентными и неконкурентными.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1.3.2. Конкурентные закупки осуществляются следующими способами: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конкурс (открытый конкурс, конкурс в электронной форме, закрытый конкурс);</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2) аукцион (открытый аукцион, аукцион в электронной форме, закрытый аукцион);</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запрос предложений (открытый запрос предложений, запрос предложений в электронной форме, закрытый запрос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запрос котировок (открытый запрос котировок, запрос котировок в электронной форме, закрытый запрос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1.3.3. Неконкурентной признается закупка, осуществленная у единственного поставщика.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1.3.4. Конкурс проводится в случае закупки товаров (работ, услуг) в связи с конкретными потребностями Заказчика, в том числе, если предмет договора носит технически сложный характер и для эффективного проведения закупки Заказчику необходимо установить в документации не только требования к предмету договора, но и критерии оценки иных условий исполнения договора, </w:t>
      </w:r>
      <w:proofErr w:type="gramStart"/>
      <w:r w:rsidRPr="00347EE3">
        <w:rPr>
          <w:rFonts w:ascii="Arial" w:hAnsi="Arial" w:cs="Arial"/>
          <w:sz w:val="20"/>
          <w:szCs w:val="20"/>
        </w:rPr>
        <w:t>например</w:t>
      </w:r>
      <w:proofErr w:type="gramEnd"/>
      <w:r w:rsidRPr="00347EE3">
        <w:rPr>
          <w:rFonts w:ascii="Arial" w:hAnsi="Arial" w:cs="Arial"/>
          <w:sz w:val="20"/>
          <w:szCs w:val="20"/>
        </w:rPr>
        <w:t xml:space="preserve"> предложений по качеству предлагаемых товаров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1.3.5. Аукцион проводится, если закупаются товары (работы, услуги), для которых есть функционирующий товарный рынок и их можно сравнивать только по цене. Соответственно, цена договора является единственным критерием для выбора участника аукциона, с которым будет заключен договор.</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1.3.6. Запрос предложений и запрос котировок проводятся с целью обеспечить срочные, неотложные нужды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1.3.7. Закупка у единственного поставщика осуществляется только в случаях, установленных настоящим Положением, когда проведение иных процедур закупок невозможно или нецелесообразно.</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1.4. Информационное обеспечение закупок</w:t>
      </w:r>
    </w:p>
    <w:p w:rsidR="006A7DE4" w:rsidRPr="00347EE3" w:rsidRDefault="0077704E" w:rsidP="002B0495">
      <w:pPr>
        <w:spacing w:after="120"/>
        <w:jc w:val="both"/>
        <w:rPr>
          <w:rFonts w:ascii="Arial" w:hAnsi="Arial" w:cs="Arial"/>
          <w:sz w:val="20"/>
          <w:szCs w:val="20"/>
        </w:rPr>
      </w:pPr>
      <w:r>
        <w:rPr>
          <w:rFonts w:ascii="Arial" w:hAnsi="Arial" w:cs="Arial"/>
          <w:sz w:val="20"/>
          <w:szCs w:val="20"/>
        </w:rPr>
        <w:t>1.4.1. Заказчик размещает на своем официальном сайте</w:t>
      </w:r>
      <w:r w:rsidR="006A7DE4"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настоящее Положение и изменения, </w:t>
      </w:r>
      <w:proofErr w:type="spellStart"/>
      <w:r w:rsidRPr="00347EE3">
        <w:rPr>
          <w:rFonts w:ascii="Arial" w:hAnsi="Arial" w:cs="Arial"/>
          <w:sz w:val="20"/>
          <w:szCs w:val="20"/>
        </w:rPr>
        <w:t>вненесенные</w:t>
      </w:r>
      <w:proofErr w:type="spellEnd"/>
      <w:r w:rsidRPr="00347EE3">
        <w:rPr>
          <w:rFonts w:ascii="Arial" w:hAnsi="Arial" w:cs="Arial"/>
          <w:sz w:val="20"/>
          <w:szCs w:val="20"/>
        </w:rPr>
        <w:t xml:space="preserve"> в него (не позднее 15 дней со дня утверждения);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планы закупок товаров, работ, услуг на срок не менее одного</w:t>
      </w:r>
      <w:r w:rsidR="002B0495">
        <w:rPr>
          <w:rFonts w:ascii="Arial" w:hAnsi="Arial" w:cs="Arial"/>
          <w:sz w:val="20"/>
          <w:szCs w:val="20"/>
        </w:rPr>
        <w:t> год</w:t>
      </w:r>
      <w:r w:rsidRPr="00347EE3">
        <w:rPr>
          <w:rFonts w:ascii="Arial" w:hAnsi="Arial" w:cs="Arial"/>
          <w:sz w:val="20"/>
          <w:szCs w:val="20"/>
        </w:rPr>
        <w:t>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 планы закупок инновационной продукции, высокотехнологичной продукции, лекарственных средств на период </w:t>
      </w:r>
      <w:r w:rsidR="002B0495">
        <w:rPr>
          <w:rFonts w:ascii="Arial" w:hAnsi="Arial" w:cs="Arial"/>
          <w:sz w:val="20"/>
          <w:szCs w:val="20"/>
        </w:rPr>
        <w:t>от </w:t>
      </w:r>
      <w:r w:rsidRPr="00347EE3">
        <w:rPr>
          <w:rFonts w:ascii="Arial" w:hAnsi="Arial" w:cs="Arial"/>
          <w:sz w:val="20"/>
          <w:szCs w:val="20"/>
        </w:rPr>
        <w:t xml:space="preserve">пяти до семи лет. Критерии отнесения товаров, работ, услуг к инновационной продукции и (или) высокотехнологичной продукции для целей формирования плана закупки </w:t>
      </w:r>
      <w:r w:rsidR="00CF3C57" w:rsidRPr="00347EE3">
        <w:rPr>
          <w:rFonts w:ascii="Arial" w:hAnsi="Arial" w:cs="Arial"/>
          <w:sz w:val="20"/>
          <w:szCs w:val="20"/>
        </w:rPr>
        <w:t>определяются в соответствии с частью</w:t>
      </w:r>
      <w:r w:rsidRPr="00347EE3">
        <w:rPr>
          <w:rFonts w:ascii="Arial" w:hAnsi="Arial" w:cs="Arial"/>
          <w:sz w:val="20"/>
          <w:szCs w:val="20"/>
        </w:rPr>
        <w:t xml:space="preserve"> 4 </w:t>
      </w:r>
      <w:r w:rsidR="002B0495">
        <w:rPr>
          <w:rFonts w:ascii="Arial" w:hAnsi="Arial" w:cs="Arial"/>
          <w:sz w:val="20"/>
          <w:szCs w:val="20"/>
        </w:rPr>
        <w:t>статьи </w:t>
      </w:r>
      <w:r w:rsidRPr="00347EE3">
        <w:rPr>
          <w:rFonts w:ascii="Arial" w:hAnsi="Arial" w:cs="Arial"/>
          <w:sz w:val="20"/>
          <w:szCs w:val="20"/>
        </w:rPr>
        <w:t xml:space="preserve">4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извещения о конкурентных закупках и внесенные в них изменения;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документацию о конкурентных закупках и внесенные в нее изменения (за исключением запроса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проекты договоров и внесенные в них изменения;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разъяснения документации о конкурентных закупках;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протоколы, составляемые в ходе проведения конкурентных закупок и по результатам их проведения;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9) иную информацию, размещение которой в ЕИС предусмотрено Законом </w:t>
      </w:r>
      <w:r w:rsidR="002B0495">
        <w:rPr>
          <w:rFonts w:ascii="Arial" w:hAnsi="Arial" w:cs="Arial"/>
          <w:sz w:val="20"/>
          <w:szCs w:val="20"/>
        </w:rPr>
        <w:t>№ </w:t>
      </w:r>
      <w:r w:rsidRPr="00347EE3">
        <w:rPr>
          <w:rFonts w:ascii="Arial" w:hAnsi="Arial" w:cs="Arial"/>
          <w:sz w:val="20"/>
          <w:szCs w:val="20"/>
        </w:rPr>
        <w:t>223-ФЗ, в том числе</w:t>
      </w:r>
      <w:r w:rsidR="00CF3C57" w:rsidRPr="00347EE3">
        <w:rPr>
          <w:rFonts w:ascii="Arial" w:hAnsi="Arial" w:cs="Arial"/>
          <w:sz w:val="20"/>
          <w:szCs w:val="20"/>
        </w:rPr>
        <w:t xml:space="preserve"> сведения, перечисленные в пунктах</w:t>
      </w:r>
      <w:r w:rsidRPr="00347EE3">
        <w:rPr>
          <w:rFonts w:ascii="Arial" w:hAnsi="Arial" w:cs="Arial"/>
          <w:sz w:val="20"/>
          <w:szCs w:val="20"/>
        </w:rPr>
        <w:t xml:space="preserve"> 1.4.3</w:t>
      </w:r>
      <w:r w:rsidR="00A213A3" w:rsidRPr="00347EE3">
        <w:rPr>
          <w:rFonts w:ascii="Arial" w:hAnsi="Arial" w:cs="Arial"/>
          <w:sz w:val="20"/>
          <w:szCs w:val="20"/>
        </w:rPr>
        <w:t xml:space="preserve"> – </w:t>
      </w:r>
      <w:r w:rsidRPr="00347EE3">
        <w:rPr>
          <w:rFonts w:ascii="Arial" w:hAnsi="Arial" w:cs="Arial"/>
          <w:sz w:val="20"/>
          <w:szCs w:val="20"/>
        </w:rPr>
        <w:t>1.4.4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1.4.2. Если при заключении и в ходе исполнения договора изменяются количество, объем, цена закупаемых товаров, работ, услуг или сроки исполнения договора по сравнению с указанными в итоговом протоколе, соответствующая информация размещается в ЕИС с указанием измененных условий договора. Это делается не позднее 10 дней со дня внесения изменений.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1.4.3. Заказчик не позднее 10-го числа месяца, следующего за отчетным, размещает в ЕИС:</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 xml:space="preserve">1) сведения о количестве и общей стоимости договоров, заключенных по результатам закупки товаров, работ, услуг, в том числе </w:t>
      </w:r>
      <w:r w:rsidR="002B0495">
        <w:rPr>
          <w:rFonts w:ascii="Arial" w:hAnsi="Arial" w:cs="Arial"/>
          <w:sz w:val="20"/>
          <w:szCs w:val="20"/>
        </w:rPr>
        <w:t>об </w:t>
      </w:r>
      <w:r w:rsidRPr="00347EE3">
        <w:rPr>
          <w:rFonts w:ascii="Arial" w:hAnsi="Arial" w:cs="Arial"/>
          <w:sz w:val="20"/>
          <w:szCs w:val="20"/>
        </w:rPr>
        <w:t>общей стоимости договоров, информация о которых не внесена в реестр договоров в соответствии с ч</w:t>
      </w:r>
      <w:r w:rsidR="00F6075C" w:rsidRPr="00347EE3">
        <w:rPr>
          <w:rFonts w:ascii="Arial" w:hAnsi="Arial" w:cs="Arial"/>
          <w:sz w:val="20"/>
          <w:szCs w:val="20"/>
        </w:rPr>
        <w:t>астью</w:t>
      </w:r>
      <w:r w:rsidRPr="00347EE3">
        <w:rPr>
          <w:rFonts w:ascii="Arial" w:hAnsi="Arial" w:cs="Arial"/>
          <w:sz w:val="20"/>
          <w:szCs w:val="20"/>
        </w:rPr>
        <w:t xml:space="preserve"> 3 </w:t>
      </w:r>
      <w:r w:rsidR="002B0495">
        <w:rPr>
          <w:rFonts w:ascii="Arial" w:hAnsi="Arial" w:cs="Arial"/>
          <w:sz w:val="20"/>
          <w:szCs w:val="20"/>
        </w:rPr>
        <w:t>статьи </w:t>
      </w:r>
      <w:r w:rsidRPr="00347EE3">
        <w:rPr>
          <w:rFonts w:ascii="Arial" w:hAnsi="Arial" w:cs="Arial"/>
          <w:sz w:val="20"/>
          <w:szCs w:val="20"/>
        </w:rPr>
        <w:t xml:space="preserve">4.1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сведения о количестве и стоимости договоров, заключенных по результатам закупки у единственного поставщика;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сведения о количестве и стоимости договоров, заключенных с единственным поставщиком по результатам конкурентной закупки, признанной несостоявшейся.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1.4.</w:t>
      </w:r>
      <w:r w:rsidR="003F7A86">
        <w:rPr>
          <w:rFonts w:ascii="Arial" w:hAnsi="Arial" w:cs="Arial"/>
          <w:sz w:val="20"/>
          <w:szCs w:val="20"/>
        </w:rPr>
        <w:t>4</w:t>
      </w:r>
      <w:r w:rsidRPr="00347EE3">
        <w:rPr>
          <w:rFonts w:ascii="Arial" w:hAnsi="Arial" w:cs="Arial"/>
          <w:sz w:val="20"/>
          <w:szCs w:val="20"/>
        </w:rPr>
        <w:t>. Не размещается в ЕИС и на сайте Заказчика следующая информация: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сведения о закупке, составляющие государственную тайну (если они содержатся в извещении о закупке, документации о закупке или в проекте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 сведения </w:t>
      </w:r>
      <w:r w:rsidR="002B0495">
        <w:rPr>
          <w:rFonts w:ascii="Arial" w:hAnsi="Arial" w:cs="Arial"/>
          <w:sz w:val="20"/>
          <w:szCs w:val="20"/>
        </w:rPr>
        <w:t>об </w:t>
      </w:r>
      <w:r w:rsidRPr="00347EE3">
        <w:rPr>
          <w:rFonts w:ascii="Arial" w:hAnsi="Arial" w:cs="Arial"/>
          <w:sz w:val="20"/>
          <w:szCs w:val="20"/>
        </w:rPr>
        <w:t>определенной Правительством</w:t>
      </w:r>
      <w:r w:rsidR="002B0495">
        <w:rPr>
          <w:rFonts w:ascii="Arial" w:hAnsi="Arial" w:cs="Arial"/>
          <w:sz w:val="20"/>
          <w:szCs w:val="20"/>
        </w:rPr>
        <w:t> РФ</w:t>
      </w:r>
      <w:r w:rsidR="005C60E8" w:rsidRPr="00347EE3">
        <w:rPr>
          <w:rFonts w:ascii="Arial" w:hAnsi="Arial" w:cs="Arial"/>
          <w:sz w:val="20"/>
          <w:szCs w:val="20"/>
        </w:rPr>
        <w:t xml:space="preserve"> </w:t>
      </w:r>
      <w:r w:rsidRPr="00347EE3">
        <w:rPr>
          <w:rFonts w:ascii="Arial" w:hAnsi="Arial" w:cs="Arial"/>
          <w:sz w:val="20"/>
          <w:szCs w:val="20"/>
        </w:rPr>
        <w:t>конкретной закупке, информация о которой не составляет государственной тайны, но не подлежит размещению в ЕИС и на сайте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сведения о закупке товаров, раб</w:t>
      </w:r>
      <w:r w:rsidR="002B0495">
        <w:rPr>
          <w:rFonts w:ascii="Arial" w:hAnsi="Arial" w:cs="Arial"/>
          <w:sz w:val="20"/>
          <w:szCs w:val="20"/>
        </w:rPr>
        <w:t>от </w:t>
      </w:r>
      <w:r w:rsidRPr="00347EE3">
        <w:rPr>
          <w:rFonts w:ascii="Arial" w:hAnsi="Arial" w:cs="Arial"/>
          <w:sz w:val="20"/>
          <w:szCs w:val="20"/>
        </w:rPr>
        <w:t>услуг из определенных Правительством</w:t>
      </w:r>
      <w:r w:rsidR="002B0495">
        <w:rPr>
          <w:rFonts w:ascii="Arial" w:hAnsi="Arial" w:cs="Arial"/>
          <w:sz w:val="20"/>
          <w:szCs w:val="20"/>
        </w:rPr>
        <w:t> РФ</w:t>
      </w:r>
      <w:r w:rsidRPr="00347EE3">
        <w:rPr>
          <w:rFonts w:ascii="Arial" w:hAnsi="Arial" w:cs="Arial"/>
          <w:sz w:val="20"/>
          <w:szCs w:val="20"/>
        </w:rPr>
        <w:t xml:space="preserve"> перечня и (или) группы товаров, работ, услуг, сведения о закупке которых не составляют государственной тайны, но не подлежат размещению в ЕИС и на сайте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сведения о поставщике, с которым заключен договор, в соответствии с определенным Правительством</w:t>
      </w:r>
      <w:r w:rsidR="002B0495">
        <w:rPr>
          <w:rFonts w:ascii="Arial" w:hAnsi="Arial" w:cs="Arial"/>
          <w:sz w:val="20"/>
          <w:szCs w:val="20"/>
        </w:rPr>
        <w:t> РФ</w:t>
      </w:r>
      <w:r w:rsidRPr="00347EE3">
        <w:rPr>
          <w:rFonts w:ascii="Arial" w:hAnsi="Arial" w:cs="Arial"/>
          <w:sz w:val="20"/>
          <w:szCs w:val="20"/>
        </w:rPr>
        <w:t xml:space="preserve"> перечнем оснований </w:t>
      </w:r>
      <w:proofErr w:type="spellStart"/>
      <w:r w:rsidRPr="00347EE3">
        <w:rPr>
          <w:rFonts w:ascii="Arial" w:hAnsi="Arial" w:cs="Arial"/>
          <w:sz w:val="20"/>
          <w:szCs w:val="20"/>
        </w:rPr>
        <w:t>неразмещения</w:t>
      </w:r>
      <w:proofErr w:type="spellEnd"/>
      <w:r w:rsidRPr="00347EE3">
        <w:rPr>
          <w:rFonts w:ascii="Arial" w:hAnsi="Arial" w:cs="Arial"/>
          <w:sz w:val="20"/>
          <w:szCs w:val="20"/>
        </w:rPr>
        <w:t xml:space="preserve"> такой информации;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 сведения </w:t>
      </w:r>
      <w:r w:rsidR="002B0495">
        <w:rPr>
          <w:rFonts w:ascii="Arial" w:hAnsi="Arial" w:cs="Arial"/>
          <w:sz w:val="20"/>
          <w:szCs w:val="20"/>
        </w:rPr>
        <w:t>об </w:t>
      </w:r>
      <w:r w:rsidRPr="00347EE3">
        <w:rPr>
          <w:rFonts w:ascii="Arial" w:hAnsi="Arial" w:cs="Arial"/>
          <w:sz w:val="20"/>
          <w:szCs w:val="20"/>
        </w:rPr>
        <w:t>определенной Правительством</w:t>
      </w:r>
      <w:r w:rsidR="002B0495">
        <w:rPr>
          <w:rFonts w:ascii="Arial" w:hAnsi="Arial" w:cs="Arial"/>
          <w:sz w:val="20"/>
          <w:szCs w:val="20"/>
        </w:rPr>
        <w:t> РФ</w:t>
      </w:r>
      <w:r w:rsidRPr="00347EE3">
        <w:rPr>
          <w:rFonts w:ascii="Arial" w:hAnsi="Arial" w:cs="Arial"/>
          <w:sz w:val="20"/>
          <w:szCs w:val="20"/>
        </w:rPr>
        <w:t xml:space="preserve"> закупке, осуществляемой непосредственно Заказчиком, информация о которой не составляет государственной тайны, но не подлежит размещению в ЕИС и на сайте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сведения </w:t>
      </w:r>
      <w:r w:rsidR="002B0495">
        <w:rPr>
          <w:rFonts w:ascii="Arial" w:hAnsi="Arial" w:cs="Arial"/>
          <w:sz w:val="20"/>
          <w:szCs w:val="20"/>
        </w:rPr>
        <w:t>об </w:t>
      </w:r>
      <w:r w:rsidRPr="00347EE3">
        <w:rPr>
          <w:rFonts w:ascii="Arial" w:hAnsi="Arial" w:cs="Arial"/>
          <w:sz w:val="20"/>
          <w:szCs w:val="20"/>
        </w:rPr>
        <w:t>определенных координационным органом Правительства</w:t>
      </w:r>
      <w:r w:rsidR="002B0495">
        <w:rPr>
          <w:rFonts w:ascii="Arial" w:hAnsi="Arial" w:cs="Arial"/>
          <w:sz w:val="20"/>
          <w:szCs w:val="20"/>
        </w:rPr>
        <w:t> РФ</w:t>
      </w:r>
      <w:r w:rsidRPr="00347EE3">
        <w:rPr>
          <w:rFonts w:ascii="Arial" w:hAnsi="Arial" w:cs="Arial"/>
          <w:sz w:val="20"/>
          <w:szCs w:val="20"/>
        </w:rPr>
        <w:t xml:space="preserve"> конкретных закупках, сведения о которых не составляют государственной тайны, но не подлежат размещению в ЕИС при реализации инвести</w:t>
      </w:r>
      <w:r w:rsidR="005C60E8" w:rsidRPr="00347EE3">
        <w:rPr>
          <w:rFonts w:ascii="Arial" w:hAnsi="Arial" w:cs="Arial"/>
          <w:sz w:val="20"/>
          <w:szCs w:val="20"/>
        </w:rPr>
        <w:t xml:space="preserve">ционных проектов, указанных в </w:t>
      </w:r>
      <w:r w:rsidR="002B0495">
        <w:rPr>
          <w:rFonts w:ascii="Arial" w:hAnsi="Arial" w:cs="Arial"/>
          <w:sz w:val="20"/>
          <w:szCs w:val="20"/>
        </w:rPr>
        <w:t>части </w:t>
      </w:r>
      <w:r w:rsidRPr="00347EE3">
        <w:rPr>
          <w:rFonts w:ascii="Arial" w:hAnsi="Arial" w:cs="Arial"/>
          <w:sz w:val="20"/>
          <w:szCs w:val="20"/>
        </w:rPr>
        <w:t xml:space="preserve">1 </w:t>
      </w:r>
      <w:r w:rsidR="002B0495">
        <w:rPr>
          <w:rFonts w:ascii="Arial" w:hAnsi="Arial" w:cs="Arial"/>
          <w:sz w:val="20"/>
          <w:szCs w:val="20"/>
        </w:rPr>
        <w:t>статьи </w:t>
      </w:r>
      <w:r w:rsidRPr="00347EE3">
        <w:rPr>
          <w:rFonts w:ascii="Arial" w:hAnsi="Arial" w:cs="Arial"/>
          <w:sz w:val="20"/>
          <w:szCs w:val="20"/>
        </w:rPr>
        <w:t xml:space="preserve">3.1 Закона </w:t>
      </w:r>
      <w:r w:rsidR="002B0495">
        <w:rPr>
          <w:rFonts w:ascii="Arial" w:hAnsi="Arial" w:cs="Arial"/>
          <w:sz w:val="20"/>
          <w:szCs w:val="20"/>
        </w:rPr>
        <w:t>№ </w:t>
      </w:r>
      <w:r w:rsidRPr="00347EE3">
        <w:rPr>
          <w:rFonts w:ascii="Arial" w:hAnsi="Arial" w:cs="Arial"/>
          <w:sz w:val="20"/>
          <w:szCs w:val="20"/>
        </w:rPr>
        <w:t>223-ФЗ (если в отношении таких закупок отсутствует решение Правительства</w:t>
      </w:r>
      <w:r w:rsidR="002B0495">
        <w:rPr>
          <w:rFonts w:ascii="Arial" w:hAnsi="Arial" w:cs="Arial"/>
          <w:sz w:val="20"/>
          <w:szCs w:val="20"/>
        </w:rPr>
        <w:t> РФ</w:t>
      </w:r>
      <w:r w:rsidRPr="00347EE3">
        <w:rPr>
          <w:rFonts w:ascii="Arial" w:hAnsi="Arial" w:cs="Arial"/>
          <w:sz w:val="20"/>
          <w:szCs w:val="20"/>
        </w:rPr>
        <w:t xml:space="preserve"> в соответствии с </w:t>
      </w:r>
      <w:r w:rsidR="002B0495">
        <w:rPr>
          <w:rFonts w:ascii="Arial" w:hAnsi="Arial" w:cs="Arial"/>
          <w:sz w:val="20"/>
          <w:szCs w:val="20"/>
        </w:rPr>
        <w:t>п. </w:t>
      </w:r>
      <w:r w:rsidRPr="00347EE3">
        <w:rPr>
          <w:rFonts w:ascii="Arial" w:hAnsi="Arial" w:cs="Arial"/>
          <w:sz w:val="20"/>
          <w:szCs w:val="20"/>
        </w:rPr>
        <w:t xml:space="preserve">1 </w:t>
      </w:r>
      <w:r w:rsidR="002B0495">
        <w:rPr>
          <w:rFonts w:ascii="Arial" w:hAnsi="Arial" w:cs="Arial"/>
          <w:sz w:val="20"/>
          <w:szCs w:val="20"/>
        </w:rPr>
        <w:t>ч. </w:t>
      </w:r>
      <w:r w:rsidRPr="00347EE3">
        <w:rPr>
          <w:rFonts w:ascii="Arial" w:hAnsi="Arial" w:cs="Arial"/>
          <w:sz w:val="20"/>
          <w:szCs w:val="20"/>
        </w:rPr>
        <w:t xml:space="preserve">16 </w:t>
      </w:r>
      <w:r w:rsidR="002B0495">
        <w:rPr>
          <w:rFonts w:ascii="Arial" w:hAnsi="Arial" w:cs="Arial"/>
          <w:sz w:val="20"/>
          <w:szCs w:val="20"/>
        </w:rPr>
        <w:t>ст. </w:t>
      </w:r>
      <w:r w:rsidRPr="00347EE3">
        <w:rPr>
          <w:rFonts w:ascii="Arial" w:hAnsi="Arial" w:cs="Arial"/>
          <w:sz w:val="20"/>
          <w:szCs w:val="20"/>
        </w:rPr>
        <w:t xml:space="preserve">4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7) сведения </w:t>
      </w:r>
      <w:r w:rsidR="002B0495">
        <w:rPr>
          <w:rFonts w:ascii="Arial" w:hAnsi="Arial" w:cs="Arial"/>
          <w:sz w:val="20"/>
          <w:szCs w:val="20"/>
        </w:rPr>
        <w:t>об </w:t>
      </w:r>
      <w:r w:rsidRPr="00347EE3">
        <w:rPr>
          <w:rFonts w:ascii="Arial" w:hAnsi="Arial" w:cs="Arial"/>
          <w:sz w:val="20"/>
          <w:szCs w:val="20"/>
        </w:rPr>
        <w:t>определенных координационным органом Правительства</w:t>
      </w:r>
      <w:r w:rsidR="002B0495">
        <w:rPr>
          <w:rFonts w:ascii="Arial" w:hAnsi="Arial" w:cs="Arial"/>
          <w:sz w:val="20"/>
          <w:szCs w:val="20"/>
        </w:rPr>
        <w:t> РФ</w:t>
      </w:r>
      <w:r w:rsidRPr="00347EE3">
        <w:rPr>
          <w:rFonts w:ascii="Arial" w:hAnsi="Arial" w:cs="Arial"/>
          <w:sz w:val="20"/>
          <w:szCs w:val="20"/>
        </w:rPr>
        <w:t xml:space="preserve"> конкретных видах продукции машиностроения, которые включаются в перечни и сведения о закупке которых не составляют государственную тайну, но не подлежат размещению в ЕИС при реализации инвести</w:t>
      </w:r>
      <w:r w:rsidR="005C60E8" w:rsidRPr="00347EE3">
        <w:rPr>
          <w:rFonts w:ascii="Arial" w:hAnsi="Arial" w:cs="Arial"/>
          <w:sz w:val="20"/>
          <w:szCs w:val="20"/>
        </w:rPr>
        <w:t xml:space="preserve">ционных проектов, указанных в </w:t>
      </w:r>
      <w:r w:rsidR="002B0495">
        <w:rPr>
          <w:rFonts w:ascii="Arial" w:hAnsi="Arial" w:cs="Arial"/>
          <w:sz w:val="20"/>
          <w:szCs w:val="20"/>
        </w:rPr>
        <w:t>части </w:t>
      </w:r>
      <w:r w:rsidRPr="00347EE3">
        <w:rPr>
          <w:rFonts w:ascii="Arial" w:hAnsi="Arial" w:cs="Arial"/>
          <w:sz w:val="20"/>
          <w:szCs w:val="20"/>
        </w:rPr>
        <w:t xml:space="preserve">1 </w:t>
      </w:r>
      <w:r w:rsidR="002B0495">
        <w:rPr>
          <w:rFonts w:ascii="Arial" w:hAnsi="Arial" w:cs="Arial"/>
          <w:sz w:val="20"/>
          <w:szCs w:val="20"/>
        </w:rPr>
        <w:t>статьи </w:t>
      </w:r>
      <w:r w:rsidRPr="00347EE3">
        <w:rPr>
          <w:rFonts w:ascii="Arial" w:hAnsi="Arial" w:cs="Arial"/>
          <w:sz w:val="20"/>
          <w:szCs w:val="20"/>
        </w:rPr>
        <w:t xml:space="preserve">3.1 Закона </w:t>
      </w:r>
      <w:r w:rsidR="002B0495">
        <w:rPr>
          <w:rFonts w:ascii="Arial" w:hAnsi="Arial" w:cs="Arial"/>
          <w:sz w:val="20"/>
          <w:szCs w:val="20"/>
        </w:rPr>
        <w:t>№ </w:t>
      </w:r>
      <w:r w:rsidRPr="00347EE3">
        <w:rPr>
          <w:rFonts w:ascii="Arial" w:hAnsi="Arial" w:cs="Arial"/>
          <w:sz w:val="20"/>
          <w:szCs w:val="20"/>
        </w:rPr>
        <w:t>223-ФЗ (если в отношении таких видов (групп) продукции отсутствует решение Правительства</w:t>
      </w:r>
      <w:r w:rsidR="002B0495">
        <w:rPr>
          <w:rFonts w:ascii="Arial" w:hAnsi="Arial" w:cs="Arial"/>
          <w:sz w:val="20"/>
          <w:szCs w:val="20"/>
        </w:rPr>
        <w:t> РФ</w:t>
      </w:r>
      <w:r w:rsidRPr="00347EE3">
        <w:rPr>
          <w:rFonts w:ascii="Arial" w:hAnsi="Arial" w:cs="Arial"/>
          <w:sz w:val="20"/>
          <w:szCs w:val="20"/>
        </w:rPr>
        <w:t xml:space="preserve"> в соответствии с </w:t>
      </w:r>
      <w:r w:rsidR="002B0495">
        <w:rPr>
          <w:rFonts w:ascii="Arial" w:hAnsi="Arial" w:cs="Arial"/>
          <w:sz w:val="20"/>
          <w:szCs w:val="20"/>
        </w:rPr>
        <w:t>п. </w:t>
      </w:r>
      <w:r w:rsidRPr="00347EE3">
        <w:rPr>
          <w:rFonts w:ascii="Arial" w:hAnsi="Arial" w:cs="Arial"/>
          <w:sz w:val="20"/>
          <w:szCs w:val="20"/>
        </w:rPr>
        <w:t xml:space="preserve">2 </w:t>
      </w:r>
      <w:r w:rsidR="002B0495">
        <w:rPr>
          <w:rFonts w:ascii="Arial" w:hAnsi="Arial" w:cs="Arial"/>
          <w:sz w:val="20"/>
          <w:szCs w:val="20"/>
        </w:rPr>
        <w:t>ч. </w:t>
      </w:r>
      <w:r w:rsidRPr="00347EE3">
        <w:rPr>
          <w:rFonts w:ascii="Arial" w:hAnsi="Arial" w:cs="Arial"/>
          <w:sz w:val="20"/>
          <w:szCs w:val="20"/>
        </w:rPr>
        <w:t xml:space="preserve">16 </w:t>
      </w:r>
      <w:r w:rsidR="002B0495">
        <w:rPr>
          <w:rFonts w:ascii="Arial" w:hAnsi="Arial" w:cs="Arial"/>
          <w:sz w:val="20"/>
          <w:szCs w:val="20"/>
        </w:rPr>
        <w:t>ст. </w:t>
      </w:r>
      <w:r w:rsidRPr="00347EE3">
        <w:rPr>
          <w:rFonts w:ascii="Arial" w:hAnsi="Arial" w:cs="Arial"/>
          <w:sz w:val="20"/>
          <w:szCs w:val="20"/>
        </w:rPr>
        <w:t xml:space="preserve">4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3F7A86" w:rsidP="002B0495">
      <w:pPr>
        <w:spacing w:after="120"/>
        <w:jc w:val="both"/>
        <w:rPr>
          <w:rFonts w:ascii="Arial" w:hAnsi="Arial" w:cs="Arial"/>
          <w:sz w:val="20"/>
          <w:szCs w:val="20"/>
        </w:rPr>
      </w:pPr>
      <w:r>
        <w:rPr>
          <w:rFonts w:ascii="Arial" w:hAnsi="Arial" w:cs="Arial"/>
          <w:sz w:val="20"/>
          <w:szCs w:val="20"/>
        </w:rPr>
        <w:t>1.4.5</w:t>
      </w:r>
      <w:r w:rsidR="006A7DE4" w:rsidRPr="00347EE3">
        <w:rPr>
          <w:rFonts w:ascii="Arial" w:hAnsi="Arial" w:cs="Arial"/>
          <w:sz w:val="20"/>
          <w:szCs w:val="20"/>
        </w:rPr>
        <w:t>. Заказчик вправе не размещать в ЕИС сведения: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о закупке товаров, работ, услуг, стоимость которых не превышает 100</w:t>
      </w:r>
      <w:r w:rsidR="002B0495">
        <w:rPr>
          <w:rFonts w:ascii="Arial" w:hAnsi="Arial" w:cs="Arial"/>
          <w:sz w:val="20"/>
          <w:szCs w:val="20"/>
        </w:rPr>
        <w:t> тыс</w:t>
      </w:r>
      <w:r w:rsidRPr="00347EE3">
        <w:rPr>
          <w:rFonts w:ascii="Arial" w:hAnsi="Arial" w:cs="Arial"/>
          <w:sz w:val="20"/>
          <w:szCs w:val="20"/>
        </w:rPr>
        <w:t>.</w:t>
      </w:r>
      <w:r w:rsidR="002B0495">
        <w:rPr>
          <w:rFonts w:ascii="Arial" w:hAnsi="Arial" w:cs="Arial"/>
          <w:sz w:val="20"/>
          <w:szCs w:val="20"/>
        </w:rPr>
        <w:t> руб</w:t>
      </w:r>
      <w:r w:rsidRPr="00347EE3">
        <w:rPr>
          <w:rFonts w:ascii="Arial" w:hAnsi="Arial" w:cs="Arial"/>
          <w:sz w:val="20"/>
          <w:szCs w:val="20"/>
        </w:rPr>
        <w:t>. Если</w:t>
      </w:r>
      <w:r w:rsidR="002B0495">
        <w:rPr>
          <w:rFonts w:ascii="Arial" w:hAnsi="Arial" w:cs="Arial"/>
          <w:sz w:val="20"/>
          <w:szCs w:val="20"/>
        </w:rPr>
        <w:t> год</w:t>
      </w:r>
      <w:r w:rsidRPr="00347EE3">
        <w:rPr>
          <w:rFonts w:ascii="Arial" w:hAnsi="Arial" w:cs="Arial"/>
          <w:sz w:val="20"/>
          <w:szCs w:val="20"/>
        </w:rPr>
        <w:t>овая выручка за отчетный финансовый</w:t>
      </w:r>
      <w:r w:rsidR="002B0495">
        <w:rPr>
          <w:rFonts w:ascii="Arial" w:hAnsi="Arial" w:cs="Arial"/>
          <w:sz w:val="20"/>
          <w:szCs w:val="20"/>
        </w:rPr>
        <w:t> год</w:t>
      </w:r>
      <w:r w:rsidRPr="00347EE3">
        <w:rPr>
          <w:rFonts w:ascii="Arial" w:hAnsi="Arial" w:cs="Arial"/>
          <w:sz w:val="20"/>
          <w:szCs w:val="20"/>
        </w:rPr>
        <w:t xml:space="preserve"> составляет более 5 млрд</w:t>
      </w:r>
      <w:r w:rsidR="002B0495">
        <w:rPr>
          <w:rFonts w:ascii="Arial" w:hAnsi="Arial" w:cs="Arial"/>
          <w:sz w:val="20"/>
          <w:szCs w:val="20"/>
        </w:rPr>
        <w:t> руб</w:t>
      </w:r>
      <w:r w:rsidRPr="00347EE3">
        <w:rPr>
          <w:rFonts w:ascii="Arial" w:hAnsi="Arial" w:cs="Arial"/>
          <w:sz w:val="20"/>
          <w:szCs w:val="20"/>
        </w:rPr>
        <w:t>., Заказчик вправе не размещать в ЕИС сведения о закупке товаров, работ, услуг, стоимость которых не превышает 500</w:t>
      </w:r>
      <w:r w:rsidR="002B0495">
        <w:rPr>
          <w:rFonts w:ascii="Arial" w:hAnsi="Arial" w:cs="Arial"/>
          <w:sz w:val="20"/>
          <w:szCs w:val="20"/>
        </w:rPr>
        <w:t> тыс</w:t>
      </w:r>
      <w:r w:rsidRPr="00347EE3">
        <w:rPr>
          <w:rFonts w:ascii="Arial" w:hAnsi="Arial" w:cs="Arial"/>
          <w:sz w:val="20"/>
          <w:szCs w:val="20"/>
        </w:rPr>
        <w:t>.</w:t>
      </w:r>
      <w:r w:rsidR="002B0495">
        <w:rPr>
          <w:rFonts w:ascii="Arial" w:hAnsi="Arial" w:cs="Arial"/>
          <w:sz w:val="20"/>
          <w:szCs w:val="20"/>
        </w:rPr>
        <w:t>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 о закупке брокерских услуг, услуг депозитариев;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закупке, связанной с заключением и исполнением договора купли-продажи, аренды (субаренды), договора доверительного управления 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6A7DE4" w:rsidRPr="00347EE3" w:rsidRDefault="003F7A86" w:rsidP="002B0495">
      <w:pPr>
        <w:spacing w:after="120"/>
        <w:jc w:val="both"/>
        <w:rPr>
          <w:rFonts w:ascii="Arial" w:hAnsi="Arial" w:cs="Arial"/>
          <w:sz w:val="20"/>
          <w:szCs w:val="20"/>
        </w:rPr>
      </w:pPr>
      <w:r>
        <w:rPr>
          <w:rFonts w:ascii="Arial" w:hAnsi="Arial" w:cs="Arial"/>
          <w:sz w:val="20"/>
          <w:szCs w:val="20"/>
        </w:rPr>
        <w:t>1.4.6</w:t>
      </w:r>
      <w:r w:rsidR="006A7DE4" w:rsidRPr="00347EE3">
        <w:rPr>
          <w:rFonts w:ascii="Arial" w:hAnsi="Arial" w:cs="Arial"/>
          <w:sz w:val="20"/>
          <w:szCs w:val="20"/>
        </w:rPr>
        <w:t>. Положение, информация о закупке, планы закупки, размещенные в ЕИС и на сайте Заказчика, доступны для ознакомления без взимания платы.</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lastRenderedPageBreak/>
        <w:t>1.5. Планирование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1.5.1. При планировании закупок Заказчик руководствуется Правилами формирования плана закупки и Требованиями к форме такого плана.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1.5.2. Планирование закупок осуществляется исходя из оценки потребностей Заказчика в товарах, работах, услугах.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1.5.3. Планирование закупок товаров, работ, услуг Заказчика проводится путем составления плана закупки на календарный</w:t>
      </w:r>
      <w:r w:rsidR="002B0495">
        <w:rPr>
          <w:rFonts w:ascii="Arial" w:hAnsi="Arial" w:cs="Arial"/>
          <w:sz w:val="20"/>
          <w:szCs w:val="20"/>
        </w:rPr>
        <w:t> год</w:t>
      </w:r>
      <w:r w:rsidRPr="00347EE3">
        <w:rPr>
          <w:rFonts w:ascii="Arial" w:hAnsi="Arial" w:cs="Arial"/>
          <w:sz w:val="20"/>
          <w:szCs w:val="20"/>
        </w:rPr>
        <w:t xml:space="preserve"> и его размещения в ЕИС. План закупки является основанием для осуществления закупок.</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1.6. Полномочия Заказчика при подготовке и проведении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1.6.1. Заказчик при подготовке и проведении закупки осуществляет следующие действия: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формирует потребности в товаре, работе, услуге;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определяет предмет закупки и спос</w:t>
      </w:r>
      <w:r w:rsidR="002B0495">
        <w:rPr>
          <w:rFonts w:ascii="Arial" w:hAnsi="Arial" w:cs="Arial"/>
          <w:sz w:val="20"/>
          <w:szCs w:val="20"/>
        </w:rPr>
        <w:t>об </w:t>
      </w:r>
      <w:r w:rsidRPr="00347EE3">
        <w:rPr>
          <w:rFonts w:ascii="Arial" w:hAnsi="Arial" w:cs="Arial"/>
          <w:sz w:val="20"/>
          <w:szCs w:val="20"/>
        </w:rPr>
        <w:t>ее проведения в соответствии с планом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рассматривает обоснование потребности в закупк</w:t>
      </w:r>
      <w:r w:rsidR="00E776AA">
        <w:rPr>
          <w:rFonts w:ascii="Arial" w:hAnsi="Arial" w:cs="Arial"/>
          <w:sz w:val="20"/>
          <w:szCs w:val="20"/>
        </w:rPr>
        <w:t>е у единственного поставщика</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формулирует требования к участникам конкретной закупки и перечень документов, подтверждающих соответствие этим требованиям, а также критерии и порядок оценки и сопоставления заявок в соответствии с настоящим Положени</w:t>
      </w:r>
      <w:r w:rsidR="005C60E8" w:rsidRPr="00347EE3">
        <w:rPr>
          <w:rFonts w:ascii="Arial" w:hAnsi="Arial" w:cs="Arial"/>
          <w:sz w:val="20"/>
          <w:szCs w:val="20"/>
        </w:rPr>
        <w:t>е</w:t>
      </w:r>
      <w:r w:rsidRPr="00347EE3">
        <w:rPr>
          <w:rFonts w:ascii="Arial" w:hAnsi="Arial" w:cs="Arial"/>
          <w:sz w:val="20"/>
          <w:szCs w:val="20"/>
        </w:rPr>
        <w:t>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разрабатывает извещение и документацию о закупке согласно требованиям законодательства и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разрабатывает формы документов, которые участникам закупки следует заполнить при подготовке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готовит разъяснения положений документации о закупке и изменения, вносимые в нее;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размещает в ЕИС извещение о проведении конкурентной закупки, документацию о такой закупке, разъяснения положений документации о закупке и изменения, вносимые в нее;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заключает договор по итогам процедуры закупки;</w:t>
      </w:r>
    </w:p>
    <w:p w:rsidR="006A7DE4" w:rsidRPr="00347EE3" w:rsidRDefault="006A7DE4" w:rsidP="00E776AA">
      <w:pPr>
        <w:spacing w:after="120"/>
        <w:jc w:val="both"/>
        <w:rPr>
          <w:rFonts w:ascii="Arial" w:hAnsi="Arial" w:cs="Arial"/>
          <w:sz w:val="20"/>
          <w:szCs w:val="20"/>
        </w:rPr>
      </w:pPr>
      <w:r w:rsidRPr="00347EE3">
        <w:rPr>
          <w:rFonts w:ascii="Arial" w:hAnsi="Arial" w:cs="Arial"/>
          <w:sz w:val="20"/>
          <w:szCs w:val="20"/>
        </w:rPr>
        <w:t>10) ко</w:t>
      </w:r>
      <w:r w:rsidR="00E776AA">
        <w:rPr>
          <w:rFonts w:ascii="Arial" w:hAnsi="Arial" w:cs="Arial"/>
          <w:sz w:val="20"/>
          <w:szCs w:val="20"/>
        </w:rPr>
        <w:t>нтролирует исполнение договора.</w:t>
      </w: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1.7. Комиссия по осуществлению конкурентных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1.7.1. Заказчик создает комиссию по осуществлению конкурентных закупок (комиссию по закупкам или закупочную комиссию), чтобы определить поставщика (исполнителя, подрядчика) по результатам проведения конкурентной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1.7.2. Деятельность комиссии по закупкам регламентируется положением о закупочной комиссии, которое утверждается приказом Заказчика. В положении о закупочной комиссии должны быть отражены:</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порядок утверждения и изменения состава комиссии;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периодичность ротации комиссии;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состав комиссии и круг компетенций ее членов;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требования к членам комиссии;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функции комиссии при проведении закупки каждым из способов, предусмотренных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права и обязанности членов комиссии;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порядок организации работы комиссии;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порядок принятия решений комиссией;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9) иные сведения по усмотрению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1.7.3. Протокол, составляемый комиссией по закупкам в ходе осуществления конкурентной закупки (по результатам этапа конкурентной закупки), должен содержать следующие сведения: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дату подписания протокола;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количество поданных на участие в закупке (этапе закупки) заявок, а также дату и время регистрации каждой заявки;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результаты рассмотрения заявок на участие в закупке (если этапом закупки предусмотрена возможность рассмотрения и отклонения таких заявок) с указанием в том числе: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количеств</w:t>
      </w:r>
      <w:r w:rsidR="005C60E8" w:rsidRPr="00347EE3">
        <w:rPr>
          <w:rFonts w:ascii="Arial" w:hAnsi="Arial" w:cs="Arial"/>
          <w:sz w:val="20"/>
          <w:szCs w:val="20"/>
        </w:rPr>
        <w:t>а</w:t>
      </w:r>
      <w:r w:rsidRPr="00347EE3">
        <w:rPr>
          <w:rFonts w:ascii="Arial" w:hAnsi="Arial" w:cs="Arial"/>
          <w:sz w:val="20"/>
          <w:szCs w:val="20"/>
        </w:rPr>
        <w:t xml:space="preserve"> заявок на участие в закупке, которые отклонены;</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она не соответствует;</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результат</w:t>
      </w:r>
      <w:r w:rsidR="005C60E8" w:rsidRPr="00347EE3">
        <w:rPr>
          <w:rFonts w:ascii="Arial" w:hAnsi="Arial" w:cs="Arial"/>
          <w:sz w:val="20"/>
          <w:szCs w:val="20"/>
        </w:rPr>
        <w:t>ов</w:t>
      </w:r>
      <w:r w:rsidRPr="00347EE3">
        <w:rPr>
          <w:rFonts w:ascii="Arial" w:hAnsi="Arial" w:cs="Arial"/>
          <w:sz w:val="20"/>
          <w:szCs w:val="20"/>
        </w:rPr>
        <w:t xml:space="preserve"> оценки заявок на участие в закупке с указанием итогового решения комиссии по осуществлению закупок о соответствии заявок требованиям документации о закупке, а также о присвоении им значений по каждому из предусмотренных критериев оценки (если этапом конкурентной закупки предусмотрена оценка таких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причин, по которым конкурентная закупка признана несостоявшейся</w:t>
      </w:r>
      <w:r w:rsidR="005C60E8" w:rsidRPr="00347EE3">
        <w:rPr>
          <w:rFonts w:ascii="Arial" w:hAnsi="Arial" w:cs="Arial"/>
          <w:sz w:val="20"/>
          <w:szCs w:val="20"/>
        </w:rPr>
        <w:t>,</w:t>
      </w:r>
      <w:r w:rsidRPr="00347EE3">
        <w:rPr>
          <w:rFonts w:ascii="Arial" w:hAnsi="Arial" w:cs="Arial"/>
          <w:sz w:val="20"/>
          <w:szCs w:val="20"/>
        </w:rPr>
        <w:t xml:space="preserve"> в случае ее признания таковой;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ины</w:t>
      </w:r>
      <w:r w:rsidR="005C60E8" w:rsidRPr="00347EE3">
        <w:rPr>
          <w:rFonts w:ascii="Arial" w:hAnsi="Arial" w:cs="Arial"/>
          <w:sz w:val="20"/>
          <w:szCs w:val="20"/>
        </w:rPr>
        <w:t>х</w:t>
      </w:r>
      <w:r w:rsidRPr="00347EE3">
        <w:rPr>
          <w:rFonts w:ascii="Arial" w:hAnsi="Arial" w:cs="Arial"/>
          <w:sz w:val="20"/>
          <w:szCs w:val="20"/>
        </w:rPr>
        <w:t xml:space="preserve"> сведени</w:t>
      </w:r>
      <w:r w:rsidR="005C60E8" w:rsidRPr="00347EE3">
        <w:rPr>
          <w:rFonts w:ascii="Arial" w:hAnsi="Arial" w:cs="Arial"/>
          <w:sz w:val="20"/>
          <w:szCs w:val="20"/>
        </w:rPr>
        <w:t>й</w:t>
      </w:r>
      <w:r w:rsidRPr="00347EE3">
        <w:rPr>
          <w:rFonts w:ascii="Arial" w:hAnsi="Arial" w:cs="Arial"/>
          <w:sz w:val="20"/>
          <w:szCs w:val="20"/>
        </w:rPr>
        <w:t>, предусмотренны</w:t>
      </w:r>
      <w:r w:rsidR="005C60E8" w:rsidRPr="00347EE3">
        <w:rPr>
          <w:rFonts w:ascii="Arial" w:hAnsi="Arial" w:cs="Arial"/>
          <w:sz w:val="20"/>
          <w:szCs w:val="20"/>
        </w:rPr>
        <w:t>х</w:t>
      </w:r>
      <w:r w:rsidRPr="00347EE3">
        <w:rPr>
          <w:rFonts w:ascii="Arial" w:hAnsi="Arial" w:cs="Arial"/>
          <w:sz w:val="20"/>
          <w:szCs w:val="20"/>
        </w:rPr>
        <w:t xml:space="preserve">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1.7.4. Протокол, составляемый комиссией по закупкам по итогам конкурентной закупки (далее</w:t>
      </w:r>
      <w:r w:rsidR="00A213A3" w:rsidRPr="00347EE3">
        <w:rPr>
          <w:rFonts w:ascii="Arial" w:hAnsi="Arial" w:cs="Arial"/>
          <w:sz w:val="20"/>
          <w:szCs w:val="20"/>
        </w:rPr>
        <w:t xml:space="preserve"> – </w:t>
      </w:r>
      <w:r w:rsidRPr="00347EE3">
        <w:rPr>
          <w:rFonts w:ascii="Arial" w:hAnsi="Arial" w:cs="Arial"/>
          <w:sz w:val="20"/>
          <w:szCs w:val="20"/>
        </w:rPr>
        <w:t>итоговый протокол), должен содержать следующие сведения: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дату подписания протокола;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количество поданных заявок на участие в закупке, а также дату и время регистрации каждой заявки;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(если по итогам закупки определен ее победитель), в том числе единственного участника закупки, с которым планируется заключить договор;</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которой содержатся лучшие условия исполнения договора, присваивается первый номер. Если в 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которая поступила ранее других, содержащих такие же условия;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 результаты рассмотрения заявок на участие в закупке, окончательных предложений (если документацией о закупке, извещением </w:t>
      </w:r>
      <w:r w:rsidR="002B0495">
        <w:rPr>
          <w:rFonts w:ascii="Arial" w:hAnsi="Arial" w:cs="Arial"/>
          <w:sz w:val="20"/>
          <w:szCs w:val="20"/>
        </w:rPr>
        <w:t>об </w:t>
      </w:r>
      <w:r w:rsidRPr="00347EE3">
        <w:rPr>
          <w:rFonts w:ascii="Arial" w:hAnsi="Arial" w:cs="Arial"/>
          <w:sz w:val="20"/>
          <w:szCs w:val="20"/>
        </w:rPr>
        <w:t>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количества заявок на участие в закупке, окончательных предложений, которые отклонены;</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б) оснований отклонения каждой заявки на участие в закупке (окончательного предложения) с указанием положений документации о закупке, извещения о проведении запроса котировок, которым не соответствует заявка (окончательное предложение);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результат</w:t>
      </w:r>
      <w:r w:rsidR="005C60E8" w:rsidRPr="00347EE3">
        <w:rPr>
          <w:rFonts w:ascii="Arial" w:hAnsi="Arial" w:cs="Arial"/>
          <w:sz w:val="20"/>
          <w:szCs w:val="20"/>
        </w:rPr>
        <w:t>ов</w:t>
      </w:r>
      <w:r w:rsidRPr="00347EE3">
        <w:rPr>
          <w:rFonts w:ascii="Arial" w:hAnsi="Arial" w:cs="Arial"/>
          <w:sz w:val="20"/>
          <w:szCs w:val="20"/>
        </w:rPr>
        <w:t xml:space="preserve">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комиссии по осуществлению закупок о </w:t>
      </w:r>
      <w:r w:rsidRPr="00347EE3">
        <w:rPr>
          <w:rFonts w:ascii="Arial" w:hAnsi="Arial" w:cs="Arial"/>
          <w:sz w:val="20"/>
          <w:szCs w:val="20"/>
        </w:rPr>
        <w:lastRenderedPageBreak/>
        <w:t>присвоении каждой заявке (окончательному предложению) значения по каждому из предусмотренных критериев оценки (если этапом закупки предусмотрена оценка таких заявок);</w:t>
      </w:r>
    </w:p>
    <w:p w:rsidR="006A7DE4" w:rsidRPr="00347EE3" w:rsidRDefault="005C60E8" w:rsidP="002B0495">
      <w:pPr>
        <w:spacing w:after="120"/>
        <w:jc w:val="both"/>
        <w:rPr>
          <w:rFonts w:ascii="Arial" w:hAnsi="Arial" w:cs="Arial"/>
          <w:sz w:val="20"/>
          <w:szCs w:val="20"/>
        </w:rPr>
      </w:pPr>
      <w:r w:rsidRPr="00347EE3">
        <w:rPr>
          <w:rFonts w:ascii="Arial" w:hAnsi="Arial" w:cs="Arial"/>
          <w:sz w:val="20"/>
          <w:szCs w:val="20"/>
        </w:rPr>
        <w:t>7) причин</w:t>
      </w:r>
      <w:r w:rsidR="006A7DE4" w:rsidRPr="00347EE3">
        <w:rPr>
          <w:rFonts w:ascii="Arial" w:hAnsi="Arial" w:cs="Arial"/>
          <w:sz w:val="20"/>
          <w:szCs w:val="20"/>
        </w:rPr>
        <w:t>, по которым закупка признана несостоявшейся, в случае признания ее таковой;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ины</w:t>
      </w:r>
      <w:r w:rsidR="005C60E8" w:rsidRPr="00347EE3">
        <w:rPr>
          <w:rFonts w:ascii="Arial" w:hAnsi="Arial" w:cs="Arial"/>
          <w:sz w:val="20"/>
          <w:szCs w:val="20"/>
        </w:rPr>
        <w:t>х</w:t>
      </w:r>
      <w:r w:rsidRPr="00347EE3">
        <w:rPr>
          <w:rFonts w:ascii="Arial" w:hAnsi="Arial" w:cs="Arial"/>
          <w:sz w:val="20"/>
          <w:szCs w:val="20"/>
        </w:rPr>
        <w:t xml:space="preserve"> сведени</w:t>
      </w:r>
      <w:r w:rsidR="005C60E8" w:rsidRPr="00347EE3">
        <w:rPr>
          <w:rFonts w:ascii="Arial" w:hAnsi="Arial" w:cs="Arial"/>
          <w:sz w:val="20"/>
          <w:szCs w:val="20"/>
        </w:rPr>
        <w:t>й</w:t>
      </w:r>
      <w:r w:rsidRPr="00347EE3">
        <w:rPr>
          <w:rFonts w:ascii="Arial" w:hAnsi="Arial" w:cs="Arial"/>
          <w:sz w:val="20"/>
          <w:szCs w:val="20"/>
        </w:rPr>
        <w:t>, предусмотренны</w:t>
      </w:r>
      <w:r w:rsidR="005C60E8" w:rsidRPr="00347EE3">
        <w:rPr>
          <w:rFonts w:ascii="Arial" w:hAnsi="Arial" w:cs="Arial"/>
          <w:sz w:val="20"/>
          <w:szCs w:val="20"/>
        </w:rPr>
        <w:t>х</w:t>
      </w:r>
      <w:r w:rsidRPr="00347EE3">
        <w:rPr>
          <w:rFonts w:ascii="Arial" w:hAnsi="Arial" w:cs="Arial"/>
          <w:sz w:val="20"/>
          <w:szCs w:val="20"/>
        </w:rPr>
        <w:t xml:space="preserve"> настоящим Положением.</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1.8. Документация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1.8.1. Документация разрабатывается Заказчиком для осуществления конкурентной закупки, за исключением проведения запроса котировок. Документация о конкурентной закупке утверждается руководителем Заказчика или иным лицом, уполномоченным руководителем Заказчика. Лицо, утвердившее документацию о закупке, несет ответственность за сведения, содержащиеся в ней, и за их соответствие настоящему Положению и Закону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1.8.2. В документации о закупке обязательно указываются: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требования к качеству, техническим характеристикам товара, работы, услуги, их безопасности, функциональным характеристикам (потребительским свойствам) товара, размерам, упаковке, отгрузке товара, результатам работы, установленные Заказчиком и предусмотренные техническими регламентами в соответствии с законодательством</w:t>
      </w:r>
      <w:r w:rsidR="002B0495">
        <w:rPr>
          <w:rFonts w:ascii="Arial" w:hAnsi="Arial" w:cs="Arial"/>
          <w:sz w:val="20"/>
          <w:szCs w:val="20"/>
        </w:rPr>
        <w:t> РФ</w:t>
      </w:r>
      <w:r w:rsidRPr="00347EE3">
        <w:rPr>
          <w:rFonts w:ascii="Arial" w:hAnsi="Arial" w:cs="Arial"/>
          <w:sz w:val="20"/>
          <w:szCs w:val="20"/>
        </w:rPr>
        <w:t xml:space="preserve"> о техническом регулировании, документами, разрабатываемыми и применяемыми в национальной системе стандартизации в соответствии с законодательством</w:t>
      </w:r>
      <w:r w:rsidR="002B0495">
        <w:rPr>
          <w:rFonts w:ascii="Arial" w:hAnsi="Arial" w:cs="Arial"/>
          <w:sz w:val="20"/>
          <w:szCs w:val="20"/>
        </w:rPr>
        <w:t> РФ</w:t>
      </w:r>
      <w:r w:rsidRPr="00347EE3">
        <w:rPr>
          <w:rFonts w:ascii="Arial" w:hAnsi="Arial" w:cs="Arial"/>
          <w:sz w:val="20"/>
          <w:szCs w:val="20"/>
        </w:rPr>
        <w:t xml:space="preserve"> о стандартизации,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Если Заказчик не указывает в документации требования к безопасности, качеству, техническим характеристикам, функциональным характеристикам (потребительским свойствам) товара (работы, услуги), размерам, упаковке, отгрузке товара, результатам работы, предусмотренные законодательством</w:t>
      </w:r>
      <w:r w:rsidR="002B0495">
        <w:rPr>
          <w:rFonts w:ascii="Arial" w:hAnsi="Arial" w:cs="Arial"/>
          <w:sz w:val="20"/>
          <w:szCs w:val="20"/>
        </w:rPr>
        <w:t> РФ</w:t>
      </w:r>
      <w:r w:rsidRPr="00347EE3">
        <w:rPr>
          <w:rFonts w:ascii="Arial" w:hAnsi="Arial" w:cs="Arial"/>
          <w:sz w:val="20"/>
          <w:szCs w:val="20"/>
        </w:rPr>
        <w:t xml:space="preserve"> о техническом регулировании, законодательством</w:t>
      </w:r>
      <w:r w:rsidR="002B0495">
        <w:rPr>
          <w:rFonts w:ascii="Arial" w:hAnsi="Arial" w:cs="Arial"/>
          <w:sz w:val="20"/>
          <w:szCs w:val="20"/>
        </w:rPr>
        <w:t> РФ</w:t>
      </w:r>
      <w:r w:rsidRPr="00347EE3">
        <w:rPr>
          <w:rFonts w:ascii="Arial" w:hAnsi="Arial" w:cs="Arial"/>
          <w:sz w:val="20"/>
          <w:szCs w:val="20"/>
        </w:rPr>
        <w:t xml:space="preserve"> о стандартизации, то в документации должно содержаться обоснование необходимости установить иные требования, связанные с определением соответствия поставляемого товара (выполняемой работы, оказываемой услуги) потребностям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w:t>
      </w:r>
      <w:proofErr w:type="gramStart"/>
      <w:r w:rsidRPr="00347EE3">
        <w:rPr>
          <w:rFonts w:ascii="Arial" w:hAnsi="Arial" w:cs="Arial"/>
          <w:sz w:val="20"/>
          <w:szCs w:val="20"/>
        </w:rPr>
        <w:t>случае</w:t>
      </w:r>
      <w:proofErr w:type="gramEnd"/>
      <w:r w:rsidRPr="00347EE3">
        <w:rPr>
          <w:rFonts w:ascii="Arial" w:hAnsi="Arial" w:cs="Arial"/>
          <w:sz w:val="20"/>
          <w:szCs w:val="20"/>
        </w:rPr>
        <w:t xml:space="preserve"> когда в документации о закупке содержится требование о соответствии поставляемого товара образцу или макету товара, в целях поставки которого проводится закупка, к документации может быть приложен такой образец или макет. Эт</w:t>
      </w:r>
      <w:r w:rsidR="002B0495">
        <w:rPr>
          <w:rFonts w:ascii="Arial" w:hAnsi="Arial" w:cs="Arial"/>
          <w:sz w:val="20"/>
          <w:szCs w:val="20"/>
        </w:rPr>
        <w:t>от </w:t>
      </w:r>
      <w:r w:rsidRPr="00347EE3">
        <w:rPr>
          <w:rFonts w:ascii="Arial" w:hAnsi="Arial" w:cs="Arial"/>
          <w:sz w:val="20"/>
          <w:szCs w:val="20"/>
        </w:rPr>
        <w:t>образец или макет является неотъемлемой частью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требования к содержанию, форме, оформлению и составу заявки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требования к описанию участниками закупки поставляемого товара, его функциональных характеристик (потребительских свойств), количественных и качественных характеристик, требования к описанию участниками закупки выполняемой работы, оказываемой услуги, их количественных и качественных характеристик;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место, условия и сроки (периоды) поставки товара, выполнения работы, оказания услуги;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форма, сроки и порядок оплаты товара, работы, услуги;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порядок, место, дата, время начала и время окончания срока подачи заявок на участие в закупке (этапах конкурентной закупки) и порядок подведения итогов такой закупки (ее этапов);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9) требования к участникам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которые необходимо представить участникам для подтверждения их соответствия этим требованиям</w:t>
      </w:r>
      <w:r w:rsidR="00A213A3" w:rsidRPr="00347EE3">
        <w:rPr>
          <w:rFonts w:ascii="Arial" w:hAnsi="Arial" w:cs="Arial"/>
          <w:sz w:val="20"/>
          <w:szCs w:val="20"/>
        </w:rPr>
        <w:t xml:space="preserve"> – </w:t>
      </w:r>
      <w:r w:rsidRPr="00347EE3">
        <w:rPr>
          <w:rFonts w:ascii="Arial" w:hAnsi="Arial" w:cs="Arial"/>
          <w:sz w:val="20"/>
          <w:szCs w:val="20"/>
        </w:rPr>
        <w:t>в случае закупки раб</w:t>
      </w:r>
      <w:r w:rsidR="002B0495">
        <w:rPr>
          <w:rFonts w:ascii="Arial" w:hAnsi="Arial" w:cs="Arial"/>
          <w:sz w:val="20"/>
          <w:szCs w:val="20"/>
        </w:rPr>
        <w:t>от </w:t>
      </w:r>
      <w:r w:rsidRPr="00347EE3">
        <w:rPr>
          <w:rFonts w:ascii="Arial" w:hAnsi="Arial" w:cs="Arial"/>
          <w:sz w:val="20"/>
          <w:szCs w:val="20"/>
        </w:rPr>
        <w:t>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использованием атомной энергии;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 форма, порядок, дата и время окончания срока предоставления участникам закупки разъяснений положений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 место, дата и время вскрытия конвертов с заявками участников закупки, если закупкой предусмотрена процедура вскрытия конвертов;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 место и дата рассмотрения предложений участников закупки и подведения итогов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14) критерии оценки и сопоставления заявок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15) порядок оценки и сопоставления заявок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16) описание предмета т</w:t>
      </w:r>
      <w:r w:rsidR="00B47698" w:rsidRPr="00347EE3">
        <w:rPr>
          <w:rFonts w:ascii="Arial" w:hAnsi="Arial" w:cs="Arial"/>
          <w:sz w:val="20"/>
          <w:szCs w:val="20"/>
        </w:rPr>
        <w:t>акой закупки в соответствии с частью</w:t>
      </w:r>
      <w:r w:rsidRPr="00347EE3">
        <w:rPr>
          <w:rFonts w:ascii="Arial" w:hAnsi="Arial" w:cs="Arial"/>
          <w:sz w:val="20"/>
          <w:szCs w:val="20"/>
        </w:rPr>
        <w:t xml:space="preserve"> 6.1 </w:t>
      </w:r>
      <w:r w:rsidR="002B0495">
        <w:rPr>
          <w:rFonts w:ascii="Arial" w:hAnsi="Arial" w:cs="Arial"/>
          <w:sz w:val="20"/>
          <w:szCs w:val="20"/>
        </w:rPr>
        <w:t>статьи </w:t>
      </w:r>
      <w:r w:rsidRPr="00347EE3">
        <w:rPr>
          <w:rFonts w:ascii="Arial" w:hAnsi="Arial" w:cs="Arial"/>
          <w:sz w:val="20"/>
          <w:szCs w:val="20"/>
        </w:rPr>
        <w:t xml:space="preserve">3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17) место, дата и время проведения аукциона, порядок его проведения, величина понижения начальной (максимальной) цены договора (</w:t>
      </w:r>
      <w:r w:rsidR="00B47698" w:rsidRPr="00347EE3">
        <w:rPr>
          <w:rFonts w:ascii="Arial" w:hAnsi="Arial" w:cs="Arial"/>
          <w:sz w:val="20"/>
          <w:szCs w:val="20"/>
        </w:rPr>
        <w:t>«</w:t>
      </w:r>
      <w:r w:rsidRPr="00347EE3">
        <w:rPr>
          <w:rFonts w:ascii="Arial" w:hAnsi="Arial" w:cs="Arial"/>
          <w:sz w:val="20"/>
          <w:szCs w:val="20"/>
        </w:rPr>
        <w:t>шаг аукциона</w:t>
      </w:r>
      <w:r w:rsidR="00B47698" w:rsidRPr="00347EE3">
        <w:rPr>
          <w:rFonts w:ascii="Arial" w:hAnsi="Arial" w:cs="Arial"/>
          <w:sz w:val="20"/>
          <w:szCs w:val="20"/>
        </w:rPr>
        <w:t>»</w:t>
      </w:r>
      <w:r w:rsidRPr="00347EE3">
        <w:rPr>
          <w:rFonts w:ascii="Arial" w:hAnsi="Arial" w:cs="Arial"/>
          <w:sz w:val="20"/>
          <w:szCs w:val="20"/>
        </w:rPr>
        <w:t>)</w:t>
      </w:r>
      <w:r w:rsidR="00A213A3" w:rsidRPr="00347EE3">
        <w:rPr>
          <w:rFonts w:ascii="Arial" w:hAnsi="Arial" w:cs="Arial"/>
          <w:sz w:val="20"/>
          <w:szCs w:val="20"/>
        </w:rPr>
        <w:t xml:space="preserve"> – </w:t>
      </w:r>
      <w:r w:rsidRPr="00347EE3">
        <w:rPr>
          <w:rFonts w:ascii="Arial" w:hAnsi="Arial" w:cs="Arial"/>
          <w:sz w:val="20"/>
          <w:szCs w:val="20"/>
        </w:rPr>
        <w:t>если проводится аукцион;</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 иные сведения в соответствии с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Если из-за особенностей способа проведения закупки отсутствуют сведения, которые предусмотрены настоящим пунктом, в документации в соответствующем разделе указывается «не установлено», «не взимается», «не предоставляется» </w:t>
      </w:r>
      <w:r w:rsidR="002B0495">
        <w:rPr>
          <w:rFonts w:ascii="Arial" w:hAnsi="Arial" w:cs="Arial"/>
          <w:sz w:val="20"/>
          <w:szCs w:val="20"/>
        </w:rPr>
        <w:t>и т. д.</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1.8.3. Документация о закупке устанавливает перечень документов, подтверждающих соответствие товара, работ, услуг требованиям законодательства</w:t>
      </w:r>
      <w:r w:rsidR="002B0495">
        <w:rPr>
          <w:rFonts w:ascii="Arial" w:hAnsi="Arial" w:cs="Arial"/>
          <w:sz w:val="20"/>
          <w:szCs w:val="20"/>
        </w:rPr>
        <w:t> РФ</w:t>
      </w:r>
      <w:r w:rsidRPr="00347EE3">
        <w:rPr>
          <w:rFonts w:ascii="Arial" w:hAnsi="Arial" w:cs="Arial"/>
          <w:sz w:val="20"/>
          <w:szCs w:val="20"/>
        </w:rPr>
        <w:t>, если подобные требования предусмотрены по отношению к товару, работе, услуге, являющимся предметом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1.8.4. Документация о закупке устанавливает перечень документов, подтверждающих право участника использовать результаты интеллектуальной деятельности в объеме, достаточном для исполнения договора, если исполнение договора предполагает использование таких результатов.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1.8.5. Если иное не предусмотрено документацией о закупке, поставляемый товар должен быть новым (товар, который не был в употреблении, в ремонте, в том числе не был восстановлен, не менялись составные части, не восстанавливались потребительские свойства).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1.8.6. Если начальная (максимальная) цена договора превышает 5</w:t>
      </w:r>
      <w:r w:rsidR="002B0495">
        <w:rPr>
          <w:rFonts w:ascii="Arial" w:hAnsi="Arial" w:cs="Arial"/>
          <w:sz w:val="20"/>
          <w:szCs w:val="20"/>
        </w:rPr>
        <w:t> млн руб</w:t>
      </w:r>
      <w:r w:rsidRPr="00347EE3">
        <w:rPr>
          <w:rFonts w:ascii="Arial" w:hAnsi="Arial" w:cs="Arial"/>
          <w:sz w:val="20"/>
          <w:szCs w:val="20"/>
        </w:rPr>
        <w:t xml:space="preserve">., то Заказчик вправе установить в документации о закупке (извещении о закупке) требование о предоставлении участниками обеспечения заявки на участие в закупке в размере не более </w:t>
      </w:r>
      <w:r w:rsidR="00B47698" w:rsidRPr="00347EE3">
        <w:rPr>
          <w:rFonts w:ascii="Arial" w:hAnsi="Arial" w:cs="Arial"/>
          <w:sz w:val="20"/>
          <w:szCs w:val="20"/>
        </w:rPr>
        <w:t>5</w:t>
      </w:r>
      <w:r w:rsidR="002B0495">
        <w:rPr>
          <w:rFonts w:ascii="Arial" w:hAnsi="Arial" w:cs="Arial"/>
          <w:sz w:val="20"/>
          <w:szCs w:val="20"/>
        </w:rPr>
        <w:t> процент</w:t>
      </w:r>
      <w:r w:rsidRPr="00347EE3">
        <w:rPr>
          <w:rFonts w:ascii="Arial" w:hAnsi="Arial" w:cs="Arial"/>
          <w:sz w:val="20"/>
          <w:szCs w:val="20"/>
        </w:rPr>
        <w:t>ов начальной (максимальной) цены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извещении </w:t>
      </w:r>
      <w:r w:rsidR="002B0495">
        <w:rPr>
          <w:rFonts w:ascii="Arial" w:hAnsi="Arial" w:cs="Arial"/>
          <w:sz w:val="20"/>
          <w:szCs w:val="20"/>
        </w:rPr>
        <w:t>об </w:t>
      </w:r>
      <w:r w:rsidRPr="00347EE3">
        <w:rPr>
          <w:rFonts w:ascii="Arial" w:hAnsi="Arial" w:cs="Arial"/>
          <w:sz w:val="20"/>
          <w:szCs w:val="20"/>
        </w:rPr>
        <w:t>осуществлении закупки, документации о закупке должен быть указан конкретный размер такого обеспечения, сроки и порядок его внесения, порядок, сроки и случаи возврата обеспечения и иные требования к нему, в том числе условия банковской гарантии.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Обеспечение заявки на участие в конкурентной закупке может предоставляться участником конкурентной закупки путем внесения денежных средств (на счет, указанный в извещении </w:t>
      </w:r>
      <w:r w:rsidR="002B0495">
        <w:rPr>
          <w:rFonts w:ascii="Arial" w:hAnsi="Arial" w:cs="Arial"/>
          <w:sz w:val="20"/>
          <w:szCs w:val="20"/>
        </w:rPr>
        <w:t>об </w:t>
      </w:r>
      <w:r w:rsidRPr="00347EE3">
        <w:rPr>
          <w:rFonts w:ascii="Arial" w:hAnsi="Arial" w:cs="Arial"/>
          <w:sz w:val="20"/>
          <w:szCs w:val="20"/>
        </w:rPr>
        <w:t>осуществлении закупки, документации о закупке), предоставления банковской гарантии или иным способом, предусмотренным Гражданским кодексом, за исключением проведен</w:t>
      </w:r>
      <w:r w:rsidR="00B47698" w:rsidRPr="00347EE3">
        <w:rPr>
          <w:rFonts w:ascii="Arial" w:hAnsi="Arial" w:cs="Arial"/>
          <w:sz w:val="20"/>
          <w:szCs w:val="20"/>
        </w:rPr>
        <w:t>ия закупки в соответствии со статьей</w:t>
      </w:r>
      <w:r w:rsidRPr="00347EE3">
        <w:rPr>
          <w:rFonts w:ascii="Arial" w:hAnsi="Arial" w:cs="Arial"/>
          <w:sz w:val="20"/>
          <w:szCs w:val="20"/>
        </w:rPr>
        <w:t xml:space="preserve"> 3.4 Закона </w:t>
      </w:r>
      <w:r w:rsidR="002B0495">
        <w:rPr>
          <w:rFonts w:ascii="Arial" w:hAnsi="Arial" w:cs="Arial"/>
          <w:sz w:val="20"/>
          <w:szCs w:val="20"/>
        </w:rPr>
        <w:t>№ </w:t>
      </w:r>
      <w:r w:rsidRPr="00347EE3">
        <w:rPr>
          <w:rFonts w:ascii="Arial" w:hAnsi="Arial" w:cs="Arial"/>
          <w:sz w:val="20"/>
          <w:szCs w:val="20"/>
        </w:rPr>
        <w:t xml:space="preserve">223-ФЗ. Выбор способа обеспечения заявки на участие в конкурентной закупке осуществляется участником закупки из числа предусмотренных Заказчиком в извещении </w:t>
      </w:r>
      <w:r w:rsidR="002B0495">
        <w:rPr>
          <w:rFonts w:ascii="Arial" w:hAnsi="Arial" w:cs="Arial"/>
          <w:sz w:val="20"/>
          <w:szCs w:val="20"/>
        </w:rPr>
        <w:t>об </w:t>
      </w:r>
      <w:r w:rsidRPr="00347EE3">
        <w:rPr>
          <w:rFonts w:ascii="Arial" w:hAnsi="Arial" w:cs="Arial"/>
          <w:sz w:val="20"/>
          <w:szCs w:val="20"/>
        </w:rPr>
        <w:t>осуществлении закупки,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Обеспечение заявки на участие в закупке не возвращается участнику в следующих случаях: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уклонение или отказ участника закупки </w:t>
      </w:r>
      <w:r w:rsidR="002B0495">
        <w:rPr>
          <w:rFonts w:ascii="Arial" w:hAnsi="Arial" w:cs="Arial"/>
          <w:sz w:val="20"/>
          <w:szCs w:val="20"/>
        </w:rPr>
        <w:t>от </w:t>
      </w:r>
      <w:r w:rsidRPr="00347EE3">
        <w:rPr>
          <w:rFonts w:ascii="Arial" w:hAnsi="Arial" w:cs="Arial"/>
          <w:sz w:val="20"/>
          <w:szCs w:val="20"/>
        </w:rPr>
        <w:t>заключения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 xml:space="preserve">2) </w:t>
      </w:r>
      <w:proofErr w:type="spellStart"/>
      <w:r w:rsidRPr="00347EE3">
        <w:rPr>
          <w:rFonts w:ascii="Arial" w:hAnsi="Arial" w:cs="Arial"/>
          <w:sz w:val="20"/>
          <w:szCs w:val="20"/>
        </w:rPr>
        <w:t>непредоставление</w:t>
      </w:r>
      <w:proofErr w:type="spellEnd"/>
      <w:r w:rsidRPr="00347EE3">
        <w:rPr>
          <w:rFonts w:ascii="Arial" w:hAnsi="Arial" w:cs="Arial"/>
          <w:sz w:val="20"/>
          <w:szCs w:val="20"/>
        </w:rPr>
        <w:t xml:space="preserve"> или предоставление с нарушением условий, установленных Законом </w:t>
      </w:r>
      <w:r w:rsidR="002B0495">
        <w:rPr>
          <w:rFonts w:ascii="Arial" w:hAnsi="Arial" w:cs="Arial"/>
          <w:sz w:val="20"/>
          <w:szCs w:val="20"/>
        </w:rPr>
        <w:t>№ </w:t>
      </w:r>
      <w:r w:rsidRPr="00347EE3">
        <w:rPr>
          <w:rFonts w:ascii="Arial" w:hAnsi="Arial" w:cs="Arial"/>
          <w:sz w:val="20"/>
          <w:szCs w:val="20"/>
        </w:rPr>
        <w:t xml:space="preserve">223-ФЗ, до заключения договора Заказчику обеспечения исполнения договора (если в извещении </w:t>
      </w:r>
      <w:r w:rsidR="002B0495">
        <w:rPr>
          <w:rFonts w:ascii="Arial" w:hAnsi="Arial" w:cs="Arial"/>
          <w:sz w:val="20"/>
          <w:szCs w:val="20"/>
        </w:rPr>
        <w:t>об </w:t>
      </w:r>
      <w:r w:rsidRPr="00347EE3">
        <w:rPr>
          <w:rFonts w:ascii="Arial" w:hAnsi="Arial" w:cs="Arial"/>
          <w:sz w:val="20"/>
          <w:szCs w:val="20"/>
        </w:rPr>
        <w:t xml:space="preserve">осуществлении закупки, документации о закупке установлены требования </w:t>
      </w:r>
      <w:r w:rsidR="002B0495">
        <w:rPr>
          <w:rFonts w:ascii="Arial" w:hAnsi="Arial" w:cs="Arial"/>
          <w:sz w:val="20"/>
          <w:szCs w:val="20"/>
        </w:rPr>
        <w:t>об </w:t>
      </w:r>
      <w:r w:rsidRPr="00347EE3">
        <w:rPr>
          <w:rFonts w:ascii="Arial" w:hAnsi="Arial" w:cs="Arial"/>
          <w:sz w:val="20"/>
          <w:szCs w:val="20"/>
        </w:rPr>
        <w:t>обеспечении исполнения договора и срок его предоставления до заключения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Заказчик возвращает обеспечение заявки в течение семи рабочих дней:</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со дня заключения договора</w:t>
      </w:r>
      <w:r w:rsidR="00A213A3" w:rsidRPr="00347EE3">
        <w:rPr>
          <w:rFonts w:ascii="Arial" w:hAnsi="Arial" w:cs="Arial"/>
          <w:sz w:val="20"/>
          <w:szCs w:val="20"/>
        </w:rPr>
        <w:t xml:space="preserve"> – </w:t>
      </w:r>
      <w:r w:rsidR="006A7DE4" w:rsidRPr="00347EE3">
        <w:rPr>
          <w:rFonts w:ascii="Arial" w:hAnsi="Arial" w:cs="Arial"/>
          <w:sz w:val="20"/>
          <w:szCs w:val="20"/>
        </w:rPr>
        <w:t>победителю закупки и участнику закупки, заявке которого присвоено второе место после победителя;</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со дня подписания итогового протокола закупки</w:t>
      </w:r>
      <w:r w:rsidR="00A213A3" w:rsidRPr="00347EE3">
        <w:rPr>
          <w:rFonts w:ascii="Arial" w:hAnsi="Arial" w:cs="Arial"/>
          <w:sz w:val="20"/>
          <w:szCs w:val="20"/>
        </w:rPr>
        <w:t xml:space="preserve"> – </w:t>
      </w:r>
      <w:r w:rsidR="006A7DE4" w:rsidRPr="00347EE3">
        <w:rPr>
          <w:rFonts w:ascii="Arial" w:hAnsi="Arial" w:cs="Arial"/>
          <w:sz w:val="20"/>
          <w:szCs w:val="20"/>
        </w:rPr>
        <w:t>допущенным к закупке участникам, заявкам которых присвоены места ниже второго;</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со дня подпи</w:t>
      </w:r>
      <w:r w:rsidRPr="00347EE3">
        <w:rPr>
          <w:rFonts w:ascii="Arial" w:hAnsi="Arial" w:cs="Arial"/>
          <w:sz w:val="20"/>
          <w:szCs w:val="20"/>
        </w:rPr>
        <w:t>сания протокола, указанного в пункте</w:t>
      </w:r>
      <w:r w:rsidR="006A7DE4" w:rsidRPr="00347EE3">
        <w:rPr>
          <w:rFonts w:ascii="Arial" w:hAnsi="Arial" w:cs="Arial"/>
          <w:sz w:val="20"/>
          <w:szCs w:val="20"/>
        </w:rPr>
        <w:t xml:space="preserve"> 1.10.3 или п</w:t>
      </w:r>
      <w:r w:rsidRPr="00347EE3">
        <w:rPr>
          <w:rFonts w:ascii="Arial" w:hAnsi="Arial" w:cs="Arial"/>
          <w:sz w:val="20"/>
          <w:szCs w:val="20"/>
        </w:rPr>
        <w:t>ункте</w:t>
      </w:r>
      <w:r w:rsidR="006A7DE4" w:rsidRPr="00347EE3">
        <w:rPr>
          <w:rFonts w:ascii="Arial" w:hAnsi="Arial" w:cs="Arial"/>
          <w:sz w:val="20"/>
          <w:szCs w:val="20"/>
        </w:rPr>
        <w:t xml:space="preserve"> 1.10.4 настоящего Положения,</w:t>
      </w:r>
      <w:r w:rsidR="00A213A3" w:rsidRPr="00347EE3">
        <w:rPr>
          <w:rFonts w:ascii="Arial" w:hAnsi="Arial" w:cs="Arial"/>
          <w:sz w:val="20"/>
          <w:szCs w:val="20"/>
        </w:rPr>
        <w:t xml:space="preserve"> – </w:t>
      </w:r>
      <w:r w:rsidR="006A7DE4" w:rsidRPr="00347EE3">
        <w:rPr>
          <w:rFonts w:ascii="Arial" w:hAnsi="Arial" w:cs="Arial"/>
          <w:sz w:val="20"/>
          <w:szCs w:val="20"/>
        </w:rPr>
        <w:t xml:space="preserve">участникам закупки, которым отказано в допуске к участию в процедуре закупки либо которые отстранены </w:t>
      </w:r>
      <w:r w:rsidR="002B0495">
        <w:rPr>
          <w:rFonts w:ascii="Arial" w:hAnsi="Arial" w:cs="Arial"/>
          <w:sz w:val="20"/>
          <w:szCs w:val="20"/>
        </w:rPr>
        <w:t>от </w:t>
      </w:r>
      <w:r w:rsidR="006A7DE4" w:rsidRPr="00347EE3">
        <w:rPr>
          <w:rFonts w:ascii="Arial" w:hAnsi="Arial" w:cs="Arial"/>
          <w:sz w:val="20"/>
          <w:szCs w:val="20"/>
        </w:rPr>
        <w:t>такой закупки на любом этапе ее проведения;</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со дня окончания приема заявок</w:t>
      </w:r>
      <w:r w:rsidR="00A213A3" w:rsidRPr="00347EE3">
        <w:rPr>
          <w:rFonts w:ascii="Arial" w:hAnsi="Arial" w:cs="Arial"/>
          <w:sz w:val="20"/>
          <w:szCs w:val="20"/>
        </w:rPr>
        <w:t xml:space="preserve"> – </w:t>
      </w:r>
      <w:r w:rsidR="006A7DE4" w:rsidRPr="00347EE3">
        <w:rPr>
          <w:rFonts w:ascii="Arial" w:hAnsi="Arial" w:cs="Arial"/>
          <w:sz w:val="20"/>
          <w:szCs w:val="20"/>
        </w:rPr>
        <w:t>участникам закупки, заявки которых в соответствии с настоящим Положением оставлены без рассмотрения, а также участникам, отозвавшим свои заявки;</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со дня принятия решения </w:t>
      </w:r>
      <w:r w:rsidR="002B0495">
        <w:rPr>
          <w:rFonts w:ascii="Arial" w:hAnsi="Arial" w:cs="Arial"/>
          <w:sz w:val="20"/>
          <w:szCs w:val="20"/>
        </w:rPr>
        <w:t>об </w:t>
      </w:r>
      <w:r w:rsidR="006A7DE4" w:rsidRPr="00347EE3">
        <w:rPr>
          <w:rFonts w:ascii="Arial" w:hAnsi="Arial" w:cs="Arial"/>
          <w:sz w:val="20"/>
          <w:szCs w:val="20"/>
        </w:rPr>
        <w:t>отказе</w:t>
      </w:r>
      <w:r w:rsidRPr="00347EE3">
        <w:rPr>
          <w:rFonts w:ascii="Arial" w:hAnsi="Arial" w:cs="Arial"/>
          <w:sz w:val="20"/>
          <w:szCs w:val="20"/>
        </w:rPr>
        <w:t xml:space="preserve"> </w:t>
      </w:r>
      <w:r w:rsidR="002B0495">
        <w:rPr>
          <w:rFonts w:ascii="Arial" w:hAnsi="Arial" w:cs="Arial"/>
          <w:sz w:val="20"/>
          <w:szCs w:val="20"/>
        </w:rPr>
        <w:t>от </w:t>
      </w:r>
      <w:r w:rsidR="006A7DE4" w:rsidRPr="00347EE3">
        <w:rPr>
          <w:rFonts w:ascii="Arial" w:hAnsi="Arial" w:cs="Arial"/>
          <w:sz w:val="20"/>
          <w:szCs w:val="20"/>
        </w:rPr>
        <w:t>проведения закупки</w:t>
      </w:r>
      <w:r w:rsidR="00A213A3" w:rsidRPr="00347EE3">
        <w:rPr>
          <w:rFonts w:ascii="Arial" w:hAnsi="Arial" w:cs="Arial"/>
          <w:sz w:val="20"/>
          <w:szCs w:val="20"/>
        </w:rPr>
        <w:t xml:space="preserve"> – </w:t>
      </w:r>
      <w:r w:rsidR="006A7DE4" w:rsidRPr="00347EE3">
        <w:rPr>
          <w:rFonts w:ascii="Arial" w:hAnsi="Arial" w:cs="Arial"/>
          <w:sz w:val="20"/>
          <w:szCs w:val="20"/>
        </w:rPr>
        <w:t>всем участникам, предоставившим обеспечение заявки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1.8.7. 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включенным в документацию о закупке. В них отражаются:</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спос</w:t>
      </w:r>
      <w:r w:rsidR="002B0495">
        <w:rPr>
          <w:rFonts w:ascii="Arial" w:hAnsi="Arial" w:cs="Arial"/>
          <w:sz w:val="20"/>
          <w:szCs w:val="20"/>
        </w:rPr>
        <w:t>об </w:t>
      </w:r>
      <w:r w:rsidR="006A7DE4" w:rsidRPr="00347EE3">
        <w:rPr>
          <w:rFonts w:ascii="Arial" w:hAnsi="Arial" w:cs="Arial"/>
          <w:sz w:val="20"/>
          <w:szCs w:val="20"/>
        </w:rPr>
        <w:t>осуществления закупки;</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наименование, место нахождения, почтовый адрес, адрес электронной почты, номер контактного телефона Заказчика;</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предмет договора с указанием количества поставляемого товара, объема выполняемой работы, оказываемой услуги, а также краткое описание предмета закупки в соответствии с ч</w:t>
      </w:r>
      <w:r w:rsidRPr="00347EE3">
        <w:rPr>
          <w:rFonts w:ascii="Arial" w:hAnsi="Arial" w:cs="Arial"/>
          <w:sz w:val="20"/>
          <w:szCs w:val="20"/>
        </w:rPr>
        <w:t>астью</w:t>
      </w:r>
      <w:r w:rsidR="006A7DE4" w:rsidRPr="00347EE3">
        <w:rPr>
          <w:rFonts w:ascii="Arial" w:hAnsi="Arial" w:cs="Arial"/>
          <w:sz w:val="20"/>
          <w:szCs w:val="20"/>
        </w:rPr>
        <w:t xml:space="preserve"> 6.1 </w:t>
      </w:r>
      <w:r w:rsidR="002B0495">
        <w:rPr>
          <w:rFonts w:ascii="Arial" w:hAnsi="Arial" w:cs="Arial"/>
          <w:sz w:val="20"/>
          <w:szCs w:val="20"/>
        </w:rPr>
        <w:t>статьи </w:t>
      </w:r>
      <w:r w:rsidR="006A7DE4" w:rsidRPr="00347EE3">
        <w:rPr>
          <w:rFonts w:ascii="Arial" w:hAnsi="Arial" w:cs="Arial"/>
          <w:sz w:val="20"/>
          <w:szCs w:val="20"/>
        </w:rPr>
        <w:t xml:space="preserve">3 Закона </w:t>
      </w:r>
      <w:r w:rsidR="002B0495">
        <w:rPr>
          <w:rFonts w:ascii="Arial" w:hAnsi="Arial" w:cs="Arial"/>
          <w:sz w:val="20"/>
          <w:szCs w:val="20"/>
        </w:rPr>
        <w:t>№ </w:t>
      </w:r>
      <w:r w:rsidR="006A7DE4" w:rsidRPr="00347EE3">
        <w:rPr>
          <w:rFonts w:ascii="Arial" w:hAnsi="Arial" w:cs="Arial"/>
          <w:sz w:val="20"/>
          <w:szCs w:val="20"/>
        </w:rPr>
        <w:t>223-ФЗ (при необходимости);</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место поставки товара, выполнения работы, оказания услуги;</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сведения о начальной (максимальной) цене договора (цене лота), либо максимальное значение цены договора и формула цены, устанавливающая правила расчета сумм, подлежащих уплате Заказчиком поставщику в ходе исполнения договора, либо максимальное значение цены договора и цена единицы товара, работы, услуги;</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срок, место и порядок предоставления документации о закупке, размер, порядок и сроки внесения платы, взимаемой Заказчиком за предоставление данной документации, если такая плата установлена, за исключением случаев предоставления документации о закупке в форме электронного документа;</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адрес электронной площадки в информационно-телекоммуникационной сети Интернет (при осуществлении конкурентной закупки в электронной форме);</w:t>
      </w:r>
    </w:p>
    <w:p w:rsidR="006A7DE4" w:rsidRPr="00347EE3" w:rsidRDefault="00B47698"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иные сведения, определенные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1.8.8. Документация о закупке и извещение о проведении закупки размещаются в ЕИС и доступны для ознакомления без взимания платы.</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1.8.9. Любой участник конкурентной закупки вправе направить Заказчику запрос о даче разъяснений положений извещения </w:t>
      </w:r>
      <w:r w:rsidR="002B0495">
        <w:rPr>
          <w:rFonts w:ascii="Arial" w:hAnsi="Arial" w:cs="Arial"/>
          <w:sz w:val="20"/>
          <w:szCs w:val="20"/>
        </w:rPr>
        <w:t>об </w:t>
      </w:r>
      <w:r w:rsidRPr="00347EE3">
        <w:rPr>
          <w:rFonts w:ascii="Arial" w:hAnsi="Arial" w:cs="Arial"/>
          <w:sz w:val="20"/>
          <w:szCs w:val="20"/>
        </w:rPr>
        <w:t>осуществлении закупки и (или) документации о закупке при осуществлении Заказчиком закупки в электронной форме в порядке, преду</w:t>
      </w:r>
      <w:r w:rsidR="00B47698" w:rsidRPr="00347EE3">
        <w:rPr>
          <w:rFonts w:ascii="Arial" w:hAnsi="Arial" w:cs="Arial"/>
          <w:sz w:val="20"/>
          <w:szCs w:val="20"/>
        </w:rPr>
        <w:t>смотренном статьей</w:t>
      </w:r>
      <w:r w:rsidRPr="00347EE3">
        <w:rPr>
          <w:rFonts w:ascii="Arial" w:hAnsi="Arial" w:cs="Arial"/>
          <w:sz w:val="20"/>
          <w:szCs w:val="20"/>
        </w:rPr>
        <w:t xml:space="preserve"> 3.3 Закона </w:t>
      </w:r>
      <w:r w:rsidR="002B0495">
        <w:rPr>
          <w:rFonts w:ascii="Arial" w:hAnsi="Arial" w:cs="Arial"/>
          <w:sz w:val="20"/>
          <w:szCs w:val="20"/>
        </w:rPr>
        <w:t>№ </w:t>
      </w:r>
      <w:r w:rsidRPr="00347EE3">
        <w:rPr>
          <w:rFonts w:ascii="Arial" w:hAnsi="Arial" w:cs="Arial"/>
          <w:sz w:val="20"/>
          <w:szCs w:val="20"/>
        </w:rPr>
        <w:t xml:space="preserve">223-ФЗ, в остальных случаях в письменной форме, в том числе в виде электронного </w:t>
      </w:r>
      <w:r w:rsidRPr="00347EE3">
        <w:rPr>
          <w:rFonts w:ascii="Arial" w:hAnsi="Arial" w:cs="Arial"/>
          <w:sz w:val="20"/>
          <w:szCs w:val="20"/>
        </w:rPr>
        <w:lastRenderedPageBreak/>
        <w:t xml:space="preserve">документа. В течение трех дней со дня поступления такого запроса Заказчик размещает в ЕИС разъяснения с указанием предмета запроса, но без указания участника закупки, </w:t>
      </w:r>
      <w:r w:rsidR="002B0495">
        <w:rPr>
          <w:rFonts w:ascii="Arial" w:hAnsi="Arial" w:cs="Arial"/>
          <w:sz w:val="20"/>
          <w:szCs w:val="20"/>
        </w:rPr>
        <w:t>от </w:t>
      </w:r>
      <w:r w:rsidRPr="00347EE3">
        <w:rPr>
          <w:rFonts w:ascii="Arial" w:hAnsi="Arial" w:cs="Arial"/>
          <w:sz w:val="20"/>
          <w:szCs w:val="20"/>
        </w:rPr>
        <w:t>которого поступил запрос. В рамках разъяснений положений документации о закупке Заказчик не может изменять предмет закупки и существенные условия проекта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1.8.10. Заказчик вправе не давать разъяснений положений извещения и (или) документации о конкурентной закупке, если запрос поступил позднее чем за три рабочих дня до даты окончания срока подачи заявок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1.8.11. Заказчик по собственной инициативе или в соответствии с запросом участника закупки вправе принять решение о внесении изменений в извещение и (или) документацию о закупке. Изменять предмет закупки не допускается.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1.8.12. Изменения, внесенные в извещение </w:t>
      </w:r>
      <w:r w:rsidR="002B0495">
        <w:rPr>
          <w:rFonts w:ascii="Arial" w:hAnsi="Arial" w:cs="Arial"/>
          <w:sz w:val="20"/>
          <w:szCs w:val="20"/>
        </w:rPr>
        <w:t>об </w:t>
      </w:r>
      <w:r w:rsidRPr="00347EE3">
        <w:rPr>
          <w:rFonts w:ascii="Arial" w:hAnsi="Arial" w:cs="Arial"/>
          <w:sz w:val="20"/>
          <w:szCs w:val="20"/>
        </w:rPr>
        <w:t xml:space="preserve">осуществлении конкурентной закупки, документацию о закупке, размещаются в ЕИС не позднее трех дней со дня принятия решения </w:t>
      </w:r>
      <w:r w:rsidR="002B0495">
        <w:rPr>
          <w:rFonts w:ascii="Arial" w:hAnsi="Arial" w:cs="Arial"/>
          <w:sz w:val="20"/>
          <w:szCs w:val="20"/>
        </w:rPr>
        <w:t>об </w:t>
      </w:r>
      <w:r w:rsidRPr="00347EE3">
        <w:rPr>
          <w:rFonts w:ascii="Arial" w:hAnsi="Arial" w:cs="Arial"/>
          <w:sz w:val="20"/>
          <w:szCs w:val="20"/>
        </w:rPr>
        <w:t>их внесении.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результате внесения указанных изменений срок подачи заявок на участие в конкурентной закупке должен быть продлен следующим образом. С даты размещения в ЕИС изменений в извещение </w:t>
      </w:r>
      <w:r w:rsidR="002B0495">
        <w:rPr>
          <w:rFonts w:ascii="Arial" w:hAnsi="Arial" w:cs="Arial"/>
          <w:sz w:val="20"/>
          <w:szCs w:val="20"/>
        </w:rPr>
        <w:t>об </w:t>
      </w:r>
      <w:r w:rsidRPr="00347EE3">
        <w:rPr>
          <w:rFonts w:ascii="Arial" w:hAnsi="Arial" w:cs="Arial"/>
          <w:sz w:val="20"/>
          <w:szCs w:val="20"/>
        </w:rPr>
        <w:t>осуществлении закупки, документацию о закупке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настоящим Положением для данного способа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1.8.13. Заказчик не несет ответственности, если участник закупки не ознакомился с включенными в извещение и документацию о закупке изменениями, которые размещены надлежащим образом.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1.8.14. Заказчик вправе отменить проведение конкурентной закупки по одному и более предмету закупки (лоту) до наступления даты и времени окончания срока подачи заявок на участие в закупке. Решение </w:t>
      </w:r>
      <w:r w:rsidR="002B0495">
        <w:rPr>
          <w:rFonts w:ascii="Arial" w:hAnsi="Arial" w:cs="Arial"/>
          <w:sz w:val="20"/>
          <w:szCs w:val="20"/>
        </w:rPr>
        <w:t>об </w:t>
      </w:r>
      <w:r w:rsidRPr="00347EE3">
        <w:rPr>
          <w:rFonts w:ascii="Arial" w:hAnsi="Arial" w:cs="Arial"/>
          <w:sz w:val="20"/>
          <w:szCs w:val="20"/>
        </w:rPr>
        <w:t xml:space="preserve">отказе </w:t>
      </w:r>
      <w:r w:rsidR="002B0495">
        <w:rPr>
          <w:rFonts w:ascii="Arial" w:hAnsi="Arial" w:cs="Arial"/>
          <w:sz w:val="20"/>
          <w:szCs w:val="20"/>
        </w:rPr>
        <w:t>от </w:t>
      </w:r>
      <w:r w:rsidRPr="00347EE3">
        <w:rPr>
          <w:rFonts w:ascii="Arial" w:hAnsi="Arial" w:cs="Arial"/>
          <w:sz w:val="20"/>
          <w:szCs w:val="20"/>
        </w:rPr>
        <w:t>проведения закупки размещается в ЕИС в день его принятия.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После окончания срока подачи заявок на участие в конкурентной закупке Заказчик вправе отменить проведение закупки только в случае возникновения обстоятельств непреодолимой силы в соответствии с гражданским законодательством.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1.8.15. В проект договора, который является неотъемлемой частью документации о закупках, включаются все существенные условия, кроме тех, которые определяются в процессе проведения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1.8.16. Заказчик вправе предусмотреть в проекте договора и документации о закупке (извещении о проведении запроса котировок) условие </w:t>
      </w:r>
      <w:r w:rsidR="002B0495">
        <w:rPr>
          <w:rFonts w:ascii="Arial" w:hAnsi="Arial" w:cs="Arial"/>
          <w:sz w:val="20"/>
          <w:szCs w:val="20"/>
        </w:rPr>
        <w:t>об </w:t>
      </w:r>
      <w:r w:rsidRPr="00347EE3">
        <w:rPr>
          <w:rFonts w:ascii="Arial" w:hAnsi="Arial" w:cs="Arial"/>
          <w:sz w:val="20"/>
          <w:szCs w:val="20"/>
        </w:rPr>
        <w:t>обеспечении исполнения договора. Спос</w:t>
      </w:r>
      <w:r w:rsidR="002B0495">
        <w:rPr>
          <w:rFonts w:ascii="Arial" w:hAnsi="Arial" w:cs="Arial"/>
          <w:sz w:val="20"/>
          <w:szCs w:val="20"/>
        </w:rPr>
        <w:t>об </w:t>
      </w:r>
      <w:r w:rsidRPr="00347EE3">
        <w:rPr>
          <w:rFonts w:ascii="Arial" w:hAnsi="Arial" w:cs="Arial"/>
          <w:sz w:val="20"/>
          <w:szCs w:val="20"/>
        </w:rPr>
        <w:t>обеспечения устанавливается в соответствии с нормами Гражданского кодекса. Размер обеспечения исполнения договора и срок, на который оно предоставляется, указываются в проекте договора и в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1.8.17. Заказчик вправе предусмотреть в проекте договора и документации о закупке (извещении о проведении запроса котировок) условие, по которому договор заключается только после того, как участник закупки представит сведения о цепочке собственников, включая бенефициаров (в том числе конечных), в соответствии с формой и инструкциями, приведенными в документации о закупке, и документы, подтверждающие эти сведения.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таком случае в документации о закупке Заказчику необходимо установить требования к форме, в которой должны быть представлены указанные сведения, и к документам, их подтверждающим.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1.8.18. При определении начальной (максимальной) цены договора Заказчик может руководствоваться Методическими рекомендациями, утвержденными </w:t>
      </w:r>
      <w:r w:rsidR="006D31E0" w:rsidRPr="00347EE3">
        <w:rPr>
          <w:rFonts w:ascii="Arial" w:hAnsi="Arial" w:cs="Arial"/>
          <w:sz w:val="20"/>
          <w:szCs w:val="20"/>
        </w:rPr>
        <w:t>п</w:t>
      </w:r>
      <w:r w:rsidRPr="00347EE3">
        <w:rPr>
          <w:rFonts w:ascii="Arial" w:hAnsi="Arial" w:cs="Arial"/>
          <w:sz w:val="20"/>
          <w:szCs w:val="20"/>
        </w:rPr>
        <w:t xml:space="preserve">риказом Минэкономразвития </w:t>
      </w:r>
      <w:r w:rsidR="002B0495">
        <w:rPr>
          <w:rFonts w:ascii="Arial" w:hAnsi="Arial" w:cs="Arial"/>
          <w:sz w:val="20"/>
          <w:szCs w:val="20"/>
        </w:rPr>
        <w:t>от </w:t>
      </w:r>
      <w:r w:rsidRPr="00347EE3">
        <w:rPr>
          <w:rFonts w:ascii="Arial" w:hAnsi="Arial" w:cs="Arial"/>
          <w:sz w:val="20"/>
          <w:szCs w:val="20"/>
        </w:rPr>
        <w:t xml:space="preserve">02.10.2013 </w:t>
      </w:r>
      <w:r w:rsidR="002B0495">
        <w:rPr>
          <w:rFonts w:ascii="Arial" w:hAnsi="Arial" w:cs="Arial"/>
          <w:sz w:val="20"/>
          <w:szCs w:val="20"/>
        </w:rPr>
        <w:t>№ </w:t>
      </w:r>
      <w:r w:rsidRPr="00347EE3">
        <w:rPr>
          <w:rFonts w:ascii="Arial" w:hAnsi="Arial" w:cs="Arial"/>
          <w:sz w:val="20"/>
          <w:szCs w:val="20"/>
        </w:rPr>
        <w:t>567. Заказчик отдельным приказом может установить иной порядок ее определения.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Метод и результат определения начальной (максимальной) цены договора, а также источники информации отражаются в протоколе обоснования начальной (максимальной) цены договора. Названный протокол утверждается руководителем Заказчика или иным лицом, уполномоченным руководителем Заказчика, и хранится вместе с остальными протоколами закупки не менее трех лет. </w:t>
      </w:r>
      <w:r w:rsidRPr="00347EE3">
        <w:rPr>
          <w:rFonts w:ascii="Arial" w:hAnsi="Arial" w:cs="Arial"/>
          <w:sz w:val="20"/>
          <w:szCs w:val="20"/>
        </w:rPr>
        <w:lastRenderedPageBreak/>
        <w:t>Протокол обоснования начальной (максимальной) цены договора может размещаться в ЕИС по усмотрению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1.8.19. В соответствии с </w:t>
      </w:r>
      <w:r w:rsidR="006D31E0" w:rsidRPr="00347EE3">
        <w:rPr>
          <w:rFonts w:ascii="Arial" w:hAnsi="Arial" w:cs="Arial"/>
          <w:sz w:val="20"/>
          <w:szCs w:val="20"/>
        </w:rPr>
        <w:t>п</w:t>
      </w:r>
      <w:r w:rsidRPr="00347EE3">
        <w:rPr>
          <w:rFonts w:ascii="Arial" w:hAnsi="Arial" w:cs="Arial"/>
          <w:sz w:val="20"/>
          <w:szCs w:val="20"/>
        </w:rPr>
        <w:t xml:space="preserve">остановлением Правительства </w:t>
      </w:r>
      <w:r w:rsidR="002B0495">
        <w:rPr>
          <w:rFonts w:ascii="Arial" w:hAnsi="Arial" w:cs="Arial"/>
          <w:sz w:val="20"/>
          <w:szCs w:val="20"/>
        </w:rPr>
        <w:t>от </w:t>
      </w:r>
      <w:r w:rsidRPr="00347EE3">
        <w:rPr>
          <w:rFonts w:ascii="Arial" w:hAnsi="Arial" w:cs="Arial"/>
          <w:sz w:val="20"/>
          <w:szCs w:val="20"/>
        </w:rPr>
        <w:t xml:space="preserve">16.09.2016 </w:t>
      </w:r>
      <w:r w:rsidR="002B0495">
        <w:rPr>
          <w:rFonts w:ascii="Arial" w:hAnsi="Arial" w:cs="Arial"/>
          <w:sz w:val="20"/>
          <w:szCs w:val="20"/>
        </w:rPr>
        <w:t>№ </w:t>
      </w:r>
      <w:r w:rsidRPr="00347EE3">
        <w:rPr>
          <w:rFonts w:ascii="Arial" w:hAnsi="Arial" w:cs="Arial"/>
          <w:sz w:val="20"/>
          <w:szCs w:val="20"/>
        </w:rPr>
        <w:t>925, с учетом положений Генерального соглашения по тарифам и торговле</w:t>
      </w:r>
      <w:r w:rsidR="002B0495">
        <w:rPr>
          <w:rFonts w:ascii="Arial" w:hAnsi="Arial" w:cs="Arial"/>
          <w:sz w:val="20"/>
          <w:szCs w:val="20"/>
        </w:rPr>
        <w:t> 19</w:t>
      </w:r>
      <w:r w:rsidRPr="00347EE3">
        <w:rPr>
          <w:rFonts w:ascii="Arial" w:hAnsi="Arial" w:cs="Arial"/>
          <w:sz w:val="20"/>
          <w:szCs w:val="20"/>
        </w:rPr>
        <w:t>94</w:t>
      </w:r>
      <w:r w:rsidR="002B0495">
        <w:rPr>
          <w:rFonts w:ascii="Arial" w:hAnsi="Arial" w:cs="Arial"/>
          <w:sz w:val="20"/>
          <w:szCs w:val="20"/>
        </w:rPr>
        <w:t> год</w:t>
      </w:r>
      <w:r w:rsidR="006D31E0" w:rsidRPr="00347EE3">
        <w:rPr>
          <w:rFonts w:ascii="Arial" w:hAnsi="Arial" w:cs="Arial"/>
          <w:sz w:val="20"/>
          <w:szCs w:val="20"/>
        </w:rPr>
        <w:t>а</w:t>
      </w:r>
      <w:r w:rsidRPr="00347EE3">
        <w:rPr>
          <w:rFonts w:ascii="Arial" w:hAnsi="Arial" w:cs="Arial"/>
          <w:sz w:val="20"/>
          <w:szCs w:val="20"/>
        </w:rPr>
        <w:t xml:space="preserve"> и Договора о Евразийском экономическом союзе </w:t>
      </w:r>
      <w:r w:rsidR="002B0495">
        <w:rPr>
          <w:rFonts w:ascii="Arial" w:hAnsi="Arial" w:cs="Arial"/>
          <w:sz w:val="20"/>
          <w:szCs w:val="20"/>
        </w:rPr>
        <w:t>от </w:t>
      </w:r>
      <w:r w:rsidRPr="00347EE3">
        <w:rPr>
          <w:rFonts w:ascii="Arial" w:hAnsi="Arial" w:cs="Arial"/>
          <w:sz w:val="20"/>
          <w:szCs w:val="20"/>
        </w:rPr>
        <w:t>29.05.2014 при осуществлении закупок товаров, работ, услуг путем проведения конкурса, аукциона, запроса предложений, запроса котировок Заказчик устанавливает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(далее</w:t>
      </w:r>
      <w:r w:rsidR="00A213A3" w:rsidRPr="00347EE3">
        <w:rPr>
          <w:rFonts w:ascii="Arial" w:hAnsi="Arial" w:cs="Arial"/>
          <w:sz w:val="20"/>
          <w:szCs w:val="20"/>
        </w:rPr>
        <w:t xml:space="preserve"> – </w:t>
      </w:r>
      <w:r w:rsidRPr="00347EE3">
        <w:rPr>
          <w:rFonts w:ascii="Arial" w:hAnsi="Arial" w:cs="Arial"/>
          <w:sz w:val="20"/>
          <w:szCs w:val="20"/>
        </w:rPr>
        <w:t>приоритет).</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1.9. Требования к участникам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1.9.1. В документации о конкурентной закупке (извещении о проведении запроса котировок) устанавливаются следующие обязательные требования к участникам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участник закупки должен соответствовать требованиям законодательства</w:t>
      </w:r>
      <w:r w:rsidR="002B0495">
        <w:rPr>
          <w:rFonts w:ascii="Arial" w:hAnsi="Arial" w:cs="Arial"/>
          <w:sz w:val="20"/>
          <w:szCs w:val="20"/>
        </w:rPr>
        <w:t> РФ</w:t>
      </w:r>
      <w:r w:rsidRPr="00347EE3">
        <w:rPr>
          <w:rFonts w:ascii="Arial" w:hAnsi="Arial" w:cs="Arial"/>
          <w:sz w:val="20"/>
          <w:szCs w:val="20"/>
        </w:rPr>
        <w:t xml:space="preserve"> к лицам, осуществляющим поставки товаров, выполнение работ, оказание услуг, которые являются предметом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участник закупки должен отвечать требованиям документации о закупке и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участник закупки не находится в процессе ликвидации (для участника</w:t>
      </w:r>
      <w:r w:rsidR="00A213A3" w:rsidRPr="00347EE3">
        <w:rPr>
          <w:rFonts w:ascii="Arial" w:hAnsi="Arial" w:cs="Arial"/>
          <w:sz w:val="20"/>
          <w:szCs w:val="20"/>
        </w:rPr>
        <w:t xml:space="preserve"> – </w:t>
      </w:r>
      <w:r w:rsidRPr="00347EE3">
        <w:rPr>
          <w:rFonts w:ascii="Arial" w:hAnsi="Arial" w:cs="Arial"/>
          <w:sz w:val="20"/>
          <w:szCs w:val="20"/>
        </w:rPr>
        <w:t>юридического лица), не признан по решению арбитражного суда несостоятельным (банкротом) (для участника</w:t>
      </w:r>
      <w:r w:rsidR="00A213A3" w:rsidRPr="00347EE3">
        <w:rPr>
          <w:rFonts w:ascii="Arial" w:hAnsi="Arial" w:cs="Arial"/>
          <w:sz w:val="20"/>
          <w:szCs w:val="20"/>
        </w:rPr>
        <w:t xml:space="preserve"> – </w:t>
      </w:r>
      <w:r w:rsidRPr="00347EE3">
        <w:rPr>
          <w:rFonts w:ascii="Arial" w:hAnsi="Arial" w:cs="Arial"/>
          <w:sz w:val="20"/>
          <w:szCs w:val="20"/>
        </w:rPr>
        <w:t>как юридического, так и физического лица);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на день подачи заявки или конверта с заявкой деятельность участника закупки не приостановлена в порядке, предусмотренном Кодексом </w:t>
      </w:r>
      <w:r w:rsidR="002B0495">
        <w:rPr>
          <w:rFonts w:ascii="Arial" w:hAnsi="Arial" w:cs="Arial"/>
          <w:sz w:val="20"/>
          <w:szCs w:val="20"/>
        </w:rPr>
        <w:t>об </w:t>
      </w:r>
      <w:r w:rsidRPr="00347EE3">
        <w:rPr>
          <w:rFonts w:ascii="Arial" w:hAnsi="Arial" w:cs="Arial"/>
          <w:sz w:val="20"/>
          <w:szCs w:val="20"/>
        </w:rPr>
        <w:t>административных правонарушениях;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у участника закупки отсутствует недоимка по налогам, сборам, задолженность по иным обязательным платежам в бюджеты бюджетной системы</w:t>
      </w:r>
      <w:r w:rsidR="002B0495">
        <w:rPr>
          <w:rFonts w:ascii="Arial" w:hAnsi="Arial" w:cs="Arial"/>
          <w:sz w:val="20"/>
          <w:szCs w:val="20"/>
        </w:rPr>
        <w:t> РФ</w:t>
      </w:r>
      <w:r w:rsidRPr="00347EE3">
        <w:rPr>
          <w:rFonts w:ascii="Arial" w:hAnsi="Arial" w:cs="Arial"/>
          <w:sz w:val="20"/>
          <w:szCs w:val="20"/>
        </w:rPr>
        <w:t xml:space="preserve"> за прошедший календарный</w:t>
      </w:r>
      <w:r w:rsidR="002B0495">
        <w:rPr>
          <w:rFonts w:ascii="Arial" w:hAnsi="Arial" w:cs="Arial"/>
          <w:sz w:val="20"/>
          <w:szCs w:val="20"/>
        </w:rPr>
        <w:t> год</w:t>
      </w:r>
      <w:r w:rsidRPr="00347EE3">
        <w:rPr>
          <w:rFonts w:ascii="Arial" w:hAnsi="Arial" w:cs="Arial"/>
          <w:sz w:val="20"/>
          <w:szCs w:val="20"/>
        </w:rPr>
        <w:t>, размер которых превышает 25</w:t>
      </w:r>
      <w:r w:rsidR="002B0495">
        <w:rPr>
          <w:rFonts w:ascii="Arial" w:hAnsi="Arial" w:cs="Arial"/>
          <w:sz w:val="20"/>
          <w:szCs w:val="20"/>
        </w:rPr>
        <w:t> процент</w:t>
      </w:r>
      <w:r w:rsidRPr="00347EE3">
        <w:rPr>
          <w:rFonts w:ascii="Arial" w:hAnsi="Arial" w:cs="Arial"/>
          <w:sz w:val="20"/>
          <w:szCs w:val="20"/>
        </w:rPr>
        <w:t xml:space="preserve">ов </w:t>
      </w:r>
      <w:r w:rsidR="002B0495">
        <w:rPr>
          <w:rFonts w:ascii="Arial" w:hAnsi="Arial" w:cs="Arial"/>
          <w:sz w:val="20"/>
          <w:szCs w:val="20"/>
        </w:rPr>
        <w:t>от </w:t>
      </w:r>
      <w:r w:rsidRPr="00347EE3">
        <w:rPr>
          <w:rFonts w:ascii="Arial" w:hAnsi="Arial" w:cs="Arial"/>
          <w:sz w:val="20"/>
          <w:szCs w:val="20"/>
        </w:rPr>
        <w:t>балансовой стоимости активов участника закупки по данным бухгалтерской отчетности за последний отчетный период;</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сведения </w:t>
      </w:r>
      <w:r w:rsidR="002B0495">
        <w:rPr>
          <w:rFonts w:ascii="Arial" w:hAnsi="Arial" w:cs="Arial"/>
          <w:sz w:val="20"/>
          <w:szCs w:val="20"/>
        </w:rPr>
        <w:t>об </w:t>
      </w:r>
      <w:r w:rsidRPr="00347EE3">
        <w:rPr>
          <w:rFonts w:ascii="Arial" w:hAnsi="Arial" w:cs="Arial"/>
          <w:sz w:val="20"/>
          <w:szCs w:val="20"/>
        </w:rPr>
        <w:t xml:space="preserve">участнике закупки отсутствуют в реестрах недобросовестных поставщиков, ведение которых предусмотрено Законом </w:t>
      </w:r>
      <w:r w:rsidR="002B0495">
        <w:rPr>
          <w:rFonts w:ascii="Arial" w:hAnsi="Arial" w:cs="Arial"/>
          <w:sz w:val="20"/>
          <w:szCs w:val="20"/>
        </w:rPr>
        <w:t>№ </w:t>
      </w:r>
      <w:r w:rsidRPr="00347EE3">
        <w:rPr>
          <w:rFonts w:ascii="Arial" w:hAnsi="Arial" w:cs="Arial"/>
          <w:sz w:val="20"/>
          <w:szCs w:val="20"/>
        </w:rPr>
        <w:t xml:space="preserve">223-ФЗ и Законом </w:t>
      </w:r>
      <w:r w:rsidR="002B0495">
        <w:rPr>
          <w:rFonts w:ascii="Arial" w:hAnsi="Arial" w:cs="Arial"/>
          <w:sz w:val="20"/>
          <w:szCs w:val="20"/>
        </w:rPr>
        <w:t>№ </w:t>
      </w:r>
      <w:r w:rsidRPr="00347EE3">
        <w:rPr>
          <w:rFonts w:ascii="Arial" w:hAnsi="Arial" w:cs="Arial"/>
          <w:sz w:val="20"/>
          <w:szCs w:val="20"/>
        </w:rPr>
        <w:t>44-ФЗ;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Данное требование предъявляется,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1.9.2. К участникам закупки не допускается устанавливать требования, которые ограничивают конкуренцию.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1.9.3. Не допускается предъявлять к участникам закупки, товарам, работам, услугам, условиям исполнения договора требования, не предусмотренные документацией о закупке, а также оценивать и сопоставлять заявки на участие в закупке по критериям и в порядке, которые не указаны в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1.9.4. Требования, предъявляемые к участникам закупки, закупаемым товарам, работам, услугам, условиям исполнения договора, а также критерии и порядок оценки и сопоставления заявок на участие в закупке применяются в равной степени в отношении всех участников закупки.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 xml:space="preserve">1.10. Условия допуска к участию и отстранения </w:t>
      </w:r>
      <w:r w:rsidR="002B0495">
        <w:rPr>
          <w:rFonts w:ascii="Arial" w:hAnsi="Arial" w:cs="Arial"/>
          <w:b/>
          <w:sz w:val="20"/>
          <w:szCs w:val="20"/>
        </w:rPr>
        <w:t>от </w:t>
      </w:r>
      <w:r w:rsidRPr="00347EE3">
        <w:rPr>
          <w:rFonts w:ascii="Arial" w:hAnsi="Arial" w:cs="Arial"/>
          <w:b/>
          <w:sz w:val="20"/>
          <w:szCs w:val="20"/>
        </w:rPr>
        <w:t>участия в закупках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1.10.1. Комиссия по закупкам отказывает участнику закупки в допуске к участию в процедуре закупки в следующих случаях: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1) выявлено несоответствие участника хотя бы одному из требований, перечисленных в п</w:t>
      </w:r>
      <w:r w:rsidR="006D31E0" w:rsidRPr="00347EE3">
        <w:rPr>
          <w:rFonts w:ascii="Arial" w:hAnsi="Arial" w:cs="Arial"/>
          <w:sz w:val="20"/>
          <w:szCs w:val="20"/>
        </w:rPr>
        <w:t>ункте</w:t>
      </w:r>
      <w:r w:rsidRPr="00347EE3">
        <w:rPr>
          <w:rFonts w:ascii="Arial" w:hAnsi="Arial" w:cs="Arial"/>
          <w:sz w:val="20"/>
          <w:szCs w:val="20"/>
        </w:rPr>
        <w:t xml:space="preserve"> 1.9.1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участник закупки и (или) его заявка не соответствуют иным требованиям документации о закупке (извещению о проведении запроса котировок) или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участник закупки не представил документы, необходимые для участия в процедуре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в представленных документах или в заявке указаны недостоверные сведения </w:t>
      </w:r>
      <w:r w:rsidR="002B0495">
        <w:rPr>
          <w:rFonts w:ascii="Arial" w:hAnsi="Arial" w:cs="Arial"/>
          <w:sz w:val="20"/>
          <w:szCs w:val="20"/>
        </w:rPr>
        <w:t>об </w:t>
      </w:r>
      <w:r w:rsidRPr="00347EE3">
        <w:rPr>
          <w:rFonts w:ascii="Arial" w:hAnsi="Arial" w:cs="Arial"/>
          <w:sz w:val="20"/>
          <w:szCs w:val="20"/>
        </w:rPr>
        <w:t>участнике закупки и (или) о товарах, работах, услугах;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участник закупки не предоставил обеспечение заявки на участие в закупке, если такое обеспечение предусмотрено документацией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1.10.2. Если выявлен хотя б</w:t>
      </w:r>
      <w:r w:rsidR="006D31E0" w:rsidRPr="00347EE3">
        <w:rPr>
          <w:rFonts w:ascii="Arial" w:hAnsi="Arial" w:cs="Arial"/>
          <w:sz w:val="20"/>
          <w:szCs w:val="20"/>
        </w:rPr>
        <w:t>ы один из фактов, указанных в пункте</w:t>
      </w:r>
      <w:r w:rsidRPr="00347EE3">
        <w:rPr>
          <w:rFonts w:ascii="Arial" w:hAnsi="Arial" w:cs="Arial"/>
          <w:sz w:val="20"/>
          <w:szCs w:val="20"/>
        </w:rPr>
        <w:t xml:space="preserve"> 1.10.1 настоящего Положения, комиссия по закупкам обязана отстранить участника </w:t>
      </w:r>
      <w:r w:rsidR="002B0495">
        <w:rPr>
          <w:rFonts w:ascii="Arial" w:hAnsi="Arial" w:cs="Arial"/>
          <w:sz w:val="20"/>
          <w:szCs w:val="20"/>
        </w:rPr>
        <w:t>от </w:t>
      </w:r>
      <w:r w:rsidRPr="00347EE3">
        <w:rPr>
          <w:rFonts w:ascii="Arial" w:hAnsi="Arial" w:cs="Arial"/>
          <w:sz w:val="20"/>
          <w:szCs w:val="20"/>
        </w:rPr>
        <w:t>процедуры закупки на любом этапе ее проведения до момента заключения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1.10.3. В случае выявления фактов, предусмотренных в </w:t>
      </w:r>
      <w:r w:rsidR="006D31E0" w:rsidRPr="00347EE3">
        <w:rPr>
          <w:rFonts w:ascii="Arial" w:hAnsi="Arial" w:cs="Arial"/>
          <w:sz w:val="20"/>
          <w:szCs w:val="20"/>
        </w:rPr>
        <w:t>пункте</w:t>
      </w:r>
      <w:r w:rsidRPr="00347EE3">
        <w:rPr>
          <w:rFonts w:ascii="Arial" w:hAnsi="Arial" w:cs="Arial"/>
          <w:sz w:val="20"/>
          <w:szCs w:val="20"/>
        </w:rPr>
        <w:t xml:space="preserve"> 1.10.1, в момент рассмотрения заявок информация </w:t>
      </w:r>
      <w:r w:rsidR="002B0495">
        <w:rPr>
          <w:rFonts w:ascii="Arial" w:hAnsi="Arial" w:cs="Arial"/>
          <w:sz w:val="20"/>
          <w:szCs w:val="20"/>
        </w:rPr>
        <w:t>об </w:t>
      </w:r>
      <w:r w:rsidRPr="00347EE3">
        <w:rPr>
          <w:rFonts w:ascii="Arial" w:hAnsi="Arial" w:cs="Arial"/>
          <w:sz w:val="20"/>
          <w:szCs w:val="20"/>
        </w:rPr>
        <w:t>отказе в допуске участникам отражается в протоколе рассмотрения заявок. При этом указываются основания отказа, факты, послужившие основанием для отказа, и обстоятельства выявления таких фактов.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1.10.4. Если факты, перечисленные в </w:t>
      </w:r>
      <w:r w:rsidR="006D31E0" w:rsidRPr="00347EE3">
        <w:rPr>
          <w:rFonts w:ascii="Arial" w:hAnsi="Arial" w:cs="Arial"/>
          <w:sz w:val="20"/>
          <w:szCs w:val="20"/>
        </w:rPr>
        <w:t>пункте</w:t>
      </w:r>
      <w:r w:rsidRPr="00347EE3">
        <w:rPr>
          <w:rFonts w:ascii="Arial" w:hAnsi="Arial" w:cs="Arial"/>
          <w:sz w:val="20"/>
          <w:szCs w:val="20"/>
        </w:rPr>
        <w:t xml:space="preserve"> 1.10.1, выявлены на ином этапе закупки, комиссия по закупкам составляет протокол отстранения </w:t>
      </w:r>
      <w:r w:rsidR="002B0495">
        <w:rPr>
          <w:rFonts w:ascii="Arial" w:hAnsi="Arial" w:cs="Arial"/>
          <w:sz w:val="20"/>
          <w:szCs w:val="20"/>
        </w:rPr>
        <w:t>от </w:t>
      </w:r>
      <w:r w:rsidRPr="00347EE3">
        <w:rPr>
          <w:rFonts w:ascii="Arial" w:hAnsi="Arial" w:cs="Arial"/>
          <w:sz w:val="20"/>
          <w:szCs w:val="20"/>
        </w:rPr>
        <w:t xml:space="preserve">участия в процедуре закупки. В него включается информация, указанная в </w:t>
      </w:r>
      <w:r w:rsidR="006D31E0" w:rsidRPr="00347EE3">
        <w:rPr>
          <w:rFonts w:ascii="Arial" w:hAnsi="Arial" w:cs="Arial"/>
          <w:sz w:val="20"/>
          <w:szCs w:val="20"/>
        </w:rPr>
        <w:t>пункте</w:t>
      </w:r>
      <w:r w:rsidRPr="00347EE3">
        <w:rPr>
          <w:rFonts w:ascii="Arial" w:hAnsi="Arial" w:cs="Arial"/>
          <w:sz w:val="20"/>
          <w:szCs w:val="20"/>
        </w:rPr>
        <w:t xml:space="preserve"> 1.7.3 настоящего Положения, а также: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сведения о месте, дате, времени составления протокола;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фамилии, имена, отчества, должности членов комиссии по закупкам;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наименование (для юридического лица), фамилия, имя, отчество (для физического лица), ИНН/КПП/ОГРН/ОГРНИП (при наличии), местонахождение, почтовый адрес, контактный телефон участника;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основание для отстранения в соответствии с </w:t>
      </w:r>
      <w:r w:rsidR="002B0495">
        <w:rPr>
          <w:rFonts w:ascii="Arial" w:hAnsi="Arial" w:cs="Arial"/>
          <w:sz w:val="20"/>
          <w:szCs w:val="20"/>
        </w:rPr>
        <w:t>пунктом </w:t>
      </w:r>
      <w:r w:rsidRPr="00347EE3">
        <w:rPr>
          <w:rFonts w:ascii="Arial" w:hAnsi="Arial" w:cs="Arial"/>
          <w:sz w:val="20"/>
          <w:szCs w:val="20"/>
        </w:rPr>
        <w:t>1.10.1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 обстоятельства, при которых выявлен факт, указанный в </w:t>
      </w:r>
      <w:r w:rsidR="006D31E0" w:rsidRPr="00347EE3">
        <w:rPr>
          <w:rFonts w:ascii="Arial" w:hAnsi="Arial" w:cs="Arial"/>
          <w:sz w:val="20"/>
          <w:szCs w:val="20"/>
        </w:rPr>
        <w:t>пункте</w:t>
      </w:r>
      <w:r w:rsidRPr="00347EE3">
        <w:rPr>
          <w:rFonts w:ascii="Arial" w:hAnsi="Arial" w:cs="Arial"/>
          <w:sz w:val="20"/>
          <w:szCs w:val="20"/>
        </w:rPr>
        <w:t xml:space="preserve"> 1.10.1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сведения, полученные Заказчиком, комиссией по закупкам в подтверждение факта, названного в </w:t>
      </w:r>
      <w:r w:rsidR="006D31E0" w:rsidRPr="00347EE3">
        <w:rPr>
          <w:rFonts w:ascii="Arial" w:hAnsi="Arial" w:cs="Arial"/>
          <w:sz w:val="20"/>
          <w:szCs w:val="20"/>
        </w:rPr>
        <w:t>пункте</w:t>
      </w:r>
      <w:r w:rsidRPr="00347EE3">
        <w:rPr>
          <w:rFonts w:ascii="Arial" w:hAnsi="Arial" w:cs="Arial"/>
          <w:sz w:val="20"/>
          <w:szCs w:val="20"/>
        </w:rPr>
        <w:t xml:space="preserve"> 1.10.1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7) решение комиссии по закупкам </w:t>
      </w:r>
      <w:r w:rsidR="002B0495">
        <w:rPr>
          <w:rFonts w:ascii="Arial" w:hAnsi="Arial" w:cs="Arial"/>
          <w:sz w:val="20"/>
          <w:szCs w:val="20"/>
        </w:rPr>
        <w:t>об </w:t>
      </w:r>
      <w:r w:rsidRPr="00347EE3">
        <w:rPr>
          <w:rFonts w:ascii="Arial" w:hAnsi="Arial" w:cs="Arial"/>
          <w:sz w:val="20"/>
          <w:szCs w:val="20"/>
        </w:rPr>
        <w:t xml:space="preserve">отстранении </w:t>
      </w:r>
      <w:r w:rsidR="002B0495">
        <w:rPr>
          <w:rFonts w:ascii="Arial" w:hAnsi="Arial" w:cs="Arial"/>
          <w:sz w:val="20"/>
          <w:szCs w:val="20"/>
        </w:rPr>
        <w:t>от </w:t>
      </w:r>
      <w:r w:rsidRPr="00347EE3">
        <w:rPr>
          <w:rFonts w:ascii="Arial" w:hAnsi="Arial" w:cs="Arial"/>
          <w:sz w:val="20"/>
          <w:szCs w:val="20"/>
        </w:rPr>
        <w:t>участия с обоснованием такого решения и сведениями о решении по этому вопросу каждого члена комиссии.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Указанный протокол размещается в ЕИС не позднее чем через три дня со дня подписания.</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1.11. Порядок заключения и исполнения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1.11.1. Договор заключается Заказчиком в порядке, установленном настоящим Положением, с учетом норм законодательства</w:t>
      </w:r>
      <w:r w:rsidR="002B0495">
        <w:rPr>
          <w:rFonts w:ascii="Arial" w:hAnsi="Arial" w:cs="Arial"/>
          <w:sz w:val="20"/>
          <w:szCs w:val="20"/>
        </w:rPr>
        <w:t> РФ</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1.11.2. Договор по результатам проведения конкурентной закупки Заказчик заключает не ранее чем через 10 дней и не позднее чем через</w:t>
      </w:r>
      <w:r w:rsidR="002B0495">
        <w:rPr>
          <w:rFonts w:ascii="Arial" w:hAnsi="Arial" w:cs="Arial"/>
          <w:sz w:val="20"/>
          <w:szCs w:val="20"/>
        </w:rPr>
        <w:t> 20</w:t>
      </w:r>
      <w:r w:rsidRPr="00347EE3">
        <w:rPr>
          <w:rFonts w:ascii="Arial" w:hAnsi="Arial" w:cs="Arial"/>
          <w:sz w:val="20"/>
          <w:szCs w:val="20"/>
        </w:rPr>
        <w:t xml:space="preserve"> дней с даты размещения в ЕИС итогового протокола, составленного по результатам конкурентной закупки, в следующем порядке.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проект договора, который прилагается к извещению о проведении закупки и (или) документации, включаются реквизиты победителя (единственного участника) и условия исполнения договора, предложенные победителем (единственным участником) в заявке на участие в закупке или в ходе проведения аукциона, переторжки (если она проводилась).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течение пяти дней со дня размещения в ЕИС итогового протокола закупки Заказчик передает победителю (единственному участнику) два экземпляра заполненного проекта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Победитель закупки (единственный участник) в течение пяти дней со дня получения двух экземпляров проекта договора подписывает их, скрепляет печатью (при наличии) и передает Заказчику.</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Заказчик не ранее чем через 10 дней со дня размещения в ЕИС протокола закупки, на основании которого заключается договор, подписывает и скрепляет печатью (при наличии) оба экземпляра договора и возвращает один из них победителю закупки (единственному участнику).</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Договор по результатам осуществления конкурентной закупки в электронной форме заключается в указанном ранее порядке и сроки с учетом особенностей документооборота в электронной форме с использованием программно-аппаратных средств электронной площадки и подписывается электронной подписью лиц, имеющих право действовать </w:t>
      </w:r>
      <w:r w:rsidR="002B0495">
        <w:rPr>
          <w:rFonts w:ascii="Arial" w:hAnsi="Arial" w:cs="Arial"/>
          <w:sz w:val="20"/>
          <w:szCs w:val="20"/>
        </w:rPr>
        <w:t>от </w:t>
      </w:r>
      <w:r w:rsidRPr="00347EE3">
        <w:rPr>
          <w:rFonts w:ascii="Arial" w:hAnsi="Arial" w:cs="Arial"/>
          <w:sz w:val="20"/>
          <w:szCs w:val="20"/>
        </w:rPr>
        <w:t xml:space="preserve">имени соответственно участника такой закупки, </w:t>
      </w:r>
      <w:r w:rsidR="00475C3C" w:rsidRPr="00347EE3">
        <w:rPr>
          <w:rFonts w:ascii="Arial" w:hAnsi="Arial" w:cs="Arial"/>
          <w:sz w:val="20"/>
          <w:szCs w:val="20"/>
        </w:rPr>
        <w:t>З</w:t>
      </w:r>
      <w:r w:rsidRPr="00347EE3">
        <w:rPr>
          <w:rFonts w:ascii="Arial" w:hAnsi="Arial" w:cs="Arial"/>
          <w:sz w:val="20"/>
          <w:szCs w:val="20"/>
        </w:rPr>
        <w:t>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Если в соответствии с законодательством</w:t>
      </w:r>
      <w:r w:rsidR="002B0495">
        <w:rPr>
          <w:rFonts w:ascii="Arial" w:hAnsi="Arial" w:cs="Arial"/>
          <w:sz w:val="20"/>
          <w:szCs w:val="20"/>
        </w:rPr>
        <w:t> РФ</w:t>
      </w:r>
      <w:r w:rsidRPr="00347EE3">
        <w:rPr>
          <w:rFonts w:ascii="Arial" w:hAnsi="Arial" w:cs="Arial"/>
          <w:sz w:val="20"/>
          <w:szCs w:val="20"/>
        </w:rPr>
        <w:t xml:space="preserve"> заключение договора требует получени</w:t>
      </w:r>
      <w:r w:rsidR="006D31E0" w:rsidRPr="00347EE3">
        <w:rPr>
          <w:rFonts w:ascii="Arial" w:hAnsi="Arial" w:cs="Arial"/>
          <w:sz w:val="20"/>
          <w:szCs w:val="20"/>
        </w:rPr>
        <w:t>я</w:t>
      </w:r>
      <w:r w:rsidRPr="00347EE3">
        <w:rPr>
          <w:rFonts w:ascii="Arial" w:hAnsi="Arial" w:cs="Arial"/>
          <w:sz w:val="20"/>
          <w:szCs w:val="20"/>
        </w:rPr>
        <w:t xml:space="preserve"> одобрения </w:t>
      </w:r>
      <w:r w:rsidR="002B0495">
        <w:rPr>
          <w:rFonts w:ascii="Arial" w:hAnsi="Arial" w:cs="Arial"/>
          <w:sz w:val="20"/>
          <w:szCs w:val="20"/>
        </w:rPr>
        <w:t>от </w:t>
      </w:r>
      <w:r w:rsidRPr="00347EE3">
        <w:rPr>
          <w:rFonts w:ascii="Arial" w:hAnsi="Arial" w:cs="Arial"/>
          <w:sz w:val="20"/>
          <w:szCs w:val="20"/>
        </w:rPr>
        <w:t>органа управления Заказчика, то договор должен быть заключен не позднее чем через пять дней с даты указанного одобрения. Аналогичный срок действует с даты вынесения решения антимонопольного органа по результатам рассмотрения жалобы на действия (бездействие) Заказчика, комиссии по закупкам, оператора электронной площадки.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1.11.3. Договор с единственным поставщиком заключается в следующем порядке.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Заказчик передает единственному поставщику два экземпляра проекта договора с согласованными сторонами условиями.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Единственный поставщик передает Заказчику подписанные и скрепленные печатью (при наличии) два экземпляра проекта договора не позднее чем через пять дней со дня его получения </w:t>
      </w:r>
      <w:r w:rsidR="002B0495">
        <w:rPr>
          <w:rFonts w:ascii="Arial" w:hAnsi="Arial" w:cs="Arial"/>
          <w:sz w:val="20"/>
          <w:szCs w:val="20"/>
        </w:rPr>
        <w:t>от </w:t>
      </w:r>
      <w:r w:rsidRPr="00347EE3">
        <w:rPr>
          <w:rFonts w:ascii="Arial" w:hAnsi="Arial" w:cs="Arial"/>
          <w:sz w:val="20"/>
          <w:szCs w:val="20"/>
        </w:rPr>
        <w:t>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Заказчик возвращает поставщику подписанный и заверенный печатью (при наличии) один экземпляр договора не позднее чем через пять дней со дня его получения.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w:t>
      </w:r>
      <w:r w:rsidR="001134F1">
        <w:rPr>
          <w:rFonts w:ascii="Arial" w:hAnsi="Arial" w:cs="Arial"/>
          <w:sz w:val="20"/>
          <w:szCs w:val="20"/>
        </w:rPr>
        <w:t>4</w:t>
      </w:r>
      <w:r w:rsidRPr="00347EE3">
        <w:rPr>
          <w:rFonts w:ascii="Arial" w:hAnsi="Arial" w:cs="Arial"/>
          <w:sz w:val="20"/>
          <w:szCs w:val="20"/>
        </w:rPr>
        <w:t xml:space="preserve">. Участник закупки признается уклонившимся </w:t>
      </w:r>
      <w:r w:rsidR="002B0495">
        <w:rPr>
          <w:rFonts w:ascii="Arial" w:hAnsi="Arial" w:cs="Arial"/>
          <w:sz w:val="20"/>
          <w:szCs w:val="20"/>
        </w:rPr>
        <w:t>от </w:t>
      </w:r>
      <w:r w:rsidRPr="00347EE3">
        <w:rPr>
          <w:rFonts w:ascii="Arial" w:hAnsi="Arial" w:cs="Arial"/>
          <w:sz w:val="20"/>
          <w:szCs w:val="20"/>
        </w:rPr>
        <w:t>заключения договора в случае, когда: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не представил подписанный договор (отказался </w:t>
      </w:r>
      <w:r w:rsidR="002B0495">
        <w:rPr>
          <w:rFonts w:ascii="Arial" w:hAnsi="Arial" w:cs="Arial"/>
          <w:sz w:val="20"/>
          <w:szCs w:val="20"/>
        </w:rPr>
        <w:t>от </w:t>
      </w:r>
      <w:r w:rsidRPr="00347EE3">
        <w:rPr>
          <w:rFonts w:ascii="Arial" w:hAnsi="Arial" w:cs="Arial"/>
          <w:sz w:val="20"/>
          <w:szCs w:val="20"/>
        </w:rPr>
        <w:t>заключения договора) в редакции Заказчика в срок, определенный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не предоставил обеспечение исполнения договора в срок, установленный документацией (извещением) о закупке, или предоставил с нарушением условий, указанных в документации (извещении) о закупке,</w:t>
      </w:r>
      <w:r w:rsidR="00A213A3" w:rsidRPr="00347EE3">
        <w:rPr>
          <w:rFonts w:ascii="Arial" w:hAnsi="Arial" w:cs="Arial"/>
          <w:sz w:val="20"/>
          <w:szCs w:val="20"/>
        </w:rPr>
        <w:t xml:space="preserve"> – </w:t>
      </w:r>
      <w:r w:rsidRPr="00347EE3">
        <w:rPr>
          <w:rFonts w:ascii="Arial" w:hAnsi="Arial" w:cs="Arial"/>
          <w:sz w:val="20"/>
          <w:szCs w:val="20"/>
        </w:rPr>
        <w:t>если требование о предоставлении такого обеспечения было предусмотрено документацией о закупке и проектом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не представил сведения о цепочке собственников, включая бенефициаров (в том числе конечных), и документы, подтверждающие данные сведения,</w:t>
      </w:r>
      <w:r w:rsidR="00A213A3" w:rsidRPr="00347EE3">
        <w:rPr>
          <w:rFonts w:ascii="Arial" w:hAnsi="Arial" w:cs="Arial"/>
          <w:sz w:val="20"/>
          <w:szCs w:val="20"/>
        </w:rPr>
        <w:t xml:space="preserve"> – </w:t>
      </w:r>
      <w:r w:rsidRPr="00347EE3">
        <w:rPr>
          <w:rFonts w:ascii="Arial" w:hAnsi="Arial" w:cs="Arial"/>
          <w:sz w:val="20"/>
          <w:szCs w:val="20"/>
        </w:rPr>
        <w:t>если требование о представлении таких сведений и документов установлено документацией о закупке и проектом договора.</w:t>
      </w:r>
    </w:p>
    <w:p w:rsidR="006A7DE4" w:rsidRPr="00347EE3" w:rsidRDefault="001134F1" w:rsidP="001134F1">
      <w:pPr>
        <w:spacing w:after="120"/>
        <w:jc w:val="both"/>
        <w:rPr>
          <w:rFonts w:ascii="Arial" w:hAnsi="Arial" w:cs="Arial"/>
          <w:sz w:val="20"/>
          <w:szCs w:val="20"/>
        </w:rPr>
      </w:pPr>
      <w:r>
        <w:rPr>
          <w:rFonts w:ascii="Arial" w:hAnsi="Arial" w:cs="Arial"/>
          <w:sz w:val="20"/>
          <w:szCs w:val="20"/>
        </w:rPr>
        <w:t>1.11.5</w:t>
      </w:r>
      <w:r w:rsidR="006A7DE4" w:rsidRPr="00347EE3">
        <w:rPr>
          <w:rFonts w:ascii="Arial" w:hAnsi="Arial" w:cs="Arial"/>
          <w:sz w:val="20"/>
          <w:szCs w:val="20"/>
        </w:rPr>
        <w:t xml:space="preserve">. Не позднее одного рабочего дня, следующего за днем, когда установлены факты, предусмотренные в </w:t>
      </w:r>
      <w:r w:rsidR="006D31E0" w:rsidRPr="00347EE3">
        <w:rPr>
          <w:rFonts w:ascii="Arial" w:hAnsi="Arial" w:cs="Arial"/>
          <w:sz w:val="20"/>
          <w:szCs w:val="20"/>
        </w:rPr>
        <w:t>пункте</w:t>
      </w:r>
      <w:r w:rsidR="005F5673">
        <w:rPr>
          <w:rFonts w:ascii="Arial" w:hAnsi="Arial" w:cs="Arial"/>
          <w:sz w:val="20"/>
          <w:szCs w:val="20"/>
        </w:rPr>
        <w:t xml:space="preserve"> 1.11.4</w:t>
      </w:r>
      <w:r w:rsidR="006A7DE4" w:rsidRPr="00347EE3">
        <w:rPr>
          <w:rFonts w:ascii="Arial" w:hAnsi="Arial" w:cs="Arial"/>
          <w:sz w:val="20"/>
          <w:szCs w:val="20"/>
        </w:rPr>
        <w:t xml:space="preserve"> настоящего Положения, Заказчик составляет протокол о признании участника уклонившимся </w:t>
      </w:r>
      <w:r w:rsidR="002B0495">
        <w:rPr>
          <w:rFonts w:ascii="Arial" w:hAnsi="Arial" w:cs="Arial"/>
          <w:sz w:val="20"/>
          <w:szCs w:val="20"/>
        </w:rPr>
        <w:t>от </w:t>
      </w:r>
      <w:r w:rsidR="006A7DE4" w:rsidRPr="00347EE3">
        <w:rPr>
          <w:rFonts w:ascii="Arial" w:hAnsi="Arial" w:cs="Arial"/>
          <w:sz w:val="20"/>
          <w:szCs w:val="20"/>
        </w:rPr>
        <w:t xml:space="preserve">заключения договора. </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Протокол составляется в двух экземплярах, подписывается Заказчиком в день его составления. Один экземпляр хранится у Заказчика, второй в течение трех рабочих дней со дня подписания направляется лицу, с которым Заказчик отказывается заключить договор. Протокол размещается в ЕИС не позднее чем через три дня со дня подписания.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w:t>
      </w:r>
      <w:r w:rsidR="005F5673">
        <w:rPr>
          <w:rFonts w:ascii="Arial" w:hAnsi="Arial" w:cs="Arial"/>
          <w:sz w:val="20"/>
          <w:szCs w:val="20"/>
        </w:rPr>
        <w:t>6</w:t>
      </w:r>
      <w:r w:rsidRPr="00347EE3">
        <w:rPr>
          <w:rFonts w:ascii="Arial" w:hAnsi="Arial" w:cs="Arial"/>
          <w:sz w:val="20"/>
          <w:szCs w:val="20"/>
        </w:rPr>
        <w:t xml:space="preserve">. В случае, когда участник закупки признан победителем закупки, но отстранен </w:t>
      </w:r>
      <w:r w:rsidR="002B0495">
        <w:rPr>
          <w:rFonts w:ascii="Arial" w:hAnsi="Arial" w:cs="Arial"/>
          <w:sz w:val="20"/>
          <w:szCs w:val="20"/>
        </w:rPr>
        <w:t>от </w:t>
      </w:r>
      <w:r w:rsidRPr="00347EE3">
        <w:rPr>
          <w:rFonts w:ascii="Arial" w:hAnsi="Arial" w:cs="Arial"/>
          <w:sz w:val="20"/>
          <w:szCs w:val="20"/>
        </w:rPr>
        <w:t xml:space="preserve">участия в ней в соответствии с </w:t>
      </w:r>
      <w:r w:rsidR="002B0495">
        <w:rPr>
          <w:rFonts w:ascii="Arial" w:hAnsi="Arial" w:cs="Arial"/>
          <w:sz w:val="20"/>
          <w:szCs w:val="20"/>
        </w:rPr>
        <w:t>пунктом </w:t>
      </w:r>
      <w:r w:rsidRPr="00347EE3">
        <w:rPr>
          <w:rFonts w:ascii="Arial" w:hAnsi="Arial" w:cs="Arial"/>
          <w:sz w:val="20"/>
          <w:szCs w:val="20"/>
        </w:rPr>
        <w:t xml:space="preserve">1.10.2 настоящего Положения, признан уклонившимся или отказался </w:t>
      </w:r>
      <w:r w:rsidR="002B0495">
        <w:rPr>
          <w:rFonts w:ascii="Arial" w:hAnsi="Arial" w:cs="Arial"/>
          <w:sz w:val="20"/>
          <w:szCs w:val="20"/>
        </w:rPr>
        <w:t>от </w:t>
      </w:r>
      <w:r w:rsidRPr="00347EE3">
        <w:rPr>
          <w:rFonts w:ascii="Arial" w:hAnsi="Arial" w:cs="Arial"/>
          <w:sz w:val="20"/>
          <w:szCs w:val="20"/>
        </w:rPr>
        <w:t>заключения договора, договор с участником конкурса, запроса предложений, заявке которого присвоен второй номер, либо с участником аукциона, запроса котировок, предложение о цене которого является следующим после предложения победителя, заключается в следующем порядке.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В проект договора, прилагаемый к извещению о проведении закупки и документации, включаются реквизиты участника конкурса или запроса предложений, заявке которого присвоен второй номер, либо участника аукциона, запроса котировок, предложение которого о цене является следующим после предложения победителя, условия исполнения договора, предложенные таким участником.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течение пяти дней со дня размещения в ЕИС протокола </w:t>
      </w:r>
      <w:r w:rsidR="002B0495">
        <w:rPr>
          <w:rFonts w:ascii="Arial" w:hAnsi="Arial" w:cs="Arial"/>
          <w:sz w:val="20"/>
          <w:szCs w:val="20"/>
        </w:rPr>
        <w:t>об </w:t>
      </w:r>
      <w:r w:rsidRPr="00347EE3">
        <w:rPr>
          <w:rFonts w:ascii="Arial" w:hAnsi="Arial" w:cs="Arial"/>
          <w:sz w:val="20"/>
          <w:szCs w:val="20"/>
        </w:rPr>
        <w:t xml:space="preserve">отказе </w:t>
      </w:r>
      <w:r w:rsidR="002B0495">
        <w:rPr>
          <w:rFonts w:ascii="Arial" w:hAnsi="Arial" w:cs="Arial"/>
          <w:sz w:val="20"/>
          <w:szCs w:val="20"/>
        </w:rPr>
        <w:t>от </w:t>
      </w:r>
      <w:r w:rsidRPr="00347EE3">
        <w:rPr>
          <w:rFonts w:ascii="Arial" w:hAnsi="Arial" w:cs="Arial"/>
          <w:sz w:val="20"/>
          <w:szCs w:val="20"/>
        </w:rPr>
        <w:t>заключения договора Заказчик передает участнику конкурса или запроса предложений, заявке которого присвоен второй номер, либо участнику аукциона, запроса котировок, предложение которого о цене является следующим после предложения победителя, оформленный проект договора в двух экземплярах.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Указанный участник закупки в течение пяти дней со дня получения проекта договора подписывает, скрепляет печатью (при наличии) и возвращает Заказчику два экземпляра проекта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Заказчик не ранее чем через 10 дней и не позднее чем через</w:t>
      </w:r>
      <w:r w:rsidR="002B0495">
        <w:rPr>
          <w:rFonts w:ascii="Arial" w:hAnsi="Arial" w:cs="Arial"/>
          <w:sz w:val="20"/>
          <w:szCs w:val="20"/>
        </w:rPr>
        <w:t> 20</w:t>
      </w:r>
      <w:r w:rsidRPr="00347EE3">
        <w:rPr>
          <w:rFonts w:ascii="Arial" w:hAnsi="Arial" w:cs="Arial"/>
          <w:sz w:val="20"/>
          <w:szCs w:val="20"/>
        </w:rPr>
        <w:t xml:space="preserve"> дней с даты размещения в ЕИС итогового протокола закупки подписывает договор, скрепляет его печатью (при наличии) и возвращает один экземпляр участнику, с которым подписывается договор.</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w:t>
      </w:r>
      <w:r w:rsidR="005F5673">
        <w:rPr>
          <w:rFonts w:ascii="Arial" w:hAnsi="Arial" w:cs="Arial"/>
          <w:sz w:val="20"/>
          <w:szCs w:val="20"/>
        </w:rPr>
        <w:t>7</w:t>
      </w:r>
      <w:r w:rsidRPr="00347EE3">
        <w:rPr>
          <w:rFonts w:ascii="Arial" w:hAnsi="Arial" w:cs="Arial"/>
          <w:sz w:val="20"/>
          <w:szCs w:val="20"/>
        </w:rPr>
        <w:t>. Договоры, заключенные по результатам закупок, изменяются в порядке и по основаниям, которые предусмотрены положениями этих договоров, а также законодательством</w:t>
      </w:r>
      <w:r w:rsidR="002B0495">
        <w:rPr>
          <w:rFonts w:ascii="Arial" w:hAnsi="Arial" w:cs="Arial"/>
          <w:sz w:val="20"/>
          <w:szCs w:val="20"/>
        </w:rPr>
        <w:t> РФ</w:t>
      </w:r>
      <w:r w:rsidRPr="00347EE3">
        <w:rPr>
          <w:rFonts w:ascii="Arial" w:hAnsi="Arial" w:cs="Arial"/>
          <w:sz w:val="20"/>
          <w:szCs w:val="20"/>
        </w:rPr>
        <w:t>, с учетом особенностей, установленных настоящим Положением и документацией о закупке.</w:t>
      </w:r>
    </w:p>
    <w:p w:rsidR="005F5673" w:rsidRDefault="005F5673" w:rsidP="002B0495">
      <w:pPr>
        <w:spacing w:after="120"/>
        <w:jc w:val="both"/>
        <w:rPr>
          <w:rFonts w:ascii="Arial" w:hAnsi="Arial" w:cs="Arial"/>
          <w:sz w:val="20"/>
          <w:szCs w:val="20"/>
        </w:rPr>
      </w:pPr>
      <w:r>
        <w:rPr>
          <w:rFonts w:ascii="Arial" w:hAnsi="Arial" w:cs="Arial"/>
          <w:sz w:val="20"/>
          <w:szCs w:val="20"/>
        </w:rPr>
        <w:t>1.11.</w:t>
      </w:r>
      <w:r w:rsidR="006A7DE4" w:rsidRPr="00347EE3">
        <w:rPr>
          <w:rFonts w:ascii="Arial" w:hAnsi="Arial" w:cs="Arial"/>
          <w:sz w:val="20"/>
          <w:szCs w:val="20"/>
        </w:rPr>
        <w:t>0</w:t>
      </w:r>
      <w:r>
        <w:rPr>
          <w:rFonts w:ascii="Arial" w:hAnsi="Arial" w:cs="Arial"/>
          <w:sz w:val="20"/>
          <w:szCs w:val="20"/>
        </w:rPr>
        <w:t>9</w:t>
      </w:r>
      <w:r w:rsidR="006A7DE4" w:rsidRPr="00347EE3">
        <w:rPr>
          <w:rFonts w:ascii="Arial" w:hAnsi="Arial" w:cs="Arial"/>
          <w:sz w:val="20"/>
          <w:szCs w:val="20"/>
        </w:rPr>
        <w:t xml:space="preserve">. При заключении и исполнении договора Заказчик по согласованию с участником, с которым заключается договор, вправе увеличить количество поставляемого товара, если это предусмотрено документацией о закупке. </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1.11.1</w:t>
      </w:r>
      <w:r w:rsidR="005F5673">
        <w:rPr>
          <w:rFonts w:ascii="Arial" w:hAnsi="Arial" w:cs="Arial"/>
          <w:sz w:val="20"/>
          <w:szCs w:val="20"/>
        </w:rPr>
        <w:t>0</w:t>
      </w:r>
      <w:r w:rsidRPr="00347EE3">
        <w:rPr>
          <w:rFonts w:ascii="Arial" w:hAnsi="Arial" w:cs="Arial"/>
          <w:sz w:val="20"/>
          <w:szCs w:val="20"/>
        </w:rPr>
        <w:t xml:space="preserve">. При исполнении договора не допускается перемена поставщика, за исключением случаев, когда новый поставщик является правопреемником поставщика, с которым заключен договор, вследствие реорганизации юридического лица в форме преобразования, слияния или присоединения </w:t>
      </w:r>
      <w:proofErr w:type="gramStart"/>
      <w:r w:rsidRPr="00347EE3">
        <w:rPr>
          <w:rFonts w:ascii="Arial" w:hAnsi="Arial" w:cs="Arial"/>
          <w:sz w:val="20"/>
          <w:szCs w:val="20"/>
        </w:rPr>
        <w:t>либо</w:t>
      </w:r>
      <w:proofErr w:type="gramEnd"/>
      <w:r w:rsidRPr="00347EE3">
        <w:rPr>
          <w:rFonts w:ascii="Arial" w:hAnsi="Arial" w:cs="Arial"/>
          <w:sz w:val="20"/>
          <w:szCs w:val="20"/>
        </w:rPr>
        <w:t xml:space="preserve"> когда такая возможность прямо предусмотрена договором. При перемене поставщика его права и обязанности переходят к новому поставщику в том же объеме и на тех же условиях.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Если при исполнении договора происходит перемена Заказчика, то права и обязанности Заказчика, установленные договором и не исполненные к моменту такой перемены, переходят к новому лицу в объеме и на условиях, предусмотренных заключенным договором.</w:t>
      </w:r>
    </w:p>
    <w:p w:rsidR="00163460" w:rsidRDefault="00163460" w:rsidP="00310FF8">
      <w:pPr>
        <w:spacing w:after="120"/>
        <w:jc w:val="center"/>
        <w:rPr>
          <w:rFonts w:ascii="Arial" w:hAnsi="Arial" w:cs="Arial"/>
          <w:b/>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1.12. Реестр заключенных договоров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1.12.1. При формировании информации и документов для реестра договоров Заказчик руководствуется </w:t>
      </w:r>
      <w:r w:rsidR="006D31E0" w:rsidRPr="00347EE3">
        <w:rPr>
          <w:rFonts w:ascii="Arial" w:hAnsi="Arial" w:cs="Arial"/>
          <w:sz w:val="20"/>
          <w:szCs w:val="20"/>
        </w:rPr>
        <w:t>п</w:t>
      </w:r>
      <w:r w:rsidRPr="00347EE3">
        <w:rPr>
          <w:rFonts w:ascii="Arial" w:hAnsi="Arial" w:cs="Arial"/>
          <w:sz w:val="20"/>
          <w:szCs w:val="20"/>
        </w:rPr>
        <w:t xml:space="preserve">остановлением Правительства </w:t>
      </w:r>
      <w:r w:rsidR="002B0495">
        <w:rPr>
          <w:rFonts w:ascii="Arial" w:hAnsi="Arial" w:cs="Arial"/>
          <w:sz w:val="20"/>
          <w:szCs w:val="20"/>
        </w:rPr>
        <w:t>от </w:t>
      </w:r>
      <w:r w:rsidRPr="00347EE3">
        <w:rPr>
          <w:rFonts w:ascii="Arial" w:hAnsi="Arial" w:cs="Arial"/>
          <w:sz w:val="20"/>
          <w:szCs w:val="20"/>
        </w:rPr>
        <w:t xml:space="preserve">31.10.2014 </w:t>
      </w:r>
      <w:r w:rsidR="002B0495">
        <w:rPr>
          <w:rFonts w:ascii="Arial" w:hAnsi="Arial" w:cs="Arial"/>
          <w:sz w:val="20"/>
          <w:szCs w:val="20"/>
        </w:rPr>
        <w:t>№ </w:t>
      </w:r>
      <w:r w:rsidRPr="00347EE3">
        <w:rPr>
          <w:rFonts w:ascii="Arial" w:hAnsi="Arial" w:cs="Arial"/>
          <w:sz w:val="20"/>
          <w:szCs w:val="20"/>
        </w:rPr>
        <w:t xml:space="preserve">1132 «О порядке ведения реестра договоров, заключенных заказчиками по результатам закупки» и </w:t>
      </w:r>
      <w:r w:rsidR="006D31E0" w:rsidRPr="00347EE3">
        <w:rPr>
          <w:rFonts w:ascii="Arial" w:hAnsi="Arial" w:cs="Arial"/>
          <w:sz w:val="20"/>
          <w:szCs w:val="20"/>
        </w:rPr>
        <w:t>п</w:t>
      </w:r>
      <w:r w:rsidRPr="00347EE3">
        <w:rPr>
          <w:rFonts w:ascii="Arial" w:hAnsi="Arial" w:cs="Arial"/>
          <w:sz w:val="20"/>
          <w:szCs w:val="20"/>
        </w:rPr>
        <w:t xml:space="preserve">риказом Минфина </w:t>
      </w:r>
      <w:r w:rsidR="002B0495">
        <w:rPr>
          <w:rFonts w:ascii="Arial" w:hAnsi="Arial" w:cs="Arial"/>
          <w:sz w:val="20"/>
          <w:szCs w:val="20"/>
        </w:rPr>
        <w:t>от </w:t>
      </w:r>
      <w:r w:rsidRPr="00347EE3">
        <w:rPr>
          <w:rFonts w:ascii="Arial" w:hAnsi="Arial" w:cs="Arial"/>
          <w:sz w:val="20"/>
          <w:szCs w:val="20"/>
        </w:rPr>
        <w:t xml:space="preserve">29.12.2014 </w:t>
      </w:r>
      <w:r w:rsidR="002B0495">
        <w:rPr>
          <w:rFonts w:ascii="Arial" w:hAnsi="Arial" w:cs="Arial"/>
          <w:sz w:val="20"/>
          <w:szCs w:val="20"/>
        </w:rPr>
        <w:t>№ </w:t>
      </w:r>
      <w:r w:rsidRPr="00347EE3">
        <w:rPr>
          <w:rFonts w:ascii="Arial" w:hAnsi="Arial" w:cs="Arial"/>
          <w:sz w:val="20"/>
          <w:szCs w:val="20"/>
        </w:rPr>
        <w:t>173н «О порядке формирования информации и документов, а также обмена информацией и документами между заказчиком и Федеральным казначейством в целях ведения реестра договоров, заключенных заказчиками по результатам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1.12.2. Заказчик вносит сведения о заключенных по итогам осуществления конкурентных закупок договорах и передает прилагаемые к ним документы в реестр договоров в течение трех рабочих дней с даты заключения таких договоров.</w:t>
      </w:r>
    </w:p>
    <w:p w:rsidR="00163460" w:rsidRDefault="00163460" w:rsidP="002B0495">
      <w:pPr>
        <w:spacing w:after="120"/>
        <w:jc w:val="both"/>
        <w:rPr>
          <w:rFonts w:ascii="Arial" w:hAnsi="Arial" w:cs="Arial"/>
          <w:sz w:val="20"/>
          <w:szCs w:val="20"/>
        </w:rPr>
      </w:pP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1.12.3. Заказчик вносит в реестр договоров информацию и передает документы, в отношении которых были внесены изменения, в течение 10 дней со дня внесения таких изменений.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1.12.4. Информация о результатах исполнения договора или о его расторжении вносится Заказчиком в реестр договоров в течение 10 дней с даты исполнения или расторжения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1.12.5. Если в договоре предусмотрена поэтапная приемка и оплата работ, информация </w:t>
      </w:r>
      <w:r w:rsidR="002B0495">
        <w:rPr>
          <w:rFonts w:ascii="Arial" w:hAnsi="Arial" w:cs="Arial"/>
          <w:sz w:val="20"/>
          <w:szCs w:val="20"/>
        </w:rPr>
        <w:t>об </w:t>
      </w:r>
      <w:r w:rsidRPr="00347EE3">
        <w:rPr>
          <w:rFonts w:ascii="Arial" w:hAnsi="Arial" w:cs="Arial"/>
          <w:sz w:val="20"/>
          <w:szCs w:val="20"/>
        </w:rPr>
        <w:t>исполнении каждого этапа вносится в реестр договоров в течение 10 дней с момента исполнения.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 xml:space="preserve">1.12.6. В реестр договоров не вносятся сведения и не передаются документы, которые в соответствии с Законом </w:t>
      </w:r>
      <w:r w:rsidR="002B0495">
        <w:rPr>
          <w:rFonts w:ascii="Arial" w:hAnsi="Arial" w:cs="Arial"/>
          <w:sz w:val="20"/>
          <w:szCs w:val="20"/>
        </w:rPr>
        <w:t>№ </w:t>
      </w:r>
      <w:r w:rsidRPr="00347EE3">
        <w:rPr>
          <w:rFonts w:ascii="Arial" w:hAnsi="Arial" w:cs="Arial"/>
          <w:sz w:val="20"/>
          <w:szCs w:val="20"/>
        </w:rPr>
        <w:t>223-ФЗ не подлежат размещению в ЕИС.</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 Закупка путем проведения открытого конкурса</w:t>
      </w:r>
    </w:p>
    <w:p w:rsidR="00163460" w:rsidRDefault="00163460" w:rsidP="00310FF8">
      <w:pPr>
        <w:spacing w:after="120"/>
        <w:jc w:val="center"/>
        <w:rPr>
          <w:rFonts w:ascii="Arial" w:hAnsi="Arial" w:cs="Arial"/>
          <w:b/>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2.1. Открытый конкурс на право заключения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2.1.1. Закупка осуществляется путем проведения открытого конкурса (далее также </w:t>
      </w:r>
      <w:r w:rsidR="006D31E0" w:rsidRPr="00347EE3">
        <w:rPr>
          <w:rFonts w:ascii="Arial" w:hAnsi="Arial" w:cs="Arial"/>
          <w:sz w:val="20"/>
          <w:szCs w:val="20"/>
        </w:rPr>
        <w:t xml:space="preserve">– </w:t>
      </w:r>
      <w:r w:rsidRPr="00347EE3">
        <w:rPr>
          <w:rFonts w:ascii="Arial" w:hAnsi="Arial" w:cs="Arial"/>
          <w:sz w:val="20"/>
          <w:szCs w:val="20"/>
        </w:rPr>
        <w:t>конкурс), когда необходимо закупить товары, работы, услуги в связи с конкретными потребностями Заказчика (в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w:t>
      </w:r>
      <w:r w:rsidR="006D31E0" w:rsidRPr="00347EE3">
        <w:rPr>
          <w:rFonts w:ascii="Arial" w:hAnsi="Arial" w:cs="Arial"/>
          <w:sz w:val="20"/>
          <w:szCs w:val="20"/>
        </w:rPr>
        <w:t xml:space="preserve">е в конкурсе, предусмотренных </w:t>
      </w:r>
      <w:r w:rsidR="002B0495">
        <w:rPr>
          <w:rFonts w:ascii="Arial" w:hAnsi="Arial" w:cs="Arial"/>
          <w:sz w:val="20"/>
          <w:szCs w:val="20"/>
        </w:rPr>
        <w:t>пунктом </w:t>
      </w:r>
      <w:r w:rsidRPr="00347EE3">
        <w:rPr>
          <w:rFonts w:ascii="Arial" w:hAnsi="Arial" w:cs="Arial"/>
          <w:sz w:val="20"/>
          <w:szCs w:val="20"/>
        </w:rPr>
        <w:t>2.4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2.1.2. Не допускается взимать с участников плату за участие в конкурсе.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2.1.3. Заказчик размещает в ЕИС извещение о проведении конкурса и конкурсную документацию за</w:t>
      </w:r>
      <w:r w:rsidR="002B0495">
        <w:rPr>
          <w:rFonts w:ascii="Arial" w:hAnsi="Arial" w:cs="Arial"/>
          <w:sz w:val="20"/>
          <w:szCs w:val="20"/>
        </w:rPr>
        <w:t> 20</w:t>
      </w:r>
      <w:r w:rsidRPr="00347EE3">
        <w:rPr>
          <w:rFonts w:ascii="Arial" w:hAnsi="Arial" w:cs="Arial"/>
          <w:sz w:val="20"/>
          <w:szCs w:val="20"/>
        </w:rPr>
        <w:t xml:space="preserve"> дней до дня окончания срока подачи заявок на участие в конкурсе, за исключением случаев, когда сведения о закупке могут не разме</w:t>
      </w:r>
      <w:r w:rsidR="006D31E0" w:rsidRPr="00347EE3">
        <w:rPr>
          <w:rFonts w:ascii="Arial" w:hAnsi="Arial" w:cs="Arial"/>
          <w:sz w:val="20"/>
          <w:szCs w:val="20"/>
        </w:rPr>
        <w:t xml:space="preserve">щаться в ЕИС в соответствии с </w:t>
      </w:r>
      <w:r w:rsidR="00163460">
        <w:rPr>
          <w:rFonts w:ascii="Arial" w:hAnsi="Arial" w:cs="Arial"/>
          <w:sz w:val="20"/>
          <w:szCs w:val="20"/>
        </w:rPr>
        <w:t>настоящим</w:t>
      </w:r>
      <w:r w:rsidRPr="00347EE3">
        <w:rPr>
          <w:rFonts w:ascii="Arial" w:hAnsi="Arial" w:cs="Arial"/>
          <w:sz w:val="20"/>
          <w:szCs w:val="20"/>
        </w:rPr>
        <w:t xml:space="preserve"> П</w:t>
      </w:r>
      <w:r w:rsidR="00163460">
        <w:rPr>
          <w:rFonts w:ascii="Arial" w:hAnsi="Arial" w:cs="Arial"/>
          <w:sz w:val="20"/>
          <w:szCs w:val="20"/>
        </w:rPr>
        <w:t>оложением</w:t>
      </w:r>
      <w:r w:rsidRPr="00347EE3">
        <w:rPr>
          <w:rFonts w:ascii="Arial" w:hAnsi="Arial" w:cs="Arial"/>
          <w:sz w:val="20"/>
          <w:szCs w:val="20"/>
        </w:rPr>
        <w:t>.</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2.2. Извещение о проведении конкурса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2.2.1. В извещении о проведении открытого конкурса должны быть указаны сведения в соответ</w:t>
      </w:r>
      <w:r w:rsidR="006D31E0" w:rsidRPr="00347EE3">
        <w:rPr>
          <w:rFonts w:ascii="Arial" w:hAnsi="Arial" w:cs="Arial"/>
          <w:sz w:val="20"/>
          <w:szCs w:val="20"/>
        </w:rPr>
        <w:t xml:space="preserve">ствии с </w:t>
      </w:r>
      <w:r w:rsidR="002B0495">
        <w:rPr>
          <w:rFonts w:ascii="Arial" w:hAnsi="Arial" w:cs="Arial"/>
          <w:sz w:val="20"/>
          <w:szCs w:val="20"/>
        </w:rPr>
        <w:t>пунктом </w:t>
      </w:r>
      <w:r w:rsidRPr="00347EE3">
        <w:rPr>
          <w:rFonts w:ascii="Arial" w:hAnsi="Arial" w:cs="Arial"/>
          <w:sz w:val="20"/>
          <w:szCs w:val="20"/>
        </w:rPr>
        <w:t>1.8.7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2.2.2.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2.3. Конкурсная документация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2.3.1. Конкурсная документация должна содержать сведения, предусмотренные </w:t>
      </w:r>
      <w:r w:rsidR="002B0495">
        <w:rPr>
          <w:rFonts w:ascii="Arial" w:hAnsi="Arial" w:cs="Arial"/>
          <w:sz w:val="20"/>
          <w:szCs w:val="20"/>
        </w:rPr>
        <w:t>пунктом </w:t>
      </w:r>
      <w:r w:rsidRPr="00347EE3">
        <w:rPr>
          <w:rFonts w:ascii="Arial" w:hAnsi="Arial" w:cs="Arial"/>
          <w:sz w:val="20"/>
          <w:szCs w:val="20"/>
        </w:rPr>
        <w:t>1.8.2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2.3.2. Заказчик вправе предусмотреть в конкурсной документации условие о проведении переторжки в соответствии с </w:t>
      </w:r>
      <w:r w:rsidR="002B0495">
        <w:rPr>
          <w:rFonts w:ascii="Arial" w:hAnsi="Arial" w:cs="Arial"/>
          <w:sz w:val="20"/>
          <w:szCs w:val="20"/>
        </w:rPr>
        <w:t>пунктом </w:t>
      </w:r>
      <w:r w:rsidRPr="00347EE3">
        <w:rPr>
          <w:rFonts w:ascii="Arial" w:hAnsi="Arial" w:cs="Arial"/>
          <w:sz w:val="20"/>
          <w:szCs w:val="20"/>
        </w:rPr>
        <w:t>2.8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2.3.3. К извещению, конкурсной документации должен быть приложен проект договора, являющийся их неотъемлемой частью.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2.3.4.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w:t>
      </w:r>
      <w:r w:rsidR="002B0495">
        <w:rPr>
          <w:rFonts w:ascii="Arial" w:hAnsi="Arial" w:cs="Arial"/>
          <w:sz w:val="20"/>
          <w:szCs w:val="20"/>
        </w:rPr>
        <w:t>от </w:t>
      </w:r>
      <w:r w:rsidRPr="00347EE3">
        <w:rPr>
          <w:rFonts w:ascii="Arial" w:hAnsi="Arial" w:cs="Arial"/>
          <w:sz w:val="20"/>
          <w:szCs w:val="20"/>
        </w:rPr>
        <w:t>или оказания услуг. В этом случае участники закупки подают заявки на участие в конкурсе в отношении определенных лотов. По каждому лоту заключается отдельный договор.</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2.4. Критерии оценки заявок на участие в конкурсе</w:t>
      </w:r>
    </w:p>
    <w:p w:rsidR="00163460" w:rsidRDefault="00163460" w:rsidP="002B0495">
      <w:pPr>
        <w:spacing w:after="120"/>
        <w:jc w:val="both"/>
        <w:rPr>
          <w:rFonts w:ascii="Arial" w:hAnsi="Arial" w:cs="Arial"/>
          <w:sz w:val="20"/>
          <w:szCs w:val="20"/>
        </w:rPr>
      </w:pP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2.4.1. Чтобы определить лучшие условия исполнения договора, </w:t>
      </w:r>
      <w:r w:rsidR="006D31E0" w:rsidRPr="00347EE3">
        <w:rPr>
          <w:rFonts w:ascii="Arial" w:hAnsi="Arial" w:cs="Arial"/>
          <w:sz w:val="20"/>
          <w:szCs w:val="20"/>
        </w:rPr>
        <w:t>З</w:t>
      </w:r>
      <w:r w:rsidRPr="00347EE3">
        <w:rPr>
          <w:rFonts w:ascii="Arial" w:hAnsi="Arial" w:cs="Arial"/>
          <w:sz w:val="20"/>
          <w:szCs w:val="20"/>
        </w:rPr>
        <w:t>аказчик оценивает и сопоставляет заявки на участие в конкурсе по критериям, указанным в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2.4.2. Критериями оценки заявок на участие в конкурсе могут быть: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цена;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качественные и (или) функциональные характеристики (потребительские свойства) товара, качество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3) расходы на эксплуатацию товара;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расходы на техническое обслуживание товара;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сроки (периоды) поставки товара, выполнения работ, оказания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срок, на который предоставляются гарантии качества товара,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деловая репутация участника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квалификация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квалификация работников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2.4.3. В конкурсной документации Заказчик должен указать не менее двух критериев из предусмотренных </w:t>
      </w:r>
      <w:r w:rsidR="002B0495">
        <w:rPr>
          <w:rFonts w:ascii="Arial" w:hAnsi="Arial" w:cs="Arial"/>
          <w:sz w:val="20"/>
          <w:szCs w:val="20"/>
        </w:rPr>
        <w:t>пунктом </w:t>
      </w:r>
      <w:r w:rsidRPr="00347EE3">
        <w:rPr>
          <w:rFonts w:ascii="Arial" w:hAnsi="Arial" w:cs="Arial"/>
          <w:sz w:val="20"/>
          <w:szCs w:val="20"/>
        </w:rPr>
        <w:t>2.4.2 настоящего Положения, причем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w:t>
      </w:r>
      <w:r w:rsidR="002B0495">
        <w:rPr>
          <w:rFonts w:ascii="Arial" w:hAnsi="Arial" w:cs="Arial"/>
          <w:sz w:val="20"/>
          <w:szCs w:val="20"/>
        </w:rPr>
        <w:t> процент</w:t>
      </w:r>
      <w:r w:rsidRPr="00347EE3">
        <w:rPr>
          <w:rFonts w:ascii="Arial" w:hAnsi="Arial" w:cs="Arial"/>
          <w:sz w:val="20"/>
          <w:szCs w:val="20"/>
        </w:rPr>
        <w:t>ов.</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2.5. Порядок подачи заявок на участие в конкурсе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2.5.1. Участник подает заявку на участие в конкурсе в порядке, в срок и по форме, которые установлены конкурсной документацией. Заявка подается в запечатанном конверте, не позволяющем просматривать его содержимое, с указанием наименования конкурса. Участник может подать заявку лично либо направить ее посредством почтовой связи.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2.5.2. Началом срока подачи заявок на участие в конкурсе является день, следующий за днем размещения в ЕИС извещения о проведении конкурса и конкурсной документации. Окончание этого срока</w:t>
      </w:r>
      <w:r w:rsidR="00A213A3" w:rsidRPr="00347EE3">
        <w:rPr>
          <w:rFonts w:ascii="Arial" w:hAnsi="Arial" w:cs="Arial"/>
          <w:sz w:val="20"/>
          <w:szCs w:val="20"/>
        </w:rPr>
        <w:t xml:space="preserve"> – </w:t>
      </w:r>
      <w:r w:rsidRPr="00347EE3">
        <w:rPr>
          <w:rFonts w:ascii="Arial" w:hAnsi="Arial" w:cs="Arial"/>
          <w:sz w:val="20"/>
          <w:szCs w:val="20"/>
        </w:rPr>
        <w:t>время и дата вскрытия конвертов с заявками на участие в конкурсе. Прием заявок на участие в конкурсе прекращается непосредственно перед вскрытием конвертов.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2.5.3. Заявка на участие в конкурсе должна включать: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документ, содержащий сведения </w:t>
      </w:r>
      <w:r w:rsidR="002B0495">
        <w:rPr>
          <w:rFonts w:ascii="Arial" w:hAnsi="Arial" w:cs="Arial"/>
          <w:sz w:val="20"/>
          <w:szCs w:val="20"/>
        </w:rPr>
        <w:t>об </w:t>
      </w:r>
      <w:r w:rsidRPr="00347EE3">
        <w:rPr>
          <w:rFonts w:ascii="Arial" w:hAnsi="Arial" w:cs="Arial"/>
          <w:sz w:val="20"/>
          <w:szCs w:val="20"/>
        </w:rPr>
        <w:t>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копии учредительных документов участника закупок (для юридических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копии документов, удостоверяющих личность (для физических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 </w:t>
      </w:r>
      <w:proofErr w:type="gramStart"/>
      <w:r w:rsidRPr="00347EE3">
        <w:rPr>
          <w:rFonts w:ascii="Arial" w:hAnsi="Arial" w:cs="Arial"/>
          <w:sz w:val="20"/>
          <w:szCs w:val="20"/>
        </w:rPr>
        <w:t>надлежащим образом</w:t>
      </w:r>
      <w:proofErr w:type="gramEnd"/>
      <w:r w:rsidRPr="00347EE3">
        <w:rPr>
          <w:rFonts w:ascii="Arial" w:hAnsi="Arial" w:cs="Arial"/>
          <w:sz w:val="20"/>
          <w:szCs w:val="20"/>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документ, подтверждающий полномочия лица осуществлять действия </w:t>
      </w:r>
      <w:r w:rsidR="002B0495">
        <w:rPr>
          <w:rFonts w:ascii="Arial" w:hAnsi="Arial" w:cs="Arial"/>
          <w:sz w:val="20"/>
          <w:szCs w:val="20"/>
        </w:rPr>
        <w:t>от </w:t>
      </w:r>
      <w:r w:rsidRPr="00347EE3">
        <w:rPr>
          <w:rFonts w:ascii="Arial" w:hAnsi="Arial" w:cs="Arial"/>
          <w:sz w:val="20"/>
          <w:szCs w:val="20"/>
        </w:rPr>
        <w:t>имени участника закупок</w:t>
      </w:r>
      <w:r w:rsidR="00A213A3" w:rsidRPr="00347EE3">
        <w:rPr>
          <w:rFonts w:ascii="Arial" w:hAnsi="Arial" w:cs="Arial"/>
          <w:sz w:val="20"/>
          <w:szCs w:val="20"/>
        </w:rPr>
        <w:t xml:space="preserve"> – </w:t>
      </w:r>
      <w:r w:rsidRPr="00347EE3">
        <w:rPr>
          <w:rFonts w:ascii="Arial" w:hAnsi="Arial" w:cs="Arial"/>
          <w:sz w:val="20"/>
          <w:szCs w:val="20"/>
        </w:rPr>
        <w:t xml:space="preserve">юридического лица (копию решения о назначении или </w:t>
      </w:r>
      <w:r w:rsidR="002B0495">
        <w:rPr>
          <w:rFonts w:ascii="Arial" w:hAnsi="Arial" w:cs="Arial"/>
          <w:sz w:val="20"/>
          <w:szCs w:val="20"/>
        </w:rPr>
        <w:t>об </w:t>
      </w:r>
      <w:r w:rsidRPr="00347EE3">
        <w:rPr>
          <w:rFonts w:ascii="Arial" w:hAnsi="Arial" w:cs="Arial"/>
          <w:sz w:val="20"/>
          <w:szCs w:val="20"/>
        </w:rPr>
        <w:t xml:space="preserve">избрании физического лица на должность, в соответствии с которым это физическое лицо обладает правом действовать </w:t>
      </w:r>
      <w:r w:rsidR="002B0495">
        <w:rPr>
          <w:rFonts w:ascii="Arial" w:hAnsi="Arial" w:cs="Arial"/>
          <w:sz w:val="20"/>
          <w:szCs w:val="20"/>
        </w:rPr>
        <w:t>от </w:t>
      </w:r>
      <w:r w:rsidRPr="00347EE3">
        <w:rPr>
          <w:rFonts w:ascii="Arial" w:hAnsi="Arial" w:cs="Arial"/>
          <w:sz w:val="20"/>
          <w:szCs w:val="20"/>
        </w:rPr>
        <w:t xml:space="preserve">имени участника без доверенности). Если </w:t>
      </w:r>
      <w:r w:rsidR="002B0495">
        <w:rPr>
          <w:rFonts w:ascii="Arial" w:hAnsi="Arial" w:cs="Arial"/>
          <w:sz w:val="20"/>
          <w:szCs w:val="20"/>
        </w:rPr>
        <w:t>от </w:t>
      </w:r>
      <w:r w:rsidRPr="00347EE3">
        <w:rPr>
          <w:rFonts w:ascii="Arial" w:hAnsi="Arial" w:cs="Arial"/>
          <w:sz w:val="20"/>
          <w:szCs w:val="20"/>
        </w:rPr>
        <w:t xml:space="preserve">имени участника выступает иное лицо, заявка должна включать и доверенность на осуществление действий </w:t>
      </w:r>
      <w:r w:rsidR="002B0495">
        <w:rPr>
          <w:rFonts w:ascii="Arial" w:hAnsi="Arial" w:cs="Arial"/>
          <w:sz w:val="20"/>
          <w:szCs w:val="20"/>
        </w:rPr>
        <w:t>от </w:t>
      </w:r>
      <w:r w:rsidRPr="00347EE3">
        <w:rPr>
          <w:rFonts w:ascii="Arial" w:hAnsi="Arial" w:cs="Arial"/>
          <w:sz w:val="20"/>
          <w:szCs w:val="20"/>
        </w:rPr>
        <w:t xml:space="preserve">имени участника закупок, заверенную печатью (при наличии) участника закупок и подписанную </w:t>
      </w:r>
      <w:r w:rsidR="002B0495">
        <w:rPr>
          <w:rFonts w:ascii="Arial" w:hAnsi="Arial" w:cs="Arial"/>
          <w:sz w:val="20"/>
          <w:szCs w:val="20"/>
        </w:rPr>
        <w:t>от </w:t>
      </w:r>
      <w:r w:rsidRPr="00347EE3">
        <w:rPr>
          <w:rFonts w:ascii="Arial" w:hAnsi="Arial" w:cs="Arial"/>
          <w:sz w:val="20"/>
          <w:szCs w:val="20"/>
        </w:rPr>
        <w:t xml:space="preserve">его имени лицом (лицами), которому в </w:t>
      </w:r>
      <w:r w:rsidRPr="00347EE3">
        <w:rPr>
          <w:rFonts w:ascii="Arial" w:hAnsi="Arial" w:cs="Arial"/>
          <w:sz w:val="20"/>
          <w:szCs w:val="20"/>
        </w:rPr>
        <w:lastRenderedPageBreak/>
        <w:t>соответствии с законодательством</w:t>
      </w:r>
      <w:r w:rsidR="002B0495">
        <w:rPr>
          <w:rFonts w:ascii="Arial" w:hAnsi="Arial" w:cs="Arial"/>
          <w:sz w:val="20"/>
          <w:szCs w:val="20"/>
        </w:rPr>
        <w:t> РФ</w:t>
      </w:r>
      <w:r w:rsidRPr="00347EE3">
        <w:rPr>
          <w:rFonts w:ascii="Arial" w:hAnsi="Arial" w:cs="Arial"/>
          <w:sz w:val="20"/>
          <w:szCs w:val="20"/>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7) решение </w:t>
      </w:r>
      <w:r w:rsidR="002B0495">
        <w:rPr>
          <w:rFonts w:ascii="Arial" w:hAnsi="Arial" w:cs="Arial"/>
          <w:sz w:val="20"/>
          <w:szCs w:val="20"/>
        </w:rPr>
        <w:t>об </w:t>
      </w:r>
      <w:r w:rsidRPr="00347EE3">
        <w:rPr>
          <w:rFonts w:ascii="Arial" w:hAnsi="Arial" w:cs="Arial"/>
          <w:sz w:val="20"/>
          <w:szCs w:val="20"/>
        </w:rPr>
        <w:t>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w:t>
      </w:r>
      <w:r w:rsidR="002B0495">
        <w:rPr>
          <w:rFonts w:ascii="Arial" w:hAnsi="Arial" w:cs="Arial"/>
          <w:sz w:val="20"/>
          <w:szCs w:val="20"/>
        </w:rPr>
        <w:t> РФ</w:t>
      </w:r>
      <w:r w:rsidRPr="00347EE3">
        <w:rPr>
          <w:rFonts w:ascii="Arial" w:hAnsi="Arial" w:cs="Arial"/>
          <w:sz w:val="20"/>
          <w:szCs w:val="20"/>
        </w:rPr>
        <w:t xml:space="preserve">, учредительными документами юридического лица </w:t>
      </w:r>
      <w:proofErr w:type="gramStart"/>
      <w:r w:rsidRPr="00347EE3">
        <w:rPr>
          <w:rFonts w:ascii="Arial" w:hAnsi="Arial" w:cs="Arial"/>
          <w:sz w:val="20"/>
          <w:szCs w:val="20"/>
        </w:rPr>
        <w:t>и</w:t>
      </w:r>
      <w:proofErr w:type="gramEnd"/>
      <w:r w:rsidRPr="00347EE3">
        <w:rPr>
          <w:rFonts w:ascii="Arial" w:hAnsi="Arial" w:cs="Arial"/>
          <w:sz w:val="20"/>
          <w:szCs w:val="20"/>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документ, декларирующий следующее:</w:t>
      </w:r>
    </w:p>
    <w:p w:rsidR="006A7DE4" w:rsidRPr="00347EE3" w:rsidRDefault="006D31E0"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участник закупки не находится в процессе ликвидации (для участника</w:t>
      </w:r>
      <w:r w:rsidR="00A213A3" w:rsidRPr="00347EE3">
        <w:rPr>
          <w:rFonts w:ascii="Arial" w:hAnsi="Arial" w:cs="Arial"/>
          <w:sz w:val="20"/>
          <w:szCs w:val="20"/>
        </w:rPr>
        <w:t xml:space="preserve"> – </w:t>
      </w:r>
      <w:r w:rsidR="006A7DE4" w:rsidRPr="00347EE3">
        <w:rPr>
          <w:rFonts w:ascii="Arial" w:hAnsi="Arial" w:cs="Arial"/>
          <w:sz w:val="20"/>
          <w:szCs w:val="20"/>
        </w:rPr>
        <w:t>юридического лица), не признан по решению арбитражного суда несостоятельным (банкротом) (для участника</w:t>
      </w:r>
      <w:r w:rsidR="00A213A3" w:rsidRPr="00347EE3">
        <w:rPr>
          <w:rFonts w:ascii="Arial" w:hAnsi="Arial" w:cs="Arial"/>
          <w:sz w:val="20"/>
          <w:szCs w:val="20"/>
        </w:rPr>
        <w:t xml:space="preserve"> – </w:t>
      </w:r>
      <w:r w:rsidR="006A7DE4" w:rsidRPr="00347EE3">
        <w:rPr>
          <w:rFonts w:ascii="Arial" w:hAnsi="Arial" w:cs="Arial"/>
          <w:sz w:val="20"/>
          <w:szCs w:val="20"/>
        </w:rPr>
        <w:t>как юридического, так и физического лица);</w:t>
      </w:r>
    </w:p>
    <w:p w:rsidR="006A7DE4" w:rsidRPr="00347EE3" w:rsidRDefault="006D31E0"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на день подачи заявки деятельность участника закупки не приостановлена в порядке, предусмотренном Кодексом </w:t>
      </w:r>
      <w:r w:rsidR="002B0495">
        <w:rPr>
          <w:rFonts w:ascii="Arial" w:hAnsi="Arial" w:cs="Arial"/>
          <w:sz w:val="20"/>
          <w:szCs w:val="20"/>
        </w:rPr>
        <w:t>об </w:t>
      </w:r>
      <w:r w:rsidR="006A7DE4" w:rsidRPr="00347EE3">
        <w:rPr>
          <w:rFonts w:ascii="Arial" w:hAnsi="Arial" w:cs="Arial"/>
          <w:sz w:val="20"/>
          <w:szCs w:val="20"/>
        </w:rPr>
        <w:t>административных правонарушениях;</w:t>
      </w:r>
    </w:p>
    <w:p w:rsidR="006A7DE4" w:rsidRPr="00347EE3" w:rsidRDefault="006D31E0"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 участника закупки отсутствуют недоимка по налогам, сборам, задолженность по иным обязательным платежам в бюджеты бюджетной системы</w:t>
      </w:r>
      <w:r w:rsidR="002B0495">
        <w:rPr>
          <w:rFonts w:ascii="Arial" w:hAnsi="Arial" w:cs="Arial"/>
          <w:sz w:val="20"/>
          <w:szCs w:val="20"/>
        </w:rPr>
        <w:t> РФ</w:t>
      </w:r>
      <w:r w:rsidR="006A7DE4" w:rsidRPr="00347EE3">
        <w:rPr>
          <w:rFonts w:ascii="Arial" w:hAnsi="Arial" w:cs="Arial"/>
          <w:sz w:val="20"/>
          <w:szCs w:val="20"/>
        </w:rPr>
        <w:t xml:space="preserve"> за прошедший календарный</w:t>
      </w:r>
      <w:r w:rsidR="002B0495">
        <w:rPr>
          <w:rFonts w:ascii="Arial" w:hAnsi="Arial" w:cs="Arial"/>
          <w:sz w:val="20"/>
          <w:szCs w:val="20"/>
        </w:rPr>
        <w:t> год</w:t>
      </w:r>
      <w:r w:rsidR="006A7DE4" w:rsidRPr="00347EE3">
        <w:rPr>
          <w:rFonts w:ascii="Arial" w:hAnsi="Arial" w:cs="Arial"/>
          <w:sz w:val="20"/>
          <w:szCs w:val="20"/>
        </w:rPr>
        <w:t>, размер которых превышает 25</w:t>
      </w:r>
      <w:r w:rsidR="002B0495">
        <w:rPr>
          <w:rFonts w:ascii="Arial" w:hAnsi="Arial" w:cs="Arial"/>
          <w:sz w:val="20"/>
          <w:szCs w:val="20"/>
        </w:rPr>
        <w:t> процент</w:t>
      </w:r>
      <w:r w:rsidR="006A7DE4" w:rsidRPr="00347EE3">
        <w:rPr>
          <w:rFonts w:ascii="Arial" w:hAnsi="Arial" w:cs="Arial"/>
          <w:sz w:val="20"/>
          <w:szCs w:val="20"/>
        </w:rPr>
        <w:t xml:space="preserve">ов </w:t>
      </w:r>
      <w:r w:rsidR="002B0495">
        <w:rPr>
          <w:rFonts w:ascii="Arial" w:hAnsi="Arial" w:cs="Arial"/>
          <w:sz w:val="20"/>
          <w:szCs w:val="20"/>
        </w:rPr>
        <w:t>от </w:t>
      </w:r>
      <w:r w:rsidR="006A7DE4" w:rsidRPr="00347EE3">
        <w:rPr>
          <w:rFonts w:ascii="Arial" w:hAnsi="Arial" w:cs="Arial"/>
          <w:sz w:val="20"/>
          <w:szCs w:val="20"/>
        </w:rPr>
        <w:t>балансовой стоимости активов участника закупки по данным бухгалтерской отчетности за последний отчетный период;</w:t>
      </w:r>
    </w:p>
    <w:p w:rsidR="006A7DE4" w:rsidRPr="00347EE3" w:rsidRDefault="006D31E0"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сведения </w:t>
      </w:r>
      <w:r w:rsidR="002B0495">
        <w:rPr>
          <w:rFonts w:ascii="Arial" w:hAnsi="Arial" w:cs="Arial"/>
          <w:sz w:val="20"/>
          <w:szCs w:val="20"/>
        </w:rPr>
        <w:t>об </w:t>
      </w:r>
      <w:r w:rsidR="006A7DE4" w:rsidRPr="00347EE3">
        <w:rPr>
          <w:rFonts w:ascii="Arial" w:hAnsi="Arial" w:cs="Arial"/>
          <w:sz w:val="20"/>
          <w:szCs w:val="20"/>
        </w:rPr>
        <w:t xml:space="preserve">участнике закупки отсутствуют в реестрах недобросовестных поставщиков, ведение которых предусмотрено Законом </w:t>
      </w:r>
      <w:r w:rsidR="002B0495">
        <w:rPr>
          <w:rFonts w:ascii="Arial" w:hAnsi="Arial" w:cs="Arial"/>
          <w:sz w:val="20"/>
          <w:szCs w:val="20"/>
        </w:rPr>
        <w:t>№ </w:t>
      </w:r>
      <w:r w:rsidR="006A7DE4" w:rsidRPr="00347EE3">
        <w:rPr>
          <w:rFonts w:ascii="Arial" w:hAnsi="Arial" w:cs="Arial"/>
          <w:sz w:val="20"/>
          <w:szCs w:val="20"/>
        </w:rPr>
        <w:t xml:space="preserve">223-ФЗ и Законом </w:t>
      </w:r>
      <w:r w:rsidR="002B0495">
        <w:rPr>
          <w:rFonts w:ascii="Arial" w:hAnsi="Arial" w:cs="Arial"/>
          <w:sz w:val="20"/>
          <w:szCs w:val="20"/>
        </w:rPr>
        <w:t>№ </w:t>
      </w:r>
      <w:r w:rsidR="006A7DE4" w:rsidRPr="00347EE3">
        <w:rPr>
          <w:rFonts w:ascii="Arial" w:hAnsi="Arial" w:cs="Arial"/>
          <w:sz w:val="20"/>
          <w:szCs w:val="20"/>
        </w:rPr>
        <w:t>44-ФЗ;</w:t>
      </w:r>
    </w:p>
    <w:p w:rsidR="006A7DE4" w:rsidRPr="00347EE3" w:rsidRDefault="006D31E0"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документы (их копии), подтверждающие соответствие участника конкурса требованиям конкурсной документации и законодательства</w:t>
      </w:r>
      <w:r w:rsidR="002B0495">
        <w:rPr>
          <w:rFonts w:ascii="Arial" w:hAnsi="Arial" w:cs="Arial"/>
          <w:sz w:val="20"/>
          <w:szCs w:val="20"/>
        </w:rPr>
        <w:t> РФ</w:t>
      </w:r>
      <w:r w:rsidRPr="00347EE3">
        <w:rPr>
          <w:rFonts w:ascii="Arial" w:hAnsi="Arial" w:cs="Arial"/>
          <w:sz w:val="20"/>
          <w:szCs w:val="20"/>
        </w:rPr>
        <w:t xml:space="preserve"> к лицам, которые осуществляют поставки товаров, выполнение работ, оказание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 документы (их копии), подтверждающие соответствие товаров, работ, услуг требованиям законодательства</w:t>
      </w:r>
      <w:r w:rsidR="002B0495">
        <w:rPr>
          <w:rFonts w:ascii="Arial" w:hAnsi="Arial" w:cs="Arial"/>
          <w:sz w:val="20"/>
          <w:szCs w:val="20"/>
        </w:rPr>
        <w:t> РФ</w:t>
      </w:r>
      <w:r w:rsidRPr="00347EE3">
        <w:rPr>
          <w:rFonts w:ascii="Arial" w:hAnsi="Arial" w:cs="Arial"/>
          <w:sz w:val="20"/>
          <w:szCs w:val="20"/>
        </w:rPr>
        <w:t xml:space="preserve"> к таким товарам, работам, услугам, если законодательством</w:t>
      </w:r>
      <w:r w:rsidR="002B0495">
        <w:rPr>
          <w:rFonts w:ascii="Arial" w:hAnsi="Arial" w:cs="Arial"/>
          <w:sz w:val="20"/>
          <w:szCs w:val="20"/>
        </w:rPr>
        <w:t> РФ</w:t>
      </w:r>
      <w:r w:rsidRPr="00347EE3">
        <w:rPr>
          <w:rFonts w:ascii="Arial" w:hAnsi="Arial" w:cs="Arial"/>
          <w:sz w:val="20"/>
          <w:szCs w:val="20"/>
        </w:rPr>
        <w:t xml:space="preserve">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 документы (их копии) и сведения, необходимые для оценки заявки по критериям, которые установлены в конкурсной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13) обязательство участника конкурса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w:t>
      </w:r>
      <w:r w:rsidR="002B0495">
        <w:rPr>
          <w:rFonts w:ascii="Arial" w:hAnsi="Arial" w:cs="Arial"/>
          <w:sz w:val="20"/>
          <w:szCs w:val="20"/>
        </w:rPr>
        <w:t>об </w:t>
      </w:r>
      <w:r w:rsidRPr="00347EE3">
        <w:rPr>
          <w:rFonts w:ascii="Arial" w:hAnsi="Arial" w:cs="Arial"/>
          <w:sz w:val="20"/>
          <w:szCs w:val="20"/>
        </w:rPr>
        <w:t>их представлении установлено в конкурсной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14) другие документы в соответствии с требованиями настоящего Положения и конкурсной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2.5.4. Заявка на участие в конкурсе может содержать: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1) дополнительные документы и сведения, необходимые для оценки заявки по критериям, которые установлены в документации о проведении конкурса;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эскиз, рисунок, чертеж, фотографию, иное изображение товара, образец (пробу) товара, на поставку которого осуществляется закупка;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2.5.5. Заявка на участие в конкурсе должна содержать опись входящих в нее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w:t>
      </w:r>
      <w:r w:rsidR="002B0495">
        <w:rPr>
          <w:rFonts w:ascii="Arial" w:hAnsi="Arial" w:cs="Arial"/>
          <w:sz w:val="20"/>
          <w:szCs w:val="20"/>
        </w:rPr>
        <w:t>от </w:t>
      </w:r>
      <w:r w:rsidRPr="00347EE3">
        <w:rPr>
          <w:rFonts w:ascii="Arial" w:hAnsi="Arial" w:cs="Arial"/>
          <w:sz w:val="20"/>
          <w:szCs w:val="20"/>
        </w:rPr>
        <w:t xml:space="preserve">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w:t>
      </w:r>
      <w:r w:rsidR="002B0495">
        <w:rPr>
          <w:rFonts w:ascii="Arial" w:hAnsi="Arial" w:cs="Arial"/>
          <w:sz w:val="20"/>
          <w:szCs w:val="20"/>
        </w:rPr>
        <w:t>пунктом </w:t>
      </w:r>
      <w:r w:rsidRPr="00347EE3">
        <w:rPr>
          <w:rFonts w:ascii="Arial" w:hAnsi="Arial" w:cs="Arial"/>
          <w:sz w:val="20"/>
          <w:szCs w:val="20"/>
        </w:rPr>
        <w:t>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 в допуске к участию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2.5.6. Участник конкурса вправе подать только одну заявку на участие либо, если в рамках конкурса выделяются отдельные лоты, по одной заявке в отношении каждого лота.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2.5.8. Участник конкурса вправе изменить или отозвать заявку в любой момент до окончания срока подачи заявок на участие в конкурсе. Уведомление </w:t>
      </w:r>
      <w:r w:rsidR="002B0495">
        <w:rPr>
          <w:rFonts w:ascii="Arial" w:hAnsi="Arial" w:cs="Arial"/>
          <w:sz w:val="20"/>
          <w:szCs w:val="20"/>
        </w:rPr>
        <w:t>об </w:t>
      </w:r>
      <w:r w:rsidRPr="00347EE3">
        <w:rPr>
          <w:rFonts w:ascii="Arial" w:hAnsi="Arial" w:cs="Arial"/>
          <w:sz w:val="20"/>
          <w:szCs w:val="20"/>
        </w:rPr>
        <w:t>отзыве заявки должно быть получено Заказчиком также до истечения срока подачи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2.5.9. Каждый конверт с заявкой на участие в конкурсе,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названном журнале указываются следующие сведения: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регистрационный номер заявки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дата и время поступления конверта с заявкой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спос</w:t>
      </w:r>
      <w:r w:rsidR="002B0495">
        <w:rPr>
          <w:rFonts w:ascii="Arial" w:hAnsi="Arial" w:cs="Arial"/>
          <w:sz w:val="20"/>
          <w:szCs w:val="20"/>
        </w:rPr>
        <w:t>об </w:t>
      </w:r>
      <w:r w:rsidRPr="00347EE3">
        <w:rPr>
          <w:rFonts w:ascii="Arial" w:hAnsi="Arial" w:cs="Arial"/>
          <w:sz w:val="20"/>
          <w:szCs w:val="20"/>
        </w:rPr>
        <w:t>подачи заявки на участие в закупке (лично, посредством почтовой связи);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состояние конверта с заявкой: наличие либо отсутствие повреждений, признаков вскрытия </w:t>
      </w:r>
      <w:r w:rsidR="002B0495">
        <w:rPr>
          <w:rFonts w:ascii="Arial" w:hAnsi="Arial" w:cs="Arial"/>
          <w:sz w:val="20"/>
          <w:szCs w:val="20"/>
        </w:rPr>
        <w:t>и т. 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Факт подачи заявки заверяется в журнале подписью секретаря комиссии по закупкам.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2.5.10. По требованию участника конкурса секретарь комиссии может выдать расписку в получении конверта с заявкой на участие в конкурсе с указанием состояния конверта (наличие повреждений, признаков вскрытия), даты и времени получения заявки, ее регистрационного номера.</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2.6. Порядок вскрытия конвертов с заявками на участие в конкурсе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2.6.1. Конверты с заявками на участие в конкурсе вскрываются на заседании комиссии по закупкам в дату и время, указанные в конкурсной документации. При вскрытии конвертов вправе присутствовать участники конкурса или их представители (при наличии доверенности).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2.6.2. Если установлено, что один участник конкурса подал две или более заявки на участие в конкурсе (две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 в протокол вскрытия конвертов.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2.6.</w:t>
      </w:r>
      <w:r w:rsidR="008F7AA9">
        <w:rPr>
          <w:rFonts w:ascii="Arial" w:hAnsi="Arial" w:cs="Arial"/>
          <w:sz w:val="20"/>
          <w:szCs w:val="20"/>
        </w:rPr>
        <w:t>3</w:t>
      </w:r>
      <w:r w:rsidRPr="00347EE3">
        <w:rPr>
          <w:rFonts w:ascii="Arial" w:hAnsi="Arial" w:cs="Arial"/>
          <w:sz w:val="20"/>
          <w:szCs w:val="20"/>
        </w:rPr>
        <w:t>. Если на участие в конкурсе не подано заявок либо подана одна заявка, конкурс признается несостоявшимся. Соответствующая информация вносится в протокол вскрытия конвертов с заявками.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Если конкурсной документацией предусмотрено два или более лота, конкурс признается несостоявшимся только в отношении того лота, на который не подано заявок либо подана одна заявка.</w:t>
      </w:r>
    </w:p>
    <w:p w:rsidR="006A7DE4" w:rsidRPr="00347EE3" w:rsidRDefault="008F7AA9" w:rsidP="002B0495">
      <w:pPr>
        <w:spacing w:after="120"/>
        <w:jc w:val="both"/>
        <w:rPr>
          <w:rFonts w:ascii="Arial" w:hAnsi="Arial" w:cs="Arial"/>
          <w:sz w:val="20"/>
          <w:szCs w:val="20"/>
        </w:rPr>
      </w:pPr>
      <w:r>
        <w:rPr>
          <w:rFonts w:ascii="Arial" w:hAnsi="Arial" w:cs="Arial"/>
          <w:sz w:val="20"/>
          <w:szCs w:val="20"/>
        </w:rPr>
        <w:t>2.6.4</w:t>
      </w:r>
      <w:r w:rsidR="006A7DE4" w:rsidRPr="00347EE3">
        <w:rPr>
          <w:rFonts w:ascii="Arial" w:hAnsi="Arial" w:cs="Arial"/>
          <w:sz w:val="20"/>
          <w:szCs w:val="20"/>
        </w:rPr>
        <w:t>. Конверты с заявками на участие в конкурсе, полученные после окончания срока их приема, вскрываются, но не возвращаются участникам закупки.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2.7. Порядок рассмотрения заявок на участие в конкурсе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2.7.2. Комиссия по закупкам рассматривает заявки участников в месте и в день, указанные в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2.7.3. По результатам рассмотрения заявок комиссия по закупкам принимает решение о допуске участника закупки к участию в конкурсе или </w:t>
      </w:r>
      <w:r w:rsidR="002B0495">
        <w:rPr>
          <w:rFonts w:ascii="Arial" w:hAnsi="Arial" w:cs="Arial"/>
          <w:sz w:val="20"/>
          <w:szCs w:val="20"/>
        </w:rPr>
        <w:t>об </w:t>
      </w:r>
      <w:r w:rsidRPr="00347EE3">
        <w:rPr>
          <w:rFonts w:ascii="Arial" w:hAnsi="Arial" w:cs="Arial"/>
          <w:sz w:val="20"/>
          <w:szCs w:val="20"/>
        </w:rPr>
        <w:t>отказе в допуске.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w:t>
      </w:r>
      <w:r w:rsidR="000932D4" w:rsidRPr="00347EE3">
        <w:rPr>
          <w:rFonts w:ascii="Arial" w:hAnsi="Arial" w:cs="Arial"/>
          <w:sz w:val="20"/>
          <w:szCs w:val="20"/>
        </w:rPr>
        <w:t xml:space="preserve">учаях, установленных </w:t>
      </w:r>
      <w:r w:rsidR="002B0495">
        <w:rPr>
          <w:rFonts w:ascii="Arial" w:hAnsi="Arial" w:cs="Arial"/>
          <w:sz w:val="20"/>
          <w:szCs w:val="20"/>
        </w:rPr>
        <w:t>пунктом </w:t>
      </w:r>
      <w:r w:rsidRPr="00347EE3">
        <w:rPr>
          <w:rFonts w:ascii="Arial" w:hAnsi="Arial" w:cs="Arial"/>
          <w:sz w:val="20"/>
          <w:szCs w:val="20"/>
        </w:rPr>
        <w:t>1.10.1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2.7.6. Протокол должен со</w:t>
      </w:r>
      <w:r w:rsidR="000932D4" w:rsidRPr="00347EE3">
        <w:rPr>
          <w:rFonts w:ascii="Arial" w:hAnsi="Arial" w:cs="Arial"/>
          <w:sz w:val="20"/>
          <w:szCs w:val="20"/>
        </w:rPr>
        <w:t>держать сведения, указанные в пункте</w:t>
      </w:r>
      <w:r w:rsidRPr="00347EE3">
        <w:rPr>
          <w:rFonts w:ascii="Arial" w:hAnsi="Arial" w:cs="Arial"/>
          <w:sz w:val="20"/>
          <w:szCs w:val="20"/>
        </w:rPr>
        <w:t xml:space="preserve"> 1.7.3 настоящего Положения, а также: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фамилии, имена, отчества, должности членов комиссии по закупкам;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наименование и номер конкурса (лота);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перечень всех участников конкурса,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и номера заявки, присвоенного секретарем комиссии по закупкам при ее получении;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решение о допуске участника закупки к участию в конкурсе или </w:t>
      </w:r>
      <w:r w:rsidR="002B0495">
        <w:rPr>
          <w:rFonts w:ascii="Arial" w:hAnsi="Arial" w:cs="Arial"/>
          <w:sz w:val="20"/>
          <w:szCs w:val="20"/>
        </w:rPr>
        <w:t>об </w:t>
      </w:r>
      <w:r w:rsidRPr="00347EE3">
        <w:rPr>
          <w:rFonts w:ascii="Arial" w:hAnsi="Arial" w:cs="Arial"/>
          <w:sz w:val="20"/>
          <w:szCs w:val="20"/>
        </w:rPr>
        <w:t xml:space="preserve">отказе в допуске, обоснование такого решения вместе со сведениями о решении каждого члена комиссии о допуске или </w:t>
      </w:r>
      <w:r w:rsidR="002B0495">
        <w:rPr>
          <w:rFonts w:ascii="Arial" w:hAnsi="Arial" w:cs="Arial"/>
          <w:sz w:val="20"/>
          <w:szCs w:val="20"/>
        </w:rPr>
        <w:t>об </w:t>
      </w:r>
      <w:r w:rsidRPr="00347EE3">
        <w:rPr>
          <w:rFonts w:ascii="Arial" w:hAnsi="Arial" w:cs="Arial"/>
          <w:sz w:val="20"/>
          <w:szCs w:val="20"/>
        </w:rPr>
        <w:t>отказе в допуске.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2.7.7. Если к участию в конкурсе не был допущен ни один участник либо был допущен только один участник, конкурс признается несостоявшимся. Соответствующая информация отражается в протоколе рассмотрения заявок на участие в конкурсе.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w:t>
      </w:r>
      <w:proofErr w:type="gramStart"/>
      <w:r w:rsidRPr="00347EE3">
        <w:rPr>
          <w:rFonts w:ascii="Arial" w:hAnsi="Arial" w:cs="Arial"/>
          <w:sz w:val="20"/>
          <w:szCs w:val="20"/>
        </w:rPr>
        <w:t>случае</w:t>
      </w:r>
      <w:proofErr w:type="gramEnd"/>
      <w:r w:rsidRPr="00347EE3">
        <w:rPr>
          <w:rFonts w:ascii="Arial" w:hAnsi="Arial" w:cs="Arial"/>
          <w:sz w:val="20"/>
          <w:szCs w:val="20"/>
        </w:rPr>
        <w:t xml:space="preserve"> когда конкурсной документацией предусмотрено два или более лота, конкурс признается несостоявшимся только в отношении того лота, по которому принято решение </w:t>
      </w:r>
      <w:r w:rsidR="002B0495">
        <w:rPr>
          <w:rFonts w:ascii="Arial" w:hAnsi="Arial" w:cs="Arial"/>
          <w:sz w:val="20"/>
          <w:szCs w:val="20"/>
        </w:rPr>
        <w:t>об </w:t>
      </w:r>
      <w:r w:rsidRPr="00347EE3">
        <w:rPr>
          <w:rFonts w:ascii="Arial" w:hAnsi="Arial" w:cs="Arial"/>
          <w:sz w:val="20"/>
          <w:szCs w:val="20"/>
        </w:rPr>
        <w:t>отказе в допуске к участию всех участников закупки, подавших заявки, или решение о допуске к участию одного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2.7.8. Протокол рассмотрения заявок на участие в конкурсе размещается в ЕИС не позднее чем через три дня со дня подписания.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2.7.9.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347EE3">
        <w:rPr>
          <w:rFonts w:ascii="Arial" w:hAnsi="Arial" w:cs="Arial"/>
          <w:sz w:val="20"/>
          <w:szCs w:val="20"/>
        </w:rPr>
        <w:t>недопуске</w:t>
      </w:r>
      <w:proofErr w:type="spellEnd"/>
      <w:r w:rsidRPr="00347EE3">
        <w:rPr>
          <w:rFonts w:ascii="Arial" w:hAnsi="Arial" w:cs="Arial"/>
          <w:sz w:val="20"/>
          <w:szCs w:val="20"/>
        </w:rPr>
        <w:t xml:space="preserve"> заявки на участие в конкурсе.</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2.8. Порядок проведения переторжк</w:t>
      </w:r>
      <w:r w:rsidR="000932D4" w:rsidRPr="00347EE3">
        <w:rPr>
          <w:rFonts w:ascii="Arial" w:hAnsi="Arial" w:cs="Arial"/>
          <w:b/>
          <w:sz w:val="20"/>
          <w:szCs w:val="20"/>
        </w:rPr>
        <w:t>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2.8.1.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2.8.2. Переторжка проводится в течение трех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2.8.3.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2.8.4. По результатам проведения переторжки не позднее дня, следующего за днем ее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днем подписания.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2.8.</w:t>
      </w:r>
      <w:r w:rsidR="008F7AA9">
        <w:rPr>
          <w:rFonts w:ascii="Arial" w:hAnsi="Arial" w:cs="Arial"/>
          <w:sz w:val="20"/>
          <w:szCs w:val="20"/>
        </w:rPr>
        <w:t>5</w:t>
      </w:r>
      <w:r w:rsidRPr="00347EE3">
        <w:rPr>
          <w:rFonts w:ascii="Arial" w:hAnsi="Arial" w:cs="Arial"/>
          <w:sz w:val="20"/>
          <w:szCs w:val="20"/>
        </w:rPr>
        <w:t>. Победитель конкурса определяется путем оценки и сопоставления заявок с учетом скорректированных предложений, поступивших в ходе проведения переторжки.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2.9. Оценка и сопоставление заявок на участие в конкурсе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2.9.1.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2.9.2. Оценка и сопоставление заявок проводятся в месте, в день и время, определенные в конкурсной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2.9.3.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 участников. Победителем признается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6A7DE4" w:rsidRPr="00347EE3" w:rsidRDefault="006A7DE4" w:rsidP="008F7AA9">
      <w:pPr>
        <w:spacing w:after="120"/>
        <w:jc w:val="both"/>
        <w:rPr>
          <w:rFonts w:ascii="Arial" w:hAnsi="Arial" w:cs="Arial"/>
          <w:sz w:val="20"/>
          <w:szCs w:val="20"/>
        </w:rPr>
      </w:pPr>
      <w:r w:rsidRPr="00347EE3">
        <w:rPr>
          <w:rFonts w:ascii="Arial" w:hAnsi="Arial" w:cs="Arial"/>
          <w:sz w:val="20"/>
          <w:szCs w:val="20"/>
        </w:rPr>
        <w:t>2.9.4.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 Закупка путем проведения открытого аукциона</w:t>
      </w: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3.1. Открытый аукцион на право заключения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3.1.1. Открытый аукцион (далее</w:t>
      </w:r>
      <w:r w:rsidR="00A213A3" w:rsidRPr="00347EE3">
        <w:rPr>
          <w:rFonts w:ascii="Arial" w:hAnsi="Arial" w:cs="Arial"/>
          <w:sz w:val="20"/>
          <w:szCs w:val="20"/>
        </w:rPr>
        <w:t xml:space="preserve"> – </w:t>
      </w:r>
      <w:r w:rsidRPr="00347EE3">
        <w:rPr>
          <w:rFonts w:ascii="Arial" w:hAnsi="Arial" w:cs="Arial"/>
          <w:sz w:val="20"/>
          <w:szCs w:val="20"/>
        </w:rPr>
        <w:t>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3.1.2. Не допускается взимать с участников плату за участие в аукционе.</w:t>
      </w:r>
    </w:p>
    <w:p w:rsidR="006A7DE4" w:rsidRDefault="006A7DE4" w:rsidP="002B0495">
      <w:pPr>
        <w:spacing w:after="120"/>
        <w:jc w:val="both"/>
        <w:rPr>
          <w:rFonts w:ascii="Arial" w:hAnsi="Arial" w:cs="Arial"/>
          <w:sz w:val="20"/>
          <w:szCs w:val="20"/>
        </w:rPr>
      </w:pPr>
      <w:r w:rsidRPr="00347EE3">
        <w:rPr>
          <w:rFonts w:ascii="Arial" w:hAnsi="Arial" w:cs="Arial"/>
          <w:sz w:val="20"/>
          <w:szCs w:val="20"/>
        </w:rPr>
        <w:lastRenderedPageBreak/>
        <w:t>3.1.3. Заказчик размещает в ЕИС извещение о проведении аукциона и аукционную документацию за</w:t>
      </w:r>
      <w:r w:rsidR="002B0495">
        <w:rPr>
          <w:rFonts w:ascii="Arial" w:hAnsi="Arial" w:cs="Arial"/>
          <w:sz w:val="20"/>
          <w:szCs w:val="20"/>
        </w:rPr>
        <w:t> 20</w:t>
      </w:r>
      <w:r w:rsidRPr="00347EE3">
        <w:rPr>
          <w:rFonts w:ascii="Arial" w:hAnsi="Arial" w:cs="Arial"/>
          <w:sz w:val="20"/>
          <w:szCs w:val="20"/>
        </w:rPr>
        <w:t xml:space="preserve"> дней до даты окончания срока подачи заявок на участие в аукционе, за исключением случаев, когда сведения о закупке не подлежат размещению в ЕИ</w:t>
      </w:r>
      <w:r w:rsidR="00917FFD" w:rsidRPr="00347EE3">
        <w:rPr>
          <w:rFonts w:ascii="Arial" w:hAnsi="Arial" w:cs="Arial"/>
          <w:sz w:val="20"/>
          <w:szCs w:val="20"/>
        </w:rPr>
        <w:t xml:space="preserve">С в соответствии с </w:t>
      </w:r>
      <w:r w:rsidR="00163460">
        <w:rPr>
          <w:rFonts w:ascii="Arial" w:hAnsi="Arial" w:cs="Arial"/>
          <w:sz w:val="20"/>
          <w:szCs w:val="20"/>
        </w:rPr>
        <w:t>настоящим Положением</w:t>
      </w:r>
      <w:r w:rsidRPr="00347EE3">
        <w:rPr>
          <w:rFonts w:ascii="Arial" w:hAnsi="Arial" w:cs="Arial"/>
          <w:sz w:val="20"/>
          <w:szCs w:val="20"/>
        </w:rPr>
        <w:t>.</w:t>
      </w:r>
    </w:p>
    <w:p w:rsidR="00163460" w:rsidRPr="00347EE3" w:rsidRDefault="00163460" w:rsidP="002B0495">
      <w:pPr>
        <w:spacing w:after="120"/>
        <w:jc w:val="both"/>
        <w:rPr>
          <w:rFonts w:ascii="Arial" w:hAnsi="Arial" w:cs="Arial"/>
          <w:sz w:val="20"/>
          <w:szCs w:val="20"/>
        </w:rPr>
      </w:pP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3.2. Извещение о проведении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3.2.1. В извещении о проведении аукциона должны быть указаны сведения в соответствии с </w:t>
      </w:r>
      <w:r w:rsidR="002B0495">
        <w:rPr>
          <w:rFonts w:ascii="Arial" w:hAnsi="Arial" w:cs="Arial"/>
          <w:sz w:val="20"/>
          <w:szCs w:val="20"/>
        </w:rPr>
        <w:t>пунктом </w:t>
      </w:r>
      <w:r w:rsidRPr="00347EE3">
        <w:rPr>
          <w:rFonts w:ascii="Arial" w:hAnsi="Arial" w:cs="Arial"/>
          <w:sz w:val="20"/>
          <w:szCs w:val="20"/>
        </w:rPr>
        <w:t>1.8.7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3.2.2.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3.2.3. Изменения, внесенные в извещение о проведении аукциона, размещаются Заказчиком в ЕИС не позднее трех дней со дня принятия решения о внесении таких изменений. Изменение предмета аукциона не допускается.</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3.3. Аукционная документация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3.3.1. Аукционная документация должна содержать сведения, предусмотренные </w:t>
      </w:r>
      <w:r w:rsidR="002B0495">
        <w:rPr>
          <w:rFonts w:ascii="Arial" w:hAnsi="Arial" w:cs="Arial"/>
          <w:sz w:val="20"/>
          <w:szCs w:val="20"/>
        </w:rPr>
        <w:t>пунктом </w:t>
      </w:r>
      <w:r w:rsidRPr="00347EE3">
        <w:rPr>
          <w:rFonts w:ascii="Arial" w:hAnsi="Arial" w:cs="Arial"/>
          <w:sz w:val="20"/>
          <w:szCs w:val="20"/>
        </w:rPr>
        <w:t>1.8.2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3.3.2. К извещению, аукционной документации должен быть приложен проект договора, являющийся их неотъемлемой частью.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3.3.3.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w:t>
      </w:r>
      <w:r w:rsidR="002B0495">
        <w:rPr>
          <w:rFonts w:ascii="Arial" w:hAnsi="Arial" w:cs="Arial"/>
          <w:sz w:val="20"/>
          <w:szCs w:val="20"/>
        </w:rPr>
        <w:t>от </w:t>
      </w:r>
      <w:r w:rsidRPr="00347EE3">
        <w:rPr>
          <w:rFonts w:ascii="Arial" w:hAnsi="Arial" w:cs="Arial"/>
          <w:sz w:val="20"/>
          <w:szCs w:val="20"/>
        </w:rPr>
        <w:t>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3.3.4. Изменения, вносимые в аукционную документацию, размещаются Заказчиком в ЕИС в порядке и сроки, указанные в </w:t>
      </w:r>
      <w:r w:rsidR="00917FFD" w:rsidRPr="00347EE3">
        <w:rPr>
          <w:rFonts w:ascii="Arial" w:hAnsi="Arial" w:cs="Arial"/>
          <w:sz w:val="20"/>
          <w:szCs w:val="20"/>
        </w:rPr>
        <w:t>пункте</w:t>
      </w:r>
      <w:r w:rsidRPr="00347EE3">
        <w:rPr>
          <w:rFonts w:ascii="Arial" w:hAnsi="Arial" w:cs="Arial"/>
          <w:sz w:val="20"/>
          <w:szCs w:val="20"/>
        </w:rPr>
        <w:t xml:space="preserve"> 3.2.3 настоящего Положения.</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3.4. Порядок подачи заявок на участие в аукционе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3.4.1. Участник подает заявку на участие в аукционе в порядке, в срок и по форме, которые установлены аукционной документацией. Заявка подается в запечатанном конверте, не позволяющем просматривать его содержимое, с указанием наименования аукциона. Участник может подать заявку лично либо направить ее посредством почтовой связи.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3.4.2. Началом срока подачи заявок на участие в аукционе является день, следующий за днем размещения в ЕИС извещения о проведении аукциона и аукционной документации. Окончанием этого срока является время и дата начала рассмотрения заявок на участие в аукционе. Прием заявок прекращается непосредственно перед рассмотрением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3.4.3. Заявка на участие в аукционе должна включать: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документ, содержащий сведения </w:t>
      </w:r>
      <w:r w:rsidR="002B0495">
        <w:rPr>
          <w:rFonts w:ascii="Arial" w:hAnsi="Arial" w:cs="Arial"/>
          <w:sz w:val="20"/>
          <w:szCs w:val="20"/>
        </w:rPr>
        <w:t>об </w:t>
      </w:r>
      <w:r w:rsidRPr="00347EE3">
        <w:rPr>
          <w:rFonts w:ascii="Arial" w:hAnsi="Arial" w:cs="Arial"/>
          <w:sz w:val="20"/>
          <w:szCs w:val="20"/>
        </w:rPr>
        <w:t>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место жительства (для физического лица), номер контактного телефона;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копии учредительных документов участника закупок (для юридических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копии документов, удостоверяющих личность (для физических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 </w:t>
      </w:r>
      <w:proofErr w:type="gramStart"/>
      <w:r w:rsidRPr="00347EE3">
        <w:rPr>
          <w:rFonts w:ascii="Arial" w:hAnsi="Arial" w:cs="Arial"/>
          <w:sz w:val="20"/>
          <w:szCs w:val="20"/>
        </w:rPr>
        <w:t>надлежащим образом</w:t>
      </w:r>
      <w:proofErr w:type="gramEnd"/>
      <w:r w:rsidRPr="00347EE3">
        <w:rPr>
          <w:rFonts w:ascii="Arial" w:hAnsi="Arial" w:cs="Arial"/>
          <w:sz w:val="20"/>
          <w:szCs w:val="20"/>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документ, подтверждающий полномочия лица осуществлять действия </w:t>
      </w:r>
      <w:r w:rsidR="002B0495">
        <w:rPr>
          <w:rFonts w:ascii="Arial" w:hAnsi="Arial" w:cs="Arial"/>
          <w:sz w:val="20"/>
          <w:szCs w:val="20"/>
        </w:rPr>
        <w:t>от </w:t>
      </w:r>
      <w:r w:rsidRPr="00347EE3">
        <w:rPr>
          <w:rFonts w:ascii="Arial" w:hAnsi="Arial" w:cs="Arial"/>
          <w:sz w:val="20"/>
          <w:szCs w:val="20"/>
        </w:rPr>
        <w:t>имени участника закупок</w:t>
      </w:r>
      <w:r w:rsidR="00A213A3" w:rsidRPr="00347EE3">
        <w:rPr>
          <w:rFonts w:ascii="Arial" w:hAnsi="Arial" w:cs="Arial"/>
          <w:sz w:val="20"/>
          <w:szCs w:val="20"/>
        </w:rPr>
        <w:t xml:space="preserve"> – </w:t>
      </w:r>
      <w:r w:rsidRPr="00347EE3">
        <w:rPr>
          <w:rFonts w:ascii="Arial" w:hAnsi="Arial" w:cs="Arial"/>
          <w:sz w:val="20"/>
          <w:szCs w:val="20"/>
        </w:rPr>
        <w:t xml:space="preserve">юридического лица (копия решения о назначении или </w:t>
      </w:r>
      <w:r w:rsidR="002B0495">
        <w:rPr>
          <w:rFonts w:ascii="Arial" w:hAnsi="Arial" w:cs="Arial"/>
          <w:sz w:val="20"/>
          <w:szCs w:val="20"/>
        </w:rPr>
        <w:t>об </w:t>
      </w:r>
      <w:r w:rsidRPr="00347EE3">
        <w:rPr>
          <w:rFonts w:ascii="Arial" w:hAnsi="Arial" w:cs="Arial"/>
          <w:sz w:val="20"/>
          <w:szCs w:val="20"/>
        </w:rPr>
        <w:t xml:space="preserve">избрании физического лица на должность, в соответствии с которым это физическое лицо обладает правом действовать </w:t>
      </w:r>
      <w:r w:rsidR="002B0495">
        <w:rPr>
          <w:rFonts w:ascii="Arial" w:hAnsi="Arial" w:cs="Arial"/>
          <w:sz w:val="20"/>
          <w:szCs w:val="20"/>
        </w:rPr>
        <w:t>от </w:t>
      </w:r>
      <w:r w:rsidRPr="00347EE3">
        <w:rPr>
          <w:rFonts w:ascii="Arial" w:hAnsi="Arial" w:cs="Arial"/>
          <w:sz w:val="20"/>
          <w:szCs w:val="20"/>
        </w:rPr>
        <w:t xml:space="preserve">имени участника без доверенности). Если </w:t>
      </w:r>
      <w:r w:rsidR="002B0495">
        <w:rPr>
          <w:rFonts w:ascii="Arial" w:hAnsi="Arial" w:cs="Arial"/>
          <w:sz w:val="20"/>
          <w:szCs w:val="20"/>
        </w:rPr>
        <w:t>от </w:t>
      </w:r>
      <w:r w:rsidRPr="00347EE3">
        <w:rPr>
          <w:rFonts w:ascii="Arial" w:hAnsi="Arial" w:cs="Arial"/>
          <w:sz w:val="20"/>
          <w:szCs w:val="20"/>
        </w:rPr>
        <w:t xml:space="preserve">имени участника аукциона действует иное лицо, заявка должна включать и доверенность на осуществление действий </w:t>
      </w:r>
      <w:r w:rsidR="002B0495">
        <w:rPr>
          <w:rFonts w:ascii="Arial" w:hAnsi="Arial" w:cs="Arial"/>
          <w:sz w:val="20"/>
          <w:szCs w:val="20"/>
        </w:rPr>
        <w:t>от </w:t>
      </w:r>
      <w:r w:rsidRPr="00347EE3">
        <w:rPr>
          <w:rFonts w:ascii="Arial" w:hAnsi="Arial" w:cs="Arial"/>
          <w:sz w:val="20"/>
          <w:szCs w:val="20"/>
        </w:rPr>
        <w:t xml:space="preserve">имени участника закупок, заверенную печатью (при наличии) участника закупок и подписанную </w:t>
      </w:r>
      <w:r w:rsidR="002B0495">
        <w:rPr>
          <w:rFonts w:ascii="Arial" w:hAnsi="Arial" w:cs="Arial"/>
          <w:sz w:val="20"/>
          <w:szCs w:val="20"/>
        </w:rPr>
        <w:t>от </w:t>
      </w:r>
      <w:r w:rsidRPr="00347EE3">
        <w:rPr>
          <w:rFonts w:ascii="Arial" w:hAnsi="Arial" w:cs="Arial"/>
          <w:sz w:val="20"/>
          <w:szCs w:val="20"/>
        </w:rPr>
        <w:t>его имени лицом (лицами), которому в соответствии с законодательством</w:t>
      </w:r>
      <w:r w:rsidR="002B0495">
        <w:rPr>
          <w:rFonts w:ascii="Arial" w:hAnsi="Arial" w:cs="Arial"/>
          <w:sz w:val="20"/>
          <w:szCs w:val="20"/>
        </w:rPr>
        <w:t> РФ</w:t>
      </w:r>
      <w:r w:rsidRPr="00347EE3">
        <w:rPr>
          <w:rFonts w:ascii="Arial" w:hAnsi="Arial" w:cs="Arial"/>
          <w:sz w:val="20"/>
          <w:szCs w:val="20"/>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7) решение </w:t>
      </w:r>
      <w:r w:rsidR="002B0495">
        <w:rPr>
          <w:rFonts w:ascii="Arial" w:hAnsi="Arial" w:cs="Arial"/>
          <w:sz w:val="20"/>
          <w:szCs w:val="20"/>
        </w:rPr>
        <w:t>об </w:t>
      </w:r>
      <w:r w:rsidRPr="00347EE3">
        <w:rPr>
          <w:rFonts w:ascii="Arial" w:hAnsi="Arial" w:cs="Arial"/>
          <w:sz w:val="20"/>
          <w:szCs w:val="20"/>
        </w:rPr>
        <w:t>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w:t>
      </w:r>
      <w:r w:rsidR="002B0495">
        <w:rPr>
          <w:rFonts w:ascii="Arial" w:hAnsi="Arial" w:cs="Arial"/>
          <w:sz w:val="20"/>
          <w:szCs w:val="20"/>
        </w:rPr>
        <w:t> РФ</w:t>
      </w:r>
      <w:r w:rsidRPr="00347EE3">
        <w:rPr>
          <w:rFonts w:ascii="Arial" w:hAnsi="Arial" w:cs="Arial"/>
          <w:sz w:val="20"/>
          <w:szCs w:val="20"/>
        </w:rPr>
        <w:t xml:space="preserve">, учредительными документами юридического лица </w:t>
      </w:r>
      <w:proofErr w:type="gramStart"/>
      <w:r w:rsidRPr="00347EE3">
        <w:rPr>
          <w:rFonts w:ascii="Arial" w:hAnsi="Arial" w:cs="Arial"/>
          <w:sz w:val="20"/>
          <w:szCs w:val="20"/>
        </w:rPr>
        <w:t>и</w:t>
      </w:r>
      <w:proofErr w:type="gramEnd"/>
      <w:r w:rsidRPr="00347EE3">
        <w:rPr>
          <w:rFonts w:ascii="Arial" w:hAnsi="Arial" w:cs="Arial"/>
          <w:sz w:val="20"/>
          <w:szCs w:val="20"/>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документ, декларирующий следующее:</w:t>
      </w:r>
    </w:p>
    <w:p w:rsidR="006A7DE4" w:rsidRPr="00347EE3" w:rsidRDefault="00917FFD"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участник закупки не находится в процессе ликвидации (для участника</w:t>
      </w:r>
      <w:r w:rsidR="00A213A3" w:rsidRPr="00347EE3">
        <w:rPr>
          <w:rFonts w:ascii="Arial" w:hAnsi="Arial" w:cs="Arial"/>
          <w:sz w:val="20"/>
          <w:szCs w:val="20"/>
        </w:rPr>
        <w:t xml:space="preserve"> – </w:t>
      </w:r>
      <w:r w:rsidR="006A7DE4" w:rsidRPr="00347EE3">
        <w:rPr>
          <w:rFonts w:ascii="Arial" w:hAnsi="Arial" w:cs="Arial"/>
          <w:sz w:val="20"/>
          <w:szCs w:val="20"/>
        </w:rPr>
        <w:t>юридического лица), не признан по решению арбитражного суда несостоятельным (банкротом) (для участника</w:t>
      </w:r>
      <w:r w:rsidR="00A213A3" w:rsidRPr="00347EE3">
        <w:rPr>
          <w:rFonts w:ascii="Arial" w:hAnsi="Arial" w:cs="Arial"/>
          <w:sz w:val="20"/>
          <w:szCs w:val="20"/>
        </w:rPr>
        <w:t xml:space="preserve"> – </w:t>
      </w:r>
      <w:r w:rsidR="006A7DE4" w:rsidRPr="00347EE3">
        <w:rPr>
          <w:rFonts w:ascii="Arial" w:hAnsi="Arial" w:cs="Arial"/>
          <w:sz w:val="20"/>
          <w:szCs w:val="20"/>
        </w:rPr>
        <w:t>как юридического, так и физического лица);</w:t>
      </w:r>
    </w:p>
    <w:p w:rsidR="006A7DE4" w:rsidRPr="00347EE3" w:rsidRDefault="00917FFD"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на день подачи заявки деятельность участника закупки не приостановлена в порядке, предусмотренном Кодексом </w:t>
      </w:r>
      <w:r w:rsidR="002B0495">
        <w:rPr>
          <w:rFonts w:ascii="Arial" w:hAnsi="Arial" w:cs="Arial"/>
          <w:sz w:val="20"/>
          <w:szCs w:val="20"/>
        </w:rPr>
        <w:t>об </w:t>
      </w:r>
      <w:r w:rsidR="006A7DE4" w:rsidRPr="00347EE3">
        <w:rPr>
          <w:rFonts w:ascii="Arial" w:hAnsi="Arial" w:cs="Arial"/>
          <w:sz w:val="20"/>
          <w:szCs w:val="20"/>
        </w:rPr>
        <w:t>административных правонарушениях;</w:t>
      </w:r>
    </w:p>
    <w:p w:rsidR="006A7DE4" w:rsidRPr="00347EE3" w:rsidRDefault="00917FFD"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 участника закупки отсутствует недоимка по налогам, сборам, задолженность по иным обязательным платежам в бюджеты бюджетной системы</w:t>
      </w:r>
      <w:r w:rsidR="002B0495">
        <w:rPr>
          <w:rFonts w:ascii="Arial" w:hAnsi="Arial" w:cs="Arial"/>
          <w:sz w:val="20"/>
          <w:szCs w:val="20"/>
        </w:rPr>
        <w:t> РФ</w:t>
      </w:r>
      <w:r w:rsidR="006A7DE4" w:rsidRPr="00347EE3">
        <w:rPr>
          <w:rFonts w:ascii="Arial" w:hAnsi="Arial" w:cs="Arial"/>
          <w:sz w:val="20"/>
          <w:szCs w:val="20"/>
        </w:rPr>
        <w:t xml:space="preserve"> за прошедший календарный</w:t>
      </w:r>
      <w:r w:rsidR="002B0495">
        <w:rPr>
          <w:rFonts w:ascii="Arial" w:hAnsi="Arial" w:cs="Arial"/>
          <w:sz w:val="20"/>
          <w:szCs w:val="20"/>
        </w:rPr>
        <w:t> год</w:t>
      </w:r>
      <w:r w:rsidR="006A7DE4" w:rsidRPr="00347EE3">
        <w:rPr>
          <w:rFonts w:ascii="Arial" w:hAnsi="Arial" w:cs="Arial"/>
          <w:sz w:val="20"/>
          <w:szCs w:val="20"/>
        </w:rPr>
        <w:t>, размер которых превышает 25</w:t>
      </w:r>
      <w:r w:rsidR="002B0495">
        <w:rPr>
          <w:rFonts w:ascii="Arial" w:hAnsi="Arial" w:cs="Arial"/>
          <w:sz w:val="20"/>
          <w:szCs w:val="20"/>
        </w:rPr>
        <w:t> процент</w:t>
      </w:r>
      <w:r w:rsidR="006A7DE4" w:rsidRPr="00347EE3">
        <w:rPr>
          <w:rFonts w:ascii="Arial" w:hAnsi="Arial" w:cs="Arial"/>
          <w:sz w:val="20"/>
          <w:szCs w:val="20"/>
        </w:rPr>
        <w:t xml:space="preserve">ов </w:t>
      </w:r>
      <w:r w:rsidR="002B0495">
        <w:rPr>
          <w:rFonts w:ascii="Arial" w:hAnsi="Arial" w:cs="Arial"/>
          <w:sz w:val="20"/>
          <w:szCs w:val="20"/>
        </w:rPr>
        <w:t>от </w:t>
      </w:r>
      <w:r w:rsidR="006A7DE4" w:rsidRPr="00347EE3">
        <w:rPr>
          <w:rFonts w:ascii="Arial" w:hAnsi="Arial" w:cs="Arial"/>
          <w:sz w:val="20"/>
          <w:szCs w:val="20"/>
        </w:rPr>
        <w:t>балансовой стоимости активов участника закупки по данным бухгалтерской отчетности за последний отчетный период;</w:t>
      </w:r>
    </w:p>
    <w:p w:rsidR="006A7DE4" w:rsidRPr="00347EE3" w:rsidRDefault="00917FFD"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сведения </w:t>
      </w:r>
      <w:r w:rsidR="002B0495">
        <w:rPr>
          <w:rFonts w:ascii="Arial" w:hAnsi="Arial" w:cs="Arial"/>
          <w:sz w:val="20"/>
          <w:szCs w:val="20"/>
        </w:rPr>
        <w:t>об </w:t>
      </w:r>
      <w:r w:rsidR="006A7DE4" w:rsidRPr="00347EE3">
        <w:rPr>
          <w:rFonts w:ascii="Arial" w:hAnsi="Arial" w:cs="Arial"/>
          <w:sz w:val="20"/>
          <w:szCs w:val="20"/>
        </w:rPr>
        <w:t xml:space="preserve">участнике закупки отсутствуют в реестрах недобросовестных поставщиков, ведение которых предусмотрено Законом </w:t>
      </w:r>
      <w:r w:rsidR="002B0495">
        <w:rPr>
          <w:rFonts w:ascii="Arial" w:hAnsi="Arial" w:cs="Arial"/>
          <w:sz w:val="20"/>
          <w:szCs w:val="20"/>
        </w:rPr>
        <w:t>№ </w:t>
      </w:r>
      <w:r w:rsidR="006A7DE4" w:rsidRPr="00347EE3">
        <w:rPr>
          <w:rFonts w:ascii="Arial" w:hAnsi="Arial" w:cs="Arial"/>
          <w:sz w:val="20"/>
          <w:szCs w:val="20"/>
        </w:rPr>
        <w:t xml:space="preserve">223-ФЗ и Законом </w:t>
      </w:r>
      <w:r w:rsidR="002B0495">
        <w:rPr>
          <w:rFonts w:ascii="Arial" w:hAnsi="Arial" w:cs="Arial"/>
          <w:sz w:val="20"/>
          <w:szCs w:val="20"/>
        </w:rPr>
        <w:t>№ </w:t>
      </w:r>
      <w:r w:rsidR="006A7DE4" w:rsidRPr="00347EE3">
        <w:rPr>
          <w:rFonts w:ascii="Arial" w:hAnsi="Arial" w:cs="Arial"/>
          <w:sz w:val="20"/>
          <w:szCs w:val="20"/>
        </w:rPr>
        <w:t>44-ФЗ;</w:t>
      </w:r>
    </w:p>
    <w:p w:rsidR="006A7DE4" w:rsidRPr="00347EE3" w:rsidRDefault="00917FFD"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документы (их копии), подтверждающие соответствие участника аукциона требованиям законодательства</w:t>
      </w:r>
      <w:r w:rsidR="002B0495">
        <w:rPr>
          <w:rFonts w:ascii="Arial" w:hAnsi="Arial" w:cs="Arial"/>
          <w:sz w:val="20"/>
          <w:szCs w:val="20"/>
        </w:rPr>
        <w:t> РФ</w:t>
      </w:r>
      <w:r w:rsidRPr="00347EE3">
        <w:rPr>
          <w:rFonts w:ascii="Arial" w:hAnsi="Arial" w:cs="Arial"/>
          <w:sz w:val="20"/>
          <w:szCs w:val="20"/>
        </w:rPr>
        <w:t xml:space="preserve"> и аукционной документации к лицам, которые осуществляют поставки товаров, выполнение работ, оказание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документы (их копии), подтверждающие соответствие товаров, работ, услуг требованиям законодательства</w:t>
      </w:r>
      <w:r w:rsidR="002B0495">
        <w:rPr>
          <w:rFonts w:ascii="Arial" w:hAnsi="Arial" w:cs="Arial"/>
          <w:sz w:val="20"/>
          <w:szCs w:val="20"/>
        </w:rPr>
        <w:t> РФ</w:t>
      </w:r>
      <w:r w:rsidRPr="00347EE3">
        <w:rPr>
          <w:rFonts w:ascii="Arial" w:hAnsi="Arial" w:cs="Arial"/>
          <w:sz w:val="20"/>
          <w:szCs w:val="20"/>
        </w:rPr>
        <w:t xml:space="preserve"> к таким товарам, работам, услугам, если законодательством</w:t>
      </w:r>
      <w:r w:rsidR="002B0495">
        <w:rPr>
          <w:rFonts w:ascii="Arial" w:hAnsi="Arial" w:cs="Arial"/>
          <w:sz w:val="20"/>
          <w:szCs w:val="20"/>
        </w:rPr>
        <w:t> РФ</w:t>
      </w:r>
      <w:r w:rsidRPr="00347EE3">
        <w:rPr>
          <w:rFonts w:ascii="Arial" w:hAnsi="Arial" w:cs="Arial"/>
          <w:sz w:val="20"/>
          <w:szCs w:val="20"/>
        </w:rPr>
        <w:t xml:space="preserve">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11) обязательство участника аукциона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 согласие на поставку товаров, выполнение работ, оказание услуг в соответствии с условиями, установленными аукционной документацией;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13) другие документы в соответствии с требованиями настоящего Положения и аукционной документации.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3.4.4. Заявка на участие в аукционе может содержать: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дополнительные документы и сведения по усмотрению участника;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эскиз, рисунок, чертеж, фотографию, иное изображение товара, образец (пробу) товара, на поставку которого осуществляется закупка;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3.4.5. Заявка на участие в аукционе должна содержать опись входящих в нее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w:t>
      </w:r>
      <w:r w:rsidR="002B0495">
        <w:rPr>
          <w:rFonts w:ascii="Arial" w:hAnsi="Arial" w:cs="Arial"/>
          <w:sz w:val="20"/>
          <w:szCs w:val="20"/>
        </w:rPr>
        <w:t>от </w:t>
      </w:r>
      <w:r w:rsidRPr="00347EE3">
        <w:rPr>
          <w:rFonts w:ascii="Arial" w:hAnsi="Arial" w:cs="Arial"/>
          <w:sz w:val="20"/>
          <w:szCs w:val="20"/>
        </w:rPr>
        <w:t xml:space="preserve">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w:t>
      </w:r>
      <w:r w:rsidR="002B0495">
        <w:rPr>
          <w:rFonts w:ascii="Arial" w:hAnsi="Arial" w:cs="Arial"/>
          <w:sz w:val="20"/>
          <w:szCs w:val="20"/>
        </w:rPr>
        <w:t>пунктом </w:t>
      </w:r>
      <w:r w:rsidRPr="00347EE3">
        <w:rPr>
          <w:rFonts w:ascii="Arial" w:hAnsi="Arial" w:cs="Arial"/>
          <w:sz w:val="20"/>
          <w:szCs w:val="20"/>
        </w:rPr>
        <w:t>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3.4.8. Участник вправе изменить или отозвать заявку на участие в аукционе в любой момент до окончания срока подачи заявок на участие в аукционе. Уведомление </w:t>
      </w:r>
      <w:r w:rsidR="002B0495">
        <w:rPr>
          <w:rFonts w:ascii="Arial" w:hAnsi="Arial" w:cs="Arial"/>
          <w:sz w:val="20"/>
          <w:szCs w:val="20"/>
        </w:rPr>
        <w:t>об </w:t>
      </w:r>
      <w:r w:rsidRPr="00347EE3">
        <w:rPr>
          <w:rFonts w:ascii="Arial" w:hAnsi="Arial" w:cs="Arial"/>
          <w:sz w:val="20"/>
          <w:szCs w:val="20"/>
        </w:rPr>
        <w:t>отзыве заявки должно быть получено Заказчиком также до истечения срока подачи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названном журнале указываются следующие сведения: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регистрационный номер заявки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дата и время поступления конверта с заявкой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спос</w:t>
      </w:r>
      <w:r w:rsidR="002B0495">
        <w:rPr>
          <w:rFonts w:ascii="Arial" w:hAnsi="Arial" w:cs="Arial"/>
          <w:sz w:val="20"/>
          <w:szCs w:val="20"/>
        </w:rPr>
        <w:t>об </w:t>
      </w:r>
      <w:r w:rsidRPr="00347EE3">
        <w:rPr>
          <w:rFonts w:ascii="Arial" w:hAnsi="Arial" w:cs="Arial"/>
          <w:sz w:val="20"/>
          <w:szCs w:val="20"/>
        </w:rPr>
        <w:t>подачи заявки (лично, посредством почтовой связи);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 состояние конверта с заявкой: наличие либо отсутствие повреждений, признаков вскрытия </w:t>
      </w:r>
      <w:r w:rsidR="002B0495">
        <w:rPr>
          <w:rFonts w:ascii="Arial" w:hAnsi="Arial" w:cs="Arial"/>
          <w:sz w:val="20"/>
          <w:szCs w:val="20"/>
        </w:rPr>
        <w:t>и т. 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Факт подачи заявки заверяется в журнале подписью секретаря комиссии по закупкам.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3.4.10.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3.5. Порядок рассмотрения заявок на участие в аукционе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3.5.1.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w:t>
      </w:r>
      <w:r w:rsidR="002B0495">
        <w:rPr>
          <w:rFonts w:ascii="Arial" w:hAnsi="Arial" w:cs="Arial"/>
          <w:sz w:val="20"/>
          <w:szCs w:val="20"/>
        </w:rPr>
        <w:t> РФ</w:t>
      </w:r>
      <w:r w:rsidRPr="00347EE3">
        <w:rPr>
          <w:rFonts w:ascii="Arial" w:hAnsi="Arial" w:cs="Arial"/>
          <w:sz w:val="20"/>
          <w:szCs w:val="20"/>
        </w:rPr>
        <w:t xml:space="preserve">,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w:t>
      </w:r>
      <w:r w:rsidR="002B0495">
        <w:rPr>
          <w:rFonts w:ascii="Arial" w:hAnsi="Arial" w:cs="Arial"/>
          <w:sz w:val="20"/>
          <w:szCs w:val="20"/>
        </w:rPr>
        <w:t>об </w:t>
      </w:r>
      <w:r w:rsidRPr="00347EE3">
        <w:rPr>
          <w:rFonts w:ascii="Arial" w:hAnsi="Arial" w:cs="Arial"/>
          <w:sz w:val="20"/>
          <w:szCs w:val="20"/>
        </w:rPr>
        <w:t>отказе в допуске.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3.5.2. Заявки на участие в аукционе, полученные после истечения срока их приема, не рассматриваются и не возвращаются участникам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3.5.3. Если установлено, что одним участником закупки подано две или более заявки на участие в аукционе (две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3.5.4.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в п</w:t>
      </w:r>
      <w:r w:rsidR="00917FFD" w:rsidRPr="00347EE3">
        <w:rPr>
          <w:rFonts w:ascii="Arial" w:hAnsi="Arial" w:cs="Arial"/>
          <w:sz w:val="20"/>
          <w:szCs w:val="20"/>
        </w:rPr>
        <w:t>ункте</w:t>
      </w:r>
      <w:r w:rsidRPr="00347EE3">
        <w:rPr>
          <w:rFonts w:ascii="Arial" w:hAnsi="Arial" w:cs="Arial"/>
          <w:sz w:val="20"/>
          <w:szCs w:val="20"/>
        </w:rPr>
        <w:t xml:space="preserve"> 1.10.1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3.5.5. По результатам рассмотрения заявок составляется протокол.</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3.5.6. Протокол рассмотрения заявок на участие в аукционе оформляется секретарем комиссии по закупкам и подписывается всеми присутствующими членами комиссии по закупкам в день окончания рассмотрения заявок.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3.5.7. Протокол должен содержать сведения, указанные в </w:t>
      </w:r>
      <w:r w:rsidR="00917FFD" w:rsidRPr="00347EE3">
        <w:rPr>
          <w:rFonts w:ascii="Arial" w:hAnsi="Arial" w:cs="Arial"/>
          <w:sz w:val="20"/>
          <w:szCs w:val="20"/>
        </w:rPr>
        <w:t>пункте</w:t>
      </w:r>
      <w:r w:rsidRPr="00347EE3">
        <w:rPr>
          <w:rFonts w:ascii="Arial" w:hAnsi="Arial" w:cs="Arial"/>
          <w:sz w:val="20"/>
          <w:szCs w:val="20"/>
        </w:rPr>
        <w:t xml:space="preserve"> 1.7.3 настоящего Положения, а также: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фамилии, имена, отчества, должности членов комиссии по закупкам;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наименование предмета и номер аукциона (лота);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перечень всех участников аукциона, заявки которых были рассмотрены, с указанием их наименования (для юридического лица), фамилии, имени, отчества (для физического лица), ИНН/КПП/ОГРН/ОГРНИП (при наличии), места нахождения, почтового адреса, контактного телефона, номера заявки, присвоенного секретарем комиссии по закупкам при ее получении;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информацию о наличии описи документов, входящих в состав заявки, о ее соответствии содержащимся в заявке документам;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7) решение о допуске участника закупки к участию в аукционе или </w:t>
      </w:r>
      <w:r w:rsidR="002B0495">
        <w:rPr>
          <w:rFonts w:ascii="Arial" w:hAnsi="Arial" w:cs="Arial"/>
          <w:sz w:val="20"/>
          <w:szCs w:val="20"/>
        </w:rPr>
        <w:t>об </w:t>
      </w:r>
      <w:r w:rsidRPr="00347EE3">
        <w:rPr>
          <w:rFonts w:ascii="Arial" w:hAnsi="Arial" w:cs="Arial"/>
          <w:sz w:val="20"/>
          <w:szCs w:val="20"/>
        </w:rPr>
        <w:t xml:space="preserve">отказе в допуске, обоснование такого решения с указанием сведений о решении каждого члена комиссии о допуске или </w:t>
      </w:r>
      <w:r w:rsidR="002B0495">
        <w:rPr>
          <w:rFonts w:ascii="Arial" w:hAnsi="Arial" w:cs="Arial"/>
          <w:sz w:val="20"/>
          <w:szCs w:val="20"/>
        </w:rPr>
        <w:t>об </w:t>
      </w:r>
      <w:r w:rsidRPr="00347EE3">
        <w:rPr>
          <w:rFonts w:ascii="Arial" w:hAnsi="Arial" w:cs="Arial"/>
          <w:sz w:val="20"/>
          <w:szCs w:val="20"/>
        </w:rPr>
        <w:t>отказе в допуске.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3.5.8. Если по окончании срока подачи заявок на участие в аукционе подана только одна заявка или не подано ни одной, аукцион признается несостоявшимся. В </w:t>
      </w:r>
      <w:proofErr w:type="gramStart"/>
      <w:r w:rsidRPr="00347EE3">
        <w:rPr>
          <w:rFonts w:ascii="Arial" w:hAnsi="Arial" w:cs="Arial"/>
          <w:sz w:val="20"/>
          <w:szCs w:val="20"/>
        </w:rPr>
        <w:t>случае</w:t>
      </w:r>
      <w:proofErr w:type="gramEnd"/>
      <w:r w:rsidRPr="00347EE3">
        <w:rPr>
          <w:rFonts w:ascii="Arial" w:hAnsi="Arial" w:cs="Arial"/>
          <w:sz w:val="20"/>
          <w:szCs w:val="20"/>
        </w:rPr>
        <w:t xml:space="preserve"> когда аукционной документацией предусмотрено два или более лота, аукцион признается несостоявшимся только в отношении того лота, по которому подана только одна заявка на участие в аукционе или не подано ни одной заявки.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3.5.9. Если по результатам рассмотрения заявок принято решение </w:t>
      </w:r>
      <w:r w:rsidR="002B0495">
        <w:rPr>
          <w:rFonts w:ascii="Arial" w:hAnsi="Arial" w:cs="Arial"/>
          <w:sz w:val="20"/>
          <w:szCs w:val="20"/>
        </w:rPr>
        <w:t>об </w:t>
      </w:r>
      <w:r w:rsidRPr="00347EE3">
        <w:rPr>
          <w:rFonts w:ascii="Arial" w:hAnsi="Arial" w:cs="Arial"/>
          <w:sz w:val="20"/>
          <w:szCs w:val="20"/>
        </w:rPr>
        <w:t>отказе в допуске к участию в аукционе всех участников закупки, подавших заявки, или о допуске к участию в аукционе только одного участника, аукцион признается несостоявшимся.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ситуации, когда аукционной документацией предусмотрено два или более лота, аукцион признается несостоявшимся только в отношении того лота, по которому принято решение </w:t>
      </w:r>
      <w:r w:rsidR="002B0495">
        <w:rPr>
          <w:rFonts w:ascii="Arial" w:hAnsi="Arial" w:cs="Arial"/>
          <w:sz w:val="20"/>
          <w:szCs w:val="20"/>
        </w:rPr>
        <w:t>об </w:t>
      </w:r>
      <w:r w:rsidRPr="00347EE3">
        <w:rPr>
          <w:rFonts w:ascii="Arial" w:hAnsi="Arial" w:cs="Arial"/>
          <w:sz w:val="20"/>
          <w:szCs w:val="20"/>
        </w:rPr>
        <w:t xml:space="preserve">отказе </w:t>
      </w:r>
      <w:r w:rsidRPr="00347EE3">
        <w:rPr>
          <w:rFonts w:ascii="Arial" w:hAnsi="Arial" w:cs="Arial"/>
          <w:sz w:val="20"/>
          <w:szCs w:val="20"/>
        </w:rPr>
        <w:lastRenderedPageBreak/>
        <w:t>в допуске к участию всех участников закупки, подавших заявки, или решение о допуске к участию одного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3.5.10. Протокол рассмотрения заявок на участие в аукционе размещается в ЕИС не позднее дня, следующего за днем его подписания.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w:t>
      </w:r>
      <w:proofErr w:type="spellStart"/>
      <w:r w:rsidRPr="00347EE3">
        <w:rPr>
          <w:rFonts w:ascii="Arial" w:hAnsi="Arial" w:cs="Arial"/>
          <w:sz w:val="20"/>
          <w:szCs w:val="20"/>
        </w:rPr>
        <w:t>недопуске</w:t>
      </w:r>
      <w:proofErr w:type="spellEnd"/>
      <w:r w:rsidRPr="00347EE3">
        <w:rPr>
          <w:rFonts w:ascii="Arial" w:hAnsi="Arial" w:cs="Arial"/>
          <w:sz w:val="20"/>
          <w:szCs w:val="20"/>
        </w:rPr>
        <w:t xml:space="preserve"> заявки на участие в аукционе.</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3.6. Порядок проведения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3.6.1. В аукционе могут участвовать только те участники закупки, которые допущены к участию в данной процедуре. Победителем аукциона признается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3.6.2. Аукцион проводится комиссией по закупкам в день, </w:t>
      </w:r>
      <w:proofErr w:type="gramStart"/>
      <w:r w:rsidRPr="00347EE3">
        <w:rPr>
          <w:rFonts w:ascii="Arial" w:hAnsi="Arial" w:cs="Arial"/>
          <w:sz w:val="20"/>
          <w:szCs w:val="20"/>
        </w:rPr>
        <w:t>во время</w:t>
      </w:r>
      <w:proofErr w:type="gramEnd"/>
      <w:r w:rsidRPr="00347EE3">
        <w:rPr>
          <w:rFonts w:ascii="Arial" w:hAnsi="Arial" w:cs="Arial"/>
          <w:sz w:val="20"/>
          <w:szCs w:val="20"/>
        </w:rPr>
        <w:t xml:space="preserve"> и в месте, которые указаны в документации </w:t>
      </w:r>
      <w:r w:rsidR="002B0495">
        <w:rPr>
          <w:rFonts w:ascii="Arial" w:hAnsi="Arial" w:cs="Arial"/>
          <w:sz w:val="20"/>
          <w:szCs w:val="20"/>
        </w:rPr>
        <w:t>об </w:t>
      </w:r>
      <w:r w:rsidRPr="00347EE3">
        <w:rPr>
          <w:rFonts w:ascii="Arial" w:hAnsi="Arial" w:cs="Arial"/>
          <w:sz w:val="20"/>
          <w:szCs w:val="20"/>
        </w:rPr>
        <w:t>аукционе, в присутствии председателя комиссии, ее членов, участников аукциона (их уполномоченных представителей). Аукционист выбирается из числа членов комиссии по закупкам путем их голосования или привлекается Заказчиком.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3.6.3. Секретарь комиссии по закупкам ведет протокол проведения аукциона. Кроме того, он может осуществлять аудиозапись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Любой участник аукциона вправе осуществлять аудио- и видеозапись, уведомив </w:t>
      </w:r>
      <w:proofErr w:type="gramStart"/>
      <w:r w:rsidR="002B0495">
        <w:rPr>
          <w:rFonts w:ascii="Arial" w:hAnsi="Arial" w:cs="Arial"/>
          <w:sz w:val="20"/>
          <w:szCs w:val="20"/>
        </w:rPr>
        <w:t>об </w:t>
      </w:r>
      <w:r w:rsidRPr="00347EE3">
        <w:rPr>
          <w:rFonts w:ascii="Arial" w:hAnsi="Arial" w:cs="Arial"/>
          <w:sz w:val="20"/>
          <w:szCs w:val="20"/>
        </w:rPr>
        <w:t>этом председателя</w:t>
      </w:r>
      <w:proofErr w:type="gramEnd"/>
      <w:r w:rsidRPr="00347EE3">
        <w:rPr>
          <w:rFonts w:ascii="Arial" w:hAnsi="Arial" w:cs="Arial"/>
          <w:sz w:val="20"/>
          <w:szCs w:val="20"/>
        </w:rPr>
        <w:t xml:space="preserve"> комиссии по закупкам. В таком случае в протоколе проведения аукциона делается соответствующая отметка.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3.6.4. Аукцион проводится путем снижения начальной (максимальной) цены договора (цены лота), указанной в извещении о проведении аукциона, на «шаг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3.6.5. «Шаг аукциона» устанавливается в размере 5</w:t>
      </w:r>
      <w:r w:rsidR="002B0495">
        <w:rPr>
          <w:rFonts w:ascii="Arial" w:hAnsi="Arial" w:cs="Arial"/>
          <w:sz w:val="20"/>
          <w:szCs w:val="20"/>
        </w:rPr>
        <w:t> процент</w:t>
      </w:r>
      <w:r w:rsidRPr="00347EE3">
        <w:rPr>
          <w:rFonts w:ascii="Arial" w:hAnsi="Arial" w:cs="Arial"/>
          <w:sz w:val="20"/>
          <w:szCs w:val="20"/>
        </w:rPr>
        <w:t xml:space="preserve">ов </w:t>
      </w:r>
      <w:r w:rsidR="002B0495">
        <w:rPr>
          <w:rFonts w:ascii="Arial" w:hAnsi="Arial" w:cs="Arial"/>
          <w:sz w:val="20"/>
          <w:szCs w:val="20"/>
        </w:rPr>
        <w:t>от </w:t>
      </w:r>
      <w:r w:rsidRPr="00347EE3">
        <w:rPr>
          <w:rFonts w:ascii="Arial" w:hAnsi="Arial" w:cs="Arial"/>
          <w:sz w:val="20"/>
          <w:szCs w:val="20"/>
        </w:rPr>
        <w:t xml:space="preserve">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цену, аукционист обязан снизить </w:t>
      </w:r>
      <w:r w:rsidR="00917FFD" w:rsidRPr="00347EE3">
        <w:rPr>
          <w:rFonts w:ascii="Arial" w:hAnsi="Arial" w:cs="Arial"/>
          <w:sz w:val="20"/>
          <w:szCs w:val="20"/>
        </w:rPr>
        <w:t>«</w:t>
      </w:r>
      <w:r w:rsidRPr="00347EE3">
        <w:rPr>
          <w:rFonts w:ascii="Arial" w:hAnsi="Arial" w:cs="Arial"/>
          <w:sz w:val="20"/>
          <w:szCs w:val="20"/>
        </w:rPr>
        <w:t>шаг аукциона</w:t>
      </w:r>
      <w:r w:rsidR="00917FFD" w:rsidRPr="00347EE3">
        <w:rPr>
          <w:rFonts w:ascii="Arial" w:hAnsi="Arial" w:cs="Arial"/>
          <w:sz w:val="20"/>
          <w:szCs w:val="20"/>
        </w:rPr>
        <w:t>»</w:t>
      </w:r>
      <w:r w:rsidRPr="00347EE3">
        <w:rPr>
          <w:rFonts w:ascii="Arial" w:hAnsi="Arial" w:cs="Arial"/>
          <w:sz w:val="20"/>
          <w:szCs w:val="20"/>
        </w:rPr>
        <w:t xml:space="preserve"> на 0,5</w:t>
      </w:r>
      <w:r w:rsidR="002B0495">
        <w:rPr>
          <w:rFonts w:ascii="Arial" w:hAnsi="Arial" w:cs="Arial"/>
          <w:sz w:val="20"/>
          <w:szCs w:val="20"/>
        </w:rPr>
        <w:t> процент</w:t>
      </w:r>
      <w:r w:rsidRPr="00347EE3">
        <w:rPr>
          <w:rFonts w:ascii="Arial" w:hAnsi="Arial" w:cs="Arial"/>
          <w:sz w:val="20"/>
          <w:szCs w:val="20"/>
        </w:rPr>
        <w:t>а начальной (максимальной) цены договора (цены лота), но не ниже 0,5</w:t>
      </w:r>
      <w:r w:rsidR="002B0495">
        <w:rPr>
          <w:rFonts w:ascii="Arial" w:hAnsi="Arial" w:cs="Arial"/>
          <w:sz w:val="20"/>
          <w:szCs w:val="20"/>
        </w:rPr>
        <w:t> процент</w:t>
      </w:r>
      <w:r w:rsidRPr="00347EE3">
        <w:rPr>
          <w:rFonts w:ascii="Arial" w:hAnsi="Arial" w:cs="Arial"/>
          <w:sz w:val="20"/>
          <w:szCs w:val="20"/>
        </w:rPr>
        <w:t>а начальной (максимальной) цены договора (цены лота).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3.6.6. Аукцион проводится в следующем порядке: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регистрации участникам аукциона (их представителям) выдаются пронумерованные карточки;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аукционист объявляет о начале проведения аукциона, оглашает номер лота (если аукцион проводится по нескольким лотам), предмет договора, начальную (максимальную) цену договора (лота), «шаг аукциона», называет неявившихся участников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00917FFD" w:rsidRPr="00347EE3">
        <w:rPr>
          <w:rFonts w:ascii="Arial" w:hAnsi="Arial" w:cs="Arial"/>
          <w:sz w:val="20"/>
          <w:szCs w:val="20"/>
        </w:rPr>
        <w:t>«</w:t>
      </w:r>
      <w:r w:rsidRPr="00347EE3">
        <w:rPr>
          <w:rFonts w:ascii="Arial" w:hAnsi="Arial" w:cs="Arial"/>
          <w:sz w:val="20"/>
          <w:szCs w:val="20"/>
        </w:rPr>
        <w:t>шагом аукциона</w:t>
      </w:r>
      <w:r w:rsidR="00917FFD" w:rsidRPr="00347EE3">
        <w:rPr>
          <w:rFonts w:ascii="Arial" w:hAnsi="Arial" w:cs="Arial"/>
          <w:sz w:val="20"/>
          <w:szCs w:val="20"/>
        </w:rPr>
        <w:t>»</w:t>
      </w:r>
      <w:r w:rsidRPr="00347EE3">
        <w:rPr>
          <w:rFonts w:ascii="Arial" w:hAnsi="Arial" w:cs="Arial"/>
          <w:sz w:val="20"/>
          <w:szCs w:val="20"/>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договора, сниженной на «шаг аукциона», новую цену договора, сниженную на «шаг аукциона», и «шаг аукциона», в соответствии с которым снижается цена;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2B0495">
        <w:rPr>
          <w:rFonts w:ascii="Arial" w:hAnsi="Arial" w:cs="Arial"/>
          <w:sz w:val="20"/>
          <w:szCs w:val="20"/>
        </w:rPr>
        <w:t>пунктом </w:t>
      </w:r>
      <w:r w:rsidRPr="00347EE3">
        <w:rPr>
          <w:rFonts w:ascii="Arial" w:hAnsi="Arial" w:cs="Arial"/>
          <w:sz w:val="20"/>
          <w:szCs w:val="20"/>
        </w:rPr>
        <w:t xml:space="preserve">3.6.5 настоящего Положения «шаг аукциона», ни один его участник не поднял карточку. В этом случае аукционист объявляет </w:t>
      </w:r>
      <w:r w:rsidR="002B0495">
        <w:rPr>
          <w:rFonts w:ascii="Arial" w:hAnsi="Arial" w:cs="Arial"/>
          <w:sz w:val="20"/>
          <w:szCs w:val="20"/>
        </w:rPr>
        <w:t>об </w:t>
      </w:r>
      <w:r w:rsidRPr="00347EE3">
        <w:rPr>
          <w:rFonts w:ascii="Arial" w:hAnsi="Arial" w:cs="Arial"/>
          <w:sz w:val="20"/>
          <w:szCs w:val="20"/>
        </w:rPr>
        <w:t>окончании проведения аукциона (лота), называет последнее и предпоследнее предложения о цене договора, победителя аукциона (с указанием номера карточки) и участника аукциона, сделавшего предпоследнее предложение о цене договора (с указанием номера карточки).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3.6.7. Если в ходе аукциона цена договора снижена до нуля, аукцион проводится на право заключить договор. Такой аукцион проводится путем повышения цены права заключить договор в соответствии с настоящим Положением. При этом учитываются следующие особенности: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участник аукциона на право заключить договор не может предлагать цену выше максимальной суммы сделки, указанной в решении </w:t>
      </w:r>
      <w:r w:rsidR="002B0495">
        <w:rPr>
          <w:rFonts w:ascii="Arial" w:hAnsi="Arial" w:cs="Arial"/>
          <w:sz w:val="20"/>
          <w:szCs w:val="20"/>
        </w:rPr>
        <w:t>об </w:t>
      </w:r>
      <w:r w:rsidRPr="00347EE3">
        <w:rPr>
          <w:rFonts w:ascii="Arial" w:hAnsi="Arial" w:cs="Arial"/>
          <w:sz w:val="20"/>
          <w:szCs w:val="20"/>
        </w:rPr>
        <w:t>одобрении или о совершении крупной сделки, которое представлено в составе заявки этого участника;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6A7DE4" w:rsidRPr="00347EE3" w:rsidRDefault="002533E2" w:rsidP="002B0495">
      <w:pPr>
        <w:spacing w:after="120"/>
        <w:jc w:val="both"/>
        <w:rPr>
          <w:rFonts w:ascii="Arial" w:hAnsi="Arial" w:cs="Arial"/>
          <w:sz w:val="20"/>
          <w:szCs w:val="20"/>
        </w:rPr>
      </w:pPr>
      <w:r>
        <w:rPr>
          <w:rFonts w:ascii="Arial" w:hAnsi="Arial" w:cs="Arial"/>
          <w:sz w:val="20"/>
          <w:szCs w:val="20"/>
        </w:rPr>
        <w:t>3.6.8</w:t>
      </w:r>
      <w:r w:rsidR="006A7DE4" w:rsidRPr="00347EE3">
        <w:rPr>
          <w:rFonts w:ascii="Arial" w:hAnsi="Arial" w:cs="Arial"/>
          <w:sz w:val="20"/>
          <w:szCs w:val="20"/>
        </w:rPr>
        <w:t>.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изменения, внесенные в аукционную документацию, и разъяснения аукционной документации хранятся Заказчиком не менее трех лет.</w:t>
      </w:r>
    </w:p>
    <w:p w:rsidR="006A7DE4" w:rsidRPr="00347EE3" w:rsidRDefault="006A7DE4" w:rsidP="00310FF8">
      <w:pPr>
        <w:spacing w:after="120"/>
        <w:rPr>
          <w:rFonts w:ascii="Arial" w:hAnsi="Arial" w:cs="Arial"/>
          <w:sz w:val="20"/>
          <w:szCs w:val="20"/>
        </w:rPr>
      </w:pPr>
    </w:p>
    <w:p w:rsidR="002B0495" w:rsidRPr="002B0495" w:rsidRDefault="002B0495" w:rsidP="002B0495">
      <w:pPr>
        <w:spacing w:after="120"/>
        <w:jc w:val="center"/>
        <w:rPr>
          <w:rFonts w:ascii="Arial" w:hAnsi="Arial" w:cs="Arial"/>
          <w:b/>
          <w:sz w:val="20"/>
          <w:szCs w:val="24"/>
        </w:rPr>
      </w:pPr>
      <w:r w:rsidRPr="002B0495">
        <w:rPr>
          <w:rFonts w:ascii="Arial" w:hAnsi="Arial" w:cs="Arial"/>
          <w:b/>
          <w:sz w:val="20"/>
          <w:szCs w:val="24"/>
        </w:rPr>
        <w:t>4. Закупка путем проведения запроса предложений</w:t>
      </w:r>
    </w:p>
    <w:p w:rsidR="002B0495" w:rsidRPr="002B0495" w:rsidRDefault="002B0495" w:rsidP="002B0495">
      <w:pPr>
        <w:spacing w:after="120"/>
        <w:jc w:val="center"/>
        <w:rPr>
          <w:rFonts w:ascii="Arial" w:hAnsi="Arial" w:cs="Arial"/>
          <w:b/>
          <w:sz w:val="20"/>
          <w:szCs w:val="24"/>
        </w:rPr>
      </w:pPr>
      <w:r w:rsidRPr="002B0495">
        <w:rPr>
          <w:rFonts w:ascii="Arial" w:hAnsi="Arial" w:cs="Arial"/>
          <w:b/>
          <w:sz w:val="20"/>
          <w:szCs w:val="24"/>
        </w:rPr>
        <w:t>4.1. Запрос предложений</w:t>
      </w:r>
    </w:p>
    <w:p w:rsidR="002B0495" w:rsidRPr="002B0495" w:rsidRDefault="002B0495" w:rsidP="002B0495">
      <w:pPr>
        <w:spacing w:after="120"/>
        <w:rPr>
          <w:rFonts w:ascii="Arial" w:hAnsi="Arial" w:cs="Arial"/>
          <w:sz w:val="20"/>
          <w:szCs w:val="24"/>
        </w:rPr>
      </w:pPr>
      <w:r w:rsidRPr="002B0495">
        <w:rPr>
          <w:rFonts w:ascii="Arial" w:hAnsi="Arial" w:cs="Arial"/>
          <w:sz w:val="20"/>
          <w:szCs w:val="24"/>
        </w:rPr>
        <w:t>4.1.1. Запрос предложений – открытая конкурентная процедура закупки.</w:t>
      </w:r>
    </w:p>
    <w:p w:rsidR="006A7DE4" w:rsidRPr="00347EE3" w:rsidRDefault="002533E2" w:rsidP="002B0495">
      <w:pPr>
        <w:spacing w:after="120"/>
        <w:jc w:val="both"/>
        <w:rPr>
          <w:rFonts w:ascii="Arial" w:hAnsi="Arial" w:cs="Arial"/>
          <w:sz w:val="20"/>
          <w:szCs w:val="20"/>
        </w:rPr>
      </w:pPr>
      <w:r>
        <w:rPr>
          <w:rFonts w:ascii="Arial" w:hAnsi="Arial" w:cs="Arial"/>
          <w:sz w:val="20"/>
          <w:szCs w:val="20"/>
        </w:rPr>
        <w:t>4.1.2</w:t>
      </w:r>
      <w:r w:rsidR="006A7DE4" w:rsidRPr="00347EE3">
        <w:rPr>
          <w:rFonts w:ascii="Arial" w:hAnsi="Arial" w:cs="Arial"/>
          <w:sz w:val="20"/>
          <w:szCs w:val="20"/>
        </w:rPr>
        <w:t>. Отбор предложений осуществляется на основании критериев, указанных в документации о проведении запроса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4.1.</w:t>
      </w:r>
      <w:r w:rsidR="002533E2">
        <w:rPr>
          <w:rFonts w:ascii="Arial" w:hAnsi="Arial" w:cs="Arial"/>
          <w:sz w:val="20"/>
          <w:szCs w:val="20"/>
        </w:rPr>
        <w:t>3</w:t>
      </w:r>
      <w:r w:rsidRPr="00347EE3">
        <w:rPr>
          <w:rFonts w:ascii="Arial" w:hAnsi="Arial" w:cs="Arial"/>
          <w:sz w:val="20"/>
          <w:szCs w:val="20"/>
        </w:rPr>
        <w:t>. Заказчик вправе пригласить для участия в запросе предложений конкретных лиц, не ограничивая свободы доступа к участию в данной процедуре иных лиц.</w:t>
      </w:r>
    </w:p>
    <w:p w:rsidR="006A7DE4" w:rsidRPr="00347EE3" w:rsidRDefault="002533E2" w:rsidP="002B0495">
      <w:pPr>
        <w:spacing w:after="120"/>
        <w:jc w:val="both"/>
        <w:rPr>
          <w:rFonts w:ascii="Arial" w:hAnsi="Arial" w:cs="Arial"/>
          <w:sz w:val="20"/>
          <w:szCs w:val="20"/>
        </w:rPr>
      </w:pPr>
      <w:r>
        <w:rPr>
          <w:rFonts w:ascii="Arial" w:hAnsi="Arial" w:cs="Arial"/>
          <w:sz w:val="20"/>
          <w:szCs w:val="20"/>
        </w:rPr>
        <w:t>4.1.4</w:t>
      </w:r>
      <w:r w:rsidR="006A7DE4" w:rsidRPr="00347EE3">
        <w:rPr>
          <w:rFonts w:ascii="Arial" w:hAnsi="Arial" w:cs="Arial"/>
          <w:sz w:val="20"/>
          <w:szCs w:val="20"/>
        </w:rPr>
        <w:t xml:space="preserve">. Заказчик размещает в ЕИС извещение и документацию о проведении запроса предложений за 10 рабочих дней до дня окончания подачи заявок, установленного в документации о проведении запроса предложений, за исключением случаев, когда сведения о закупке могут не размещаться в ЕИС в соответствии с </w:t>
      </w:r>
      <w:r w:rsidR="00163460">
        <w:rPr>
          <w:rFonts w:ascii="Arial" w:hAnsi="Arial" w:cs="Arial"/>
          <w:sz w:val="20"/>
          <w:szCs w:val="20"/>
        </w:rPr>
        <w:t>настоящим Положением</w:t>
      </w:r>
      <w:r w:rsidR="006A7DE4"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4.1.</w:t>
      </w:r>
      <w:r w:rsidR="002533E2">
        <w:rPr>
          <w:rFonts w:ascii="Arial" w:hAnsi="Arial" w:cs="Arial"/>
          <w:sz w:val="20"/>
          <w:szCs w:val="20"/>
        </w:rPr>
        <w:t>5</w:t>
      </w:r>
      <w:r w:rsidRPr="00347EE3">
        <w:rPr>
          <w:rFonts w:ascii="Arial" w:hAnsi="Arial" w:cs="Arial"/>
          <w:sz w:val="20"/>
          <w:szCs w:val="20"/>
        </w:rPr>
        <w:t xml:space="preserve">. Решение </w:t>
      </w:r>
      <w:r w:rsidR="002B0495">
        <w:rPr>
          <w:rFonts w:ascii="Arial" w:hAnsi="Arial" w:cs="Arial"/>
          <w:sz w:val="20"/>
          <w:szCs w:val="20"/>
        </w:rPr>
        <w:t>об </w:t>
      </w:r>
      <w:r w:rsidRPr="00347EE3">
        <w:rPr>
          <w:rFonts w:ascii="Arial" w:hAnsi="Arial" w:cs="Arial"/>
          <w:sz w:val="20"/>
          <w:szCs w:val="20"/>
        </w:rPr>
        <w:t xml:space="preserve">отказе </w:t>
      </w:r>
      <w:r w:rsidR="002B0495">
        <w:rPr>
          <w:rFonts w:ascii="Arial" w:hAnsi="Arial" w:cs="Arial"/>
          <w:sz w:val="20"/>
          <w:szCs w:val="20"/>
        </w:rPr>
        <w:t>от </w:t>
      </w:r>
      <w:r w:rsidRPr="00347EE3">
        <w:rPr>
          <w:rFonts w:ascii="Arial" w:hAnsi="Arial" w:cs="Arial"/>
          <w:sz w:val="20"/>
          <w:szCs w:val="20"/>
        </w:rPr>
        <w:t>проведения запроса предложений размещается в ЕИС в день принятия такого решения.</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4.2. Извещение о проведении запроса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4.2.1. Извещение о проведении запроса предложений является неотъемлемой частью документации о проведении запроса предложений. Сведения в названном извещении должны соответствовать сведениям, указанным в п</w:t>
      </w:r>
      <w:r w:rsidR="003C5651" w:rsidRPr="00347EE3">
        <w:rPr>
          <w:rFonts w:ascii="Arial" w:hAnsi="Arial" w:cs="Arial"/>
          <w:sz w:val="20"/>
          <w:szCs w:val="20"/>
        </w:rPr>
        <w:t>ункте</w:t>
      </w:r>
      <w:r w:rsidRPr="00347EE3">
        <w:rPr>
          <w:rFonts w:ascii="Arial" w:hAnsi="Arial" w:cs="Arial"/>
          <w:sz w:val="20"/>
          <w:szCs w:val="20"/>
        </w:rPr>
        <w:t xml:space="preserve"> 1.8.7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К извещению о запросе предложений должен прилагаться проект договора, являющийся неотъемлемой частью извещения.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4.2.2. Изменения, внесенные в извещение о проведении запроса предложений, размещаются Заказчиком в ЕИС не позднее трех дней со дня принятия решения </w:t>
      </w:r>
      <w:r w:rsidR="002B0495">
        <w:rPr>
          <w:rFonts w:ascii="Arial" w:hAnsi="Arial" w:cs="Arial"/>
          <w:sz w:val="20"/>
          <w:szCs w:val="20"/>
        </w:rPr>
        <w:t>об </w:t>
      </w:r>
      <w:r w:rsidRPr="00347EE3">
        <w:rPr>
          <w:rFonts w:ascii="Arial" w:hAnsi="Arial" w:cs="Arial"/>
          <w:sz w:val="20"/>
          <w:szCs w:val="20"/>
        </w:rPr>
        <w:t>их внесении. Изменение предмета запроса предложений не допускается.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В результате внесения указанных изменений срок подачи заявок на участие в запросе предложений должен быть продлен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w:t>
      </w:r>
      <w:r w:rsidRPr="00347EE3">
        <w:rPr>
          <w:rFonts w:ascii="Arial" w:hAnsi="Arial" w:cs="Arial"/>
          <w:sz w:val="20"/>
          <w:szCs w:val="20"/>
        </w:rPr>
        <w:lastRenderedPageBreak/>
        <w:t xml:space="preserve">срока подачи заявок на участие в конкурентной закупке, установленного в </w:t>
      </w:r>
      <w:r w:rsidR="003C5651" w:rsidRPr="00347EE3">
        <w:rPr>
          <w:rFonts w:ascii="Arial" w:hAnsi="Arial" w:cs="Arial"/>
          <w:sz w:val="20"/>
          <w:szCs w:val="20"/>
        </w:rPr>
        <w:t>пункте</w:t>
      </w:r>
      <w:r w:rsidRPr="00347EE3">
        <w:rPr>
          <w:rFonts w:ascii="Arial" w:hAnsi="Arial" w:cs="Arial"/>
          <w:sz w:val="20"/>
          <w:szCs w:val="20"/>
        </w:rPr>
        <w:t xml:space="preserve"> 4.1.5 настоящего Положения.</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4.3. Документация о проведении запроса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4.3.1. Документация о проведении запроса предложений должна содержать сведения, установленные </w:t>
      </w:r>
      <w:r w:rsidR="002B0495">
        <w:rPr>
          <w:rFonts w:ascii="Arial" w:hAnsi="Arial" w:cs="Arial"/>
          <w:sz w:val="20"/>
          <w:szCs w:val="20"/>
        </w:rPr>
        <w:t>пунктом </w:t>
      </w:r>
      <w:r w:rsidRPr="00347EE3">
        <w:rPr>
          <w:rFonts w:ascii="Arial" w:hAnsi="Arial" w:cs="Arial"/>
          <w:sz w:val="20"/>
          <w:szCs w:val="20"/>
        </w:rPr>
        <w:t>1.8.2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4.3.2. К извещению, документации о проведении запроса предложений должен быть приложен проект договора, который является их неотъемлемой частью.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4.3.3. Критериями оценки заявок на участие в запросе предложений могут быть: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цена;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качественные и (или) функциональные характеристики (потребительские свойства) товара, качество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расходы на эксплуатацию товара;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расходы на техническое обслуживание товара;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сроки (периоды) поставки товара, выполнения работ, оказания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 срок, на который предоставляются гарантии качества товара,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деловая репутация участника закупок;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квалификация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квалификация работников участника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Для каждого критерия оценки в конкурсной документации устанавливается его значимость. Совокупная значимость критериев оценки должна составлять 100</w:t>
      </w:r>
      <w:r w:rsidR="002B0495">
        <w:rPr>
          <w:rFonts w:ascii="Arial" w:hAnsi="Arial" w:cs="Arial"/>
          <w:sz w:val="20"/>
          <w:szCs w:val="20"/>
        </w:rPr>
        <w:t> процент</w:t>
      </w:r>
      <w:r w:rsidRPr="00347EE3">
        <w:rPr>
          <w:rFonts w:ascii="Arial" w:hAnsi="Arial" w:cs="Arial"/>
          <w:sz w:val="20"/>
          <w:szCs w:val="20"/>
        </w:rPr>
        <w:t>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4.3.4. В рамках каждого критерия могут быть установлены показатели, по которым он будет оцениваться. По каждому из таких показателей должна быть установлена его значимость. Совокупная значимость всех показателей должна быть равна 100</w:t>
      </w:r>
      <w:r w:rsidR="002B0495">
        <w:rPr>
          <w:rFonts w:ascii="Arial" w:hAnsi="Arial" w:cs="Arial"/>
          <w:sz w:val="20"/>
          <w:szCs w:val="20"/>
        </w:rPr>
        <w:t> процент</w:t>
      </w:r>
      <w:r w:rsidRPr="00347EE3">
        <w:rPr>
          <w:rFonts w:ascii="Arial" w:hAnsi="Arial" w:cs="Arial"/>
          <w:sz w:val="20"/>
          <w:szCs w:val="20"/>
        </w:rPr>
        <w:t>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4.3.5. Порядок оценки заявок по критериям, приведенным в </w:t>
      </w:r>
      <w:r w:rsidR="003C5651" w:rsidRPr="00347EE3">
        <w:rPr>
          <w:rFonts w:ascii="Arial" w:hAnsi="Arial" w:cs="Arial"/>
          <w:sz w:val="20"/>
          <w:szCs w:val="20"/>
        </w:rPr>
        <w:t>пункте</w:t>
      </w:r>
      <w:r w:rsidRPr="00347EE3">
        <w:rPr>
          <w:rFonts w:ascii="Arial" w:hAnsi="Arial" w:cs="Arial"/>
          <w:sz w:val="20"/>
          <w:szCs w:val="20"/>
        </w:rPr>
        <w:t xml:space="preserve"> 4.3.3 настоящего Положения (в том числе по каждому показателю данных критериев), методика оценки предложений, порядок расчета итогового количества баллов устанавливаются в документации о проведении запроса предложений в соответствии с п</w:t>
      </w:r>
      <w:r w:rsidR="003C5651" w:rsidRPr="00347EE3">
        <w:rPr>
          <w:rFonts w:ascii="Arial" w:hAnsi="Arial" w:cs="Arial"/>
          <w:sz w:val="20"/>
          <w:szCs w:val="20"/>
        </w:rPr>
        <w:t>унктами</w:t>
      </w:r>
      <w:r w:rsidRPr="00347EE3">
        <w:rPr>
          <w:rFonts w:ascii="Arial" w:hAnsi="Arial" w:cs="Arial"/>
          <w:sz w:val="20"/>
          <w:szCs w:val="20"/>
        </w:rPr>
        <w:t xml:space="preserve"> 2.4.3 настоящего Положения и должны позволять однозначно и объективно выявить лучшие условия исполнения договора из предложенных участниками.</w:t>
      </w:r>
    </w:p>
    <w:p w:rsidR="006A7DE4" w:rsidRPr="00347EE3" w:rsidRDefault="006A7DE4" w:rsidP="002B0495">
      <w:pPr>
        <w:spacing w:after="120"/>
        <w:jc w:val="both"/>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4.4. Порядок подачи заявок на участие в запросе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4.4.1. Заявка на участие в запросе предложений должна включать:</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2) копии учредительных документов (для юридических лиц);</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3) копии документов, удостоверяющих личность (для физических лиц);</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lastRenderedPageBreak/>
        <w:t>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конкурса, или нотариально заверенную копию такой выписки;</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xml:space="preserve">5) </w:t>
      </w:r>
      <w:proofErr w:type="gramStart"/>
      <w:r w:rsidRPr="002B0495">
        <w:rPr>
          <w:rFonts w:ascii="Arial" w:hAnsi="Arial" w:cs="Arial"/>
          <w:sz w:val="20"/>
          <w:szCs w:val="20"/>
        </w:rPr>
        <w:t>надлежащим образом</w:t>
      </w:r>
      <w:proofErr w:type="gramEnd"/>
      <w:r w:rsidRPr="002B0495">
        <w:rPr>
          <w:rFonts w:ascii="Arial" w:hAnsi="Arial" w:cs="Arial"/>
          <w:sz w:val="20"/>
          <w:szCs w:val="20"/>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конкурса;</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w:t>
      </w:r>
      <w:proofErr w:type="gramStart"/>
      <w:r w:rsidRPr="002B0495">
        <w:rPr>
          <w:rFonts w:ascii="Arial" w:hAnsi="Arial" w:cs="Arial"/>
          <w:sz w:val="20"/>
          <w:szCs w:val="20"/>
        </w:rPr>
        <w:t>и</w:t>
      </w:r>
      <w:proofErr w:type="gramEnd"/>
      <w:r w:rsidRPr="002B0495">
        <w:rPr>
          <w:rFonts w:ascii="Arial" w:hAnsi="Arial" w:cs="Arial"/>
          <w:sz w:val="20"/>
          <w:szCs w:val="20"/>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8) документ, декларирующий следующее:</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сведения об участнике закупки отсутствуют в реестрах недобросовестных поставщиков, ведение которых предусмотрено Законом № 223-ФЗ и Законом № 44-ФЗ;</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9) предложение участника запроса предложений о качественных и функциональных характеристиках (потребительских свойствах), безопасности, сроках поставки товаров, выполнения работ, оказания услуг, предложение о цене договора, цене единицы товара, работы, услуги и иные предложения по условиям исполнения договора;</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10) документы (их копии), подтверждающие соответствие участника запроса предложений требованиям законодательства РФ и документации о проведении запроса предложений к лицам, которые осуществляют поставки товаров, выполнение работ, оказание услуг;</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2B0495">
        <w:rPr>
          <w:rFonts w:ascii="Arial" w:hAnsi="Arial" w:cs="Arial"/>
          <w:sz w:val="20"/>
          <w:szCs w:val="20"/>
        </w:rPr>
        <w:t>и</w:t>
      </w:r>
      <w:proofErr w:type="gramEnd"/>
      <w:r w:rsidRPr="002B0495">
        <w:rPr>
          <w:rFonts w:ascii="Arial" w:hAnsi="Arial" w:cs="Arial"/>
          <w:sz w:val="20"/>
          <w:szCs w:val="20"/>
        </w:rPr>
        <w:t xml:space="preserve"> если представление указанных документов предусмотрено документацией о </w:t>
      </w:r>
      <w:r w:rsidRPr="002B0495">
        <w:rPr>
          <w:rFonts w:ascii="Arial" w:hAnsi="Arial" w:cs="Arial"/>
          <w:sz w:val="20"/>
          <w:szCs w:val="20"/>
        </w:rPr>
        <w:lastRenderedPageBreak/>
        <w:t>проведении запроса предложений. Исключение составляют документы, которые согласно гражданскому законодательству могут быть представлены только вместе с товаром;</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12) документы (их копии) и сведения, необходимые для оценки заявки по критериям, которые установлены в документации о запросе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13) обязательство участника запроса предложений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запроса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14) другие документы в соответствии с требованиями настоящего Положения и документации о проведении запроса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4.4.2. Заявка на участие в запросе предложений может содержать:</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1) дополнительные документы и сведения, необходимые для оценки заявки по критериям, которые установлены в документации о проведении запроса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2) эскиз, рисунок, чертеж, фотографию, иное изображение товара, образец (пробу) товара, на поставку которого осуществляется закупка;</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3) иные документы, подтверждающие соответствие участника закупки и (или) товара, работы, услуги требованиям, установленным в документации о проведении запроса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4.4.3. Участник запроса предложений вправе подать только одну заявку на участие в запросе предложений. Участник вправе изменить или отозвать заявку в любой момент до даты и времени окончания подачи заявок на участие в запросе предложений. Уведомление об отзыве заявки должно быть получено Заказчиком также до истечения срока подачи заявок.</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4.4.4. Прием заявок на участие в запросе предложений прекращается в дату и время, указанные в документации о запросе предложений.</w:t>
      </w:r>
    </w:p>
    <w:p w:rsidR="002B0495" w:rsidRPr="002B0495" w:rsidRDefault="002B0495" w:rsidP="002B0495">
      <w:pPr>
        <w:spacing w:after="120"/>
        <w:rPr>
          <w:rFonts w:ascii="Arial" w:hAnsi="Arial" w:cs="Arial"/>
          <w:sz w:val="20"/>
          <w:szCs w:val="20"/>
        </w:rPr>
      </w:pPr>
    </w:p>
    <w:p w:rsidR="002B0495" w:rsidRPr="002B0495" w:rsidRDefault="002B0495" w:rsidP="002B0495">
      <w:pPr>
        <w:spacing w:after="120"/>
        <w:jc w:val="center"/>
        <w:rPr>
          <w:rFonts w:ascii="Arial" w:hAnsi="Arial" w:cs="Arial"/>
          <w:b/>
          <w:sz w:val="20"/>
          <w:szCs w:val="20"/>
        </w:rPr>
      </w:pPr>
      <w:r w:rsidRPr="002B0495">
        <w:rPr>
          <w:rFonts w:ascii="Arial" w:hAnsi="Arial" w:cs="Arial"/>
          <w:b/>
          <w:sz w:val="20"/>
          <w:szCs w:val="20"/>
        </w:rPr>
        <w:t>4.5. Порядок рассмотрения, оценки и сопоставления заявок на участие в запросе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4.5.1. Комиссия по закупкам в день и в месте, которые указаны в документации, приступает к рассмотрению, оценке и сопоставлению заявок.</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4.5.2. Комиссия по закупкам рассматривает заявки на участие в запросе предложений на предмет их соответствия требованиям законодательства, настоящего Положения и документации о проведении запроса предложений. Оцениваются и сопоставляются только заявки, допущенные комиссией по результатам рассмотрения.</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4.5.3. Комиссия по закупкам при рассмотрении заявок на соответствие требованиям законодательства, настоящего Положения и документации о проведении запроса предложений обязана отказать участнику в допуске в случаях, установленных пунктом 1.10.1 настоящего Положения.</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4.5.4. Заявки, допущенные к участию в запросе предложений, оцениваются и сопоставляются с целью выявить условия исполнения договора, наиболее удовлетворяющие потребностям Заказчика, в соответствии с критериями и порядком, которые установлены документацией о проведении запроса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4.5.5. По результатам оценки и сопоставления заявок на участие в запросе предложений каждой заявке присваивается порядковый номер по степени уменьшения выгодности предложенных участником условий исполнения договора.</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Заявке на участие, которая содержит лучшие условия исполнения договора, присваивается первый номер. Если несколько заявок содержат одинаковые условия исполнения договора, меньший порядковый номер присваивается заявке, которая поступила раньше.</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lastRenderedPageBreak/>
        <w:t>4.5.6. По результатам оценки и сопоставления заявок, допущенных к участию в запросе предложений, комиссия по закупкам на основании установленных критериев выбирает победителя запроса предложений, заявке которого присваивается первый номер, а также участника, заявке которого присваивается второй номер.</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4.5.7. Протокол рассмотрения, оценки и сопоставления заявок оформляется секретарем комиссии по закупкам и подписывается всеми присутствующими членами комиссии по закупкам в день окончания рассмотрения, оценки и сопоставления заявок на участие в запросе предложений.</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4.5.8. Если к участию в запросе предложений не был допущен ни один участник либо был допущен только один участник, запрос предложений признается несостоявшимся. Соответствующая информация вносится в протокол рассмотрения, оценки и сопоставления заявок.</w:t>
      </w:r>
    </w:p>
    <w:p w:rsidR="002B0495" w:rsidRPr="002B0495" w:rsidRDefault="005F0F0F" w:rsidP="002B0495">
      <w:pPr>
        <w:spacing w:after="120"/>
        <w:jc w:val="both"/>
        <w:rPr>
          <w:rFonts w:ascii="Arial" w:hAnsi="Arial" w:cs="Arial"/>
          <w:sz w:val="20"/>
          <w:szCs w:val="20"/>
        </w:rPr>
      </w:pPr>
      <w:r>
        <w:rPr>
          <w:rFonts w:ascii="Arial" w:hAnsi="Arial" w:cs="Arial"/>
          <w:sz w:val="20"/>
          <w:szCs w:val="20"/>
        </w:rPr>
        <w:t>4.5.9</w:t>
      </w:r>
      <w:r w:rsidR="002B0495" w:rsidRPr="002B0495">
        <w:rPr>
          <w:rFonts w:ascii="Arial" w:hAnsi="Arial" w:cs="Arial"/>
          <w:sz w:val="20"/>
          <w:szCs w:val="20"/>
        </w:rPr>
        <w:t>. По результатам запроса предложений Заказчик заключает договор с победителем в порядке, установленном в пункте 1.11 настоящего Положения.</w:t>
      </w:r>
    </w:p>
    <w:p w:rsidR="002B0495" w:rsidRPr="002B0495" w:rsidRDefault="002B0495" w:rsidP="002B0495">
      <w:pPr>
        <w:spacing w:after="120"/>
        <w:rPr>
          <w:rFonts w:ascii="Arial" w:hAnsi="Arial" w:cs="Arial"/>
          <w:sz w:val="20"/>
          <w:szCs w:val="20"/>
        </w:rPr>
      </w:pPr>
    </w:p>
    <w:p w:rsidR="002B0495" w:rsidRPr="002B0495" w:rsidRDefault="002B0495" w:rsidP="002B0495">
      <w:pPr>
        <w:spacing w:after="120"/>
        <w:jc w:val="center"/>
        <w:rPr>
          <w:rFonts w:ascii="Arial" w:hAnsi="Arial" w:cs="Arial"/>
          <w:b/>
          <w:sz w:val="20"/>
          <w:szCs w:val="20"/>
        </w:rPr>
      </w:pPr>
      <w:r w:rsidRPr="002B0495">
        <w:rPr>
          <w:rFonts w:ascii="Arial" w:hAnsi="Arial" w:cs="Arial"/>
          <w:b/>
          <w:sz w:val="20"/>
          <w:szCs w:val="20"/>
        </w:rPr>
        <w:t>5. Закупка путем проведения запроса котировок</w:t>
      </w:r>
    </w:p>
    <w:p w:rsidR="002B0495" w:rsidRPr="002B0495" w:rsidRDefault="002B0495" w:rsidP="002B0495">
      <w:pPr>
        <w:spacing w:after="120"/>
        <w:jc w:val="center"/>
        <w:rPr>
          <w:rFonts w:ascii="Arial" w:hAnsi="Arial" w:cs="Arial"/>
          <w:b/>
          <w:sz w:val="20"/>
          <w:szCs w:val="20"/>
        </w:rPr>
      </w:pPr>
      <w:r w:rsidRPr="002B0495">
        <w:rPr>
          <w:rFonts w:ascii="Arial" w:hAnsi="Arial" w:cs="Arial"/>
          <w:b/>
          <w:sz w:val="20"/>
          <w:szCs w:val="20"/>
        </w:rPr>
        <w:t>5.1. Запрос котировок</w:t>
      </w:r>
    </w:p>
    <w:p w:rsidR="002B0495" w:rsidRPr="002B0495" w:rsidRDefault="002B0495" w:rsidP="002B0495">
      <w:pPr>
        <w:spacing w:after="120"/>
        <w:jc w:val="both"/>
        <w:rPr>
          <w:rFonts w:ascii="Arial" w:hAnsi="Arial" w:cs="Arial"/>
          <w:sz w:val="20"/>
          <w:szCs w:val="20"/>
        </w:rPr>
      </w:pPr>
      <w:r w:rsidRPr="002B0495">
        <w:rPr>
          <w:rFonts w:ascii="Arial" w:hAnsi="Arial" w:cs="Arial"/>
          <w:sz w:val="20"/>
          <w:szCs w:val="20"/>
        </w:rPr>
        <w:t>5.1.1. Запрос котировок – открытая конкурентная процедура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5.1.</w:t>
      </w:r>
      <w:r w:rsidR="005F0F0F">
        <w:rPr>
          <w:rFonts w:ascii="Arial" w:hAnsi="Arial" w:cs="Arial"/>
          <w:sz w:val="20"/>
          <w:szCs w:val="20"/>
        </w:rPr>
        <w:t>2</w:t>
      </w:r>
      <w:r w:rsidRPr="00347EE3">
        <w:rPr>
          <w:rFonts w:ascii="Arial" w:hAnsi="Arial" w:cs="Arial"/>
          <w:sz w:val="20"/>
          <w:szCs w:val="20"/>
        </w:rPr>
        <w:t>. Победителем признается соответствующий требованиям извещения о закупке участник запроса котировок, предложивший наиболее низкую цену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5.1.</w:t>
      </w:r>
      <w:r w:rsidR="005F0F0F">
        <w:rPr>
          <w:rFonts w:ascii="Arial" w:hAnsi="Arial" w:cs="Arial"/>
          <w:sz w:val="20"/>
          <w:szCs w:val="20"/>
        </w:rPr>
        <w:t>3</w:t>
      </w:r>
      <w:r w:rsidRPr="00347EE3">
        <w:rPr>
          <w:rFonts w:ascii="Arial" w:hAnsi="Arial" w:cs="Arial"/>
          <w:sz w:val="20"/>
          <w:szCs w:val="20"/>
        </w:rPr>
        <w:t>. При проведении запроса котировок Заказчик не составляет документацию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5.1.5. Заказчик размещает в ЕИС извещение о проведении запроса котировок за шесть рабочих дней до дня окончания срока подачи заявок на участие, установленного в извещении</w:t>
      </w:r>
      <w:r w:rsidR="005F0F0F">
        <w:rPr>
          <w:rFonts w:ascii="Arial" w:hAnsi="Arial" w:cs="Arial"/>
          <w:sz w:val="20"/>
          <w:szCs w:val="20"/>
        </w:rPr>
        <w:t>.</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5.2. Извещение о проведении запроса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5.2.1. В извещение о проведении запроса котировок должны быть включены сведения, указанные в </w:t>
      </w:r>
      <w:r w:rsidR="00571C76" w:rsidRPr="00347EE3">
        <w:rPr>
          <w:rFonts w:ascii="Arial" w:hAnsi="Arial" w:cs="Arial"/>
          <w:sz w:val="20"/>
          <w:szCs w:val="20"/>
        </w:rPr>
        <w:t xml:space="preserve">пунктах </w:t>
      </w:r>
      <w:r w:rsidRPr="00347EE3">
        <w:rPr>
          <w:rFonts w:ascii="Arial" w:hAnsi="Arial" w:cs="Arial"/>
          <w:sz w:val="20"/>
          <w:szCs w:val="20"/>
        </w:rPr>
        <w:t>1.8.2, 1.8.7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К извещению о проведении запроса котировок должен прилагаться проект договора, являющийся неотъемлемой частью извещения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5.2.2. Изменения, внесенные в извещение о проведении запроса котировок, размещаются Заказчиком в ЕИС не позднее трех дней со дня принятия решения </w:t>
      </w:r>
      <w:r w:rsidR="002B0495">
        <w:rPr>
          <w:rFonts w:ascii="Arial" w:hAnsi="Arial" w:cs="Arial"/>
          <w:sz w:val="20"/>
          <w:szCs w:val="20"/>
        </w:rPr>
        <w:t>об </w:t>
      </w:r>
      <w:r w:rsidRPr="00347EE3">
        <w:rPr>
          <w:rFonts w:ascii="Arial" w:hAnsi="Arial" w:cs="Arial"/>
          <w:sz w:val="20"/>
          <w:szCs w:val="20"/>
        </w:rPr>
        <w:t>их внесении.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5.3. Порядок подачи заявок на участие в запросе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5.3.1. Заявка на участие в запросе котировок должна включать: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документ, содержащий сведения </w:t>
      </w:r>
      <w:r w:rsidR="002B0495">
        <w:rPr>
          <w:rFonts w:ascii="Arial" w:hAnsi="Arial" w:cs="Arial"/>
          <w:sz w:val="20"/>
          <w:szCs w:val="20"/>
        </w:rPr>
        <w:t>об </w:t>
      </w:r>
      <w:r w:rsidRPr="00347EE3">
        <w:rPr>
          <w:rFonts w:ascii="Arial" w:hAnsi="Arial" w:cs="Arial"/>
          <w:sz w:val="20"/>
          <w:szCs w:val="20"/>
        </w:rPr>
        <w:t>участнике закупок, подавшем заявку: ИНН/КПП/ОГРН,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ИНН/ОГРНИП (при наличии), паспортные данные, место жительства (для физического лица), номер контактного телефона;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копии учредительных документов участника закупок (для юридических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копии документов, удостоверяющих личность (для физических лиц);</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выписку из Единого государственного реестра юридических лиц (для юридических лиц) либо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 xml:space="preserve">5) </w:t>
      </w:r>
      <w:proofErr w:type="gramStart"/>
      <w:r w:rsidRPr="00347EE3">
        <w:rPr>
          <w:rFonts w:ascii="Arial" w:hAnsi="Arial" w:cs="Arial"/>
          <w:sz w:val="20"/>
          <w:szCs w:val="20"/>
        </w:rPr>
        <w:t>надлежащим образом</w:t>
      </w:r>
      <w:proofErr w:type="gramEnd"/>
      <w:r w:rsidRPr="00347EE3">
        <w:rPr>
          <w:rFonts w:ascii="Arial" w:hAnsi="Arial" w:cs="Arial"/>
          <w:sz w:val="20"/>
          <w:szCs w:val="20"/>
        </w:rPr>
        <w:t xml:space="preserve">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Эти документы должны быть получены не ранее чем за шесть месяцев до дня размещения в ЕИС извещения о проведении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документ, подтверждающий полномочия лица осуществлять действия </w:t>
      </w:r>
      <w:r w:rsidR="002B0495">
        <w:rPr>
          <w:rFonts w:ascii="Arial" w:hAnsi="Arial" w:cs="Arial"/>
          <w:sz w:val="20"/>
          <w:szCs w:val="20"/>
        </w:rPr>
        <w:t>от </w:t>
      </w:r>
      <w:r w:rsidRPr="00347EE3">
        <w:rPr>
          <w:rFonts w:ascii="Arial" w:hAnsi="Arial" w:cs="Arial"/>
          <w:sz w:val="20"/>
          <w:szCs w:val="20"/>
        </w:rPr>
        <w:t>имени участника закупок</w:t>
      </w:r>
      <w:r w:rsidR="00A213A3" w:rsidRPr="00347EE3">
        <w:rPr>
          <w:rFonts w:ascii="Arial" w:hAnsi="Arial" w:cs="Arial"/>
          <w:sz w:val="20"/>
          <w:szCs w:val="20"/>
        </w:rPr>
        <w:t xml:space="preserve"> – </w:t>
      </w:r>
      <w:r w:rsidRPr="00347EE3">
        <w:rPr>
          <w:rFonts w:ascii="Arial" w:hAnsi="Arial" w:cs="Arial"/>
          <w:sz w:val="20"/>
          <w:szCs w:val="20"/>
        </w:rPr>
        <w:t xml:space="preserve">юридического лица (копия решения о назначении или </w:t>
      </w:r>
      <w:r w:rsidR="002B0495">
        <w:rPr>
          <w:rFonts w:ascii="Arial" w:hAnsi="Arial" w:cs="Arial"/>
          <w:sz w:val="20"/>
          <w:szCs w:val="20"/>
        </w:rPr>
        <w:t>об </w:t>
      </w:r>
      <w:r w:rsidRPr="00347EE3">
        <w:rPr>
          <w:rFonts w:ascii="Arial" w:hAnsi="Arial" w:cs="Arial"/>
          <w:sz w:val="20"/>
          <w:szCs w:val="20"/>
        </w:rPr>
        <w:t xml:space="preserve">избрании физического лица на должность, в соответствии с которым это физическое лицо обладает правом действовать </w:t>
      </w:r>
      <w:r w:rsidR="002B0495">
        <w:rPr>
          <w:rFonts w:ascii="Arial" w:hAnsi="Arial" w:cs="Arial"/>
          <w:sz w:val="20"/>
          <w:szCs w:val="20"/>
        </w:rPr>
        <w:t>от </w:t>
      </w:r>
      <w:r w:rsidRPr="00347EE3">
        <w:rPr>
          <w:rFonts w:ascii="Arial" w:hAnsi="Arial" w:cs="Arial"/>
          <w:sz w:val="20"/>
          <w:szCs w:val="20"/>
        </w:rPr>
        <w:t xml:space="preserve">имени участника без доверенности). Если </w:t>
      </w:r>
      <w:r w:rsidR="002B0495">
        <w:rPr>
          <w:rFonts w:ascii="Arial" w:hAnsi="Arial" w:cs="Arial"/>
          <w:sz w:val="20"/>
          <w:szCs w:val="20"/>
        </w:rPr>
        <w:t>от </w:t>
      </w:r>
      <w:r w:rsidRPr="00347EE3">
        <w:rPr>
          <w:rFonts w:ascii="Arial" w:hAnsi="Arial" w:cs="Arial"/>
          <w:sz w:val="20"/>
          <w:szCs w:val="20"/>
        </w:rPr>
        <w:t xml:space="preserve">имени участника аукциона действует иное лицо, заявка должна включать и доверенность на осуществление действий </w:t>
      </w:r>
      <w:r w:rsidR="002B0495">
        <w:rPr>
          <w:rFonts w:ascii="Arial" w:hAnsi="Arial" w:cs="Arial"/>
          <w:sz w:val="20"/>
          <w:szCs w:val="20"/>
        </w:rPr>
        <w:t>от </w:t>
      </w:r>
      <w:r w:rsidRPr="00347EE3">
        <w:rPr>
          <w:rFonts w:ascii="Arial" w:hAnsi="Arial" w:cs="Arial"/>
          <w:sz w:val="20"/>
          <w:szCs w:val="20"/>
        </w:rPr>
        <w:t xml:space="preserve">имени участника закупок, заверенную печатью участника закупок (при наличии) и подписанную </w:t>
      </w:r>
      <w:r w:rsidR="002B0495">
        <w:rPr>
          <w:rFonts w:ascii="Arial" w:hAnsi="Arial" w:cs="Arial"/>
          <w:sz w:val="20"/>
          <w:szCs w:val="20"/>
        </w:rPr>
        <w:t>от </w:t>
      </w:r>
      <w:r w:rsidRPr="00347EE3">
        <w:rPr>
          <w:rFonts w:ascii="Arial" w:hAnsi="Arial" w:cs="Arial"/>
          <w:sz w:val="20"/>
          <w:szCs w:val="20"/>
        </w:rPr>
        <w:t>его имени лицом (лицами), которому в соответствии с законодательством</w:t>
      </w:r>
      <w:r w:rsidR="002B0495">
        <w:rPr>
          <w:rFonts w:ascii="Arial" w:hAnsi="Arial" w:cs="Arial"/>
          <w:sz w:val="20"/>
          <w:szCs w:val="20"/>
        </w:rPr>
        <w:t> РФ</w:t>
      </w:r>
      <w:r w:rsidRPr="00347EE3">
        <w:rPr>
          <w:rFonts w:ascii="Arial" w:hAnsi="Arial" w:cs="Arial"/>
          <w:sz w:val="20"/>
          <w:szCs w:val="20"/>
        </w:rPr>
        <w:t>,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7) решение </w:t>
      </w:r>
      <w:r w:rsidR="002B0495">
        <w:rPr>
          <w:rFonts w:ascii="Arial" w:hAnsi="Arial" w:cs="Arial"/>
          <w:sz w:val="20"/>
          <w:szCs w:val="20"/>
        </w:rPr>
        <w:t>об </w:t>
      </w:r>
      <w:r w:rsidRPr="00347EE3">
        <w:rPr>
          <w:rFonts w:ascii="Arial" w:hAnsi="Arial" w:cs="Arial"/>
          <w:sz w:val="20"/>
          <w:szCs w:val="20"/>
        </w:rPr>
        <w:t>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w:t>
      </w:r>
      <w:r w:rsidR="002B0495">
        <w:rPr>
          <w:rFonts w:ascii="Arial" w:hAnsi="Arial" w:cs="Arial"/>
          <w:sz w:val="20"/>
          <w:szCs w:val="20"/>
        </w:rPr>
        <w:t> РФ</w:t>
      </w:r>
      <w:r w:rsidRPr="00347EE3">
        <w:rPr>
          <w:rFonts w:ascii="Arial" w:hAnsi="Arial" w:cs="Arial"/>
          <w:sz w:val="20"/>
          <w:szCs w:val="20"/>
        </w:rPr>
        <w:t xml:space="preserve">, учредительными документами юридического лица </w:t>
      </w:r>
      <w:proofErr w:type="gramStart"/>
      <w:r w:rsidRPr="00347EE3">
        <w:rPr>
          <w:rFonts w:ascii="Arial" w:hAnsi="Arial" w:cs="Arial"/>
          <w:sz w:val="20"/>
          <w:szCs w:val="20"/>
        </w:rPr>
        <w:t>и</w:t>
      </w:r>
      <w:proofErr w:type="gramEnd"/>
      <w:r w:rsidRPr="00347EE3">
        <w:rPr>
          <w:rFonts w:ascii="Arial" w:hAnsi="Arial" w:cs="Arial"/>
          <w:sz w:val="20"/>
          <w:szCs w:val="20"/>
        </w:rPr>
        <w:t xml:space="preserve">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 документ, декларирующий следующее:</w:t>
      </w:r>
    </w:p>
    <w:p w:rsidR="006A7DE4" w:rsidRPr="00347EE3" w:rsidRDefault="00571C76"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участник закупки не находится в процессе ликвидации (для участника</w:t>
      </w:r>
      <w:r w:rsidR="00A213A3" w:rsidRPr="00347EE3">
        <w:rPr>
          <w:rFonts w:ascii="Arial" w:hAnsi="Arial" w:cs="Arial"/>
          <w:sz w:val="20"/>
          <w:szCs w:val="20"/>
        </w:rPr>
        <w:t xml:space="preserve"> – </w:t>
      </w:r>
      <w:r w:rsidR="006A7DE4" w:rsidRPr="00347EE3">
        <w:rPr>
          <w:rFonts w:ascii="Arial" w:hAnsi="Arial" w:cs="Arial"/>
          <w:sz w:val="20"/>
          <w:szCs w:val="20"/>
        </w:rPr>
        <w:t>юридического лица), не признан по решению арбитражного суда несостоятельным (банкротом) (для участника</w:t>
      </w:r>
      <w:r w:rsidR="00A213A3" w:rsidRPr="00347EE3">
        <w:rPr>
          <w:rFonts w:ascii="Arial" w:hAnsi="Arial" w:cs="Arial"/>
          <w:sz w:val="20"/>
          <w:szCs w:val="20"/>
        </w:rPr>
        <w:t xml:space="preserve"> – </w:t>
      </w:r>
      <w:r w:rsidR="006A7DE4" w:rsidRPr="00347EE3">
        <w:rPr>
          <w:rFonts w:ascii="Arial" w:hAnsi="Arial" w:cs="Arial"/>
          <w:sz w:val="20"/>
          <w:szCs w:val="20"/>
        </w:rPr>
        <w:t>как юридического, так и физического лица);</w:t>
      </w:r>
    </w:p>
    <w:p w:rsidR="002B0495" w:rsidRPr="002B0495" w:rsidRDefault="002B0495" w:rsidP="002B0495">
      <w:pPr>
        <w:spacing w:after="120"/>
        <w:rPr>
          <w:rFonts w:ascii="Arial" w:hAnsi="Arial" w:cs="Arial"/>
          <w:sz w:val="20"/>
          <w:szCs w:val="24"/>
        </w:rPr>
      </w:pPr>
      <w:r w:rsidRPr="002B0495">
        <w:rPr>
          <w:rFonts w:ascii="Arial" w:hAnsi="Arial" w:cs="Arial"/>
          <w:sz w:val="20"/>
          <w:szCs w:val="24"/>
        </w:rPr>
        <w:t>– на день подачи заявки деятельность участника закупки не приостановлена в порядке, предусмотренном Кодексом об административных правонарушениях;</w:t>
      </w:r>
    </w:p>
    <w:p w:rsidR="006A7DE4" w:rsidRPr="00347EE3" w:rsidRDefault="00571C76"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 участника закупки отсутствуют недоимка по налогам, сборам, задолженность по иным обязательным платежам в бюджеты бюджетной системы</w:t>
      </w:r>
      <w:r w:rsidR="002B0495">
        <w:rPr>
          <w:rFonts w:ascii="Arial" w:hAnsi="Arial" w:cs="Arial"/>
          <w:sz w:val="20"/>
          <w:szCs w:val="20"/>
        </w:rPr>
        <w:t> РФ</w:t>
      </w:r>
      <w:r w:rsidR="006A7DE4" w:rsidRPr="00347EE3">
        <w:rPr>
          <w:rFonts w:ascii="Arial" w:hAnsi="Arial" w:cs="Arial"/>
          <w:sz w:val="20"/>
          <w:szCs w:val="20"/>
        </w:rPr>
        <w:t xml:space="preserve"> за прошедший календарный</w:t>
      </w:r>
      <w:r w:rsidR="002B0495">
        <w:rPr>
          <w:rFonts w:ascii="Arial" w:hAnsi="Arial" w:cs="Arial"/>
          <w:sz w:val="20"/>
          <w:szCs w:val="20"/>
        </w:rPr>
        <w:t> год</w:t>
      </w:r>
      <w:r w:rsidR="006A7DE4" w:rsidRPr="00347EE3">
        <w:rPr>
          <w:rFonts w:ascii="Arial" w:hAnsi="Arial" w:cs="Arial"/>
          <w:sz w:val="20"/>
          <w:szCs w:val="20"/>
        </w:rPr>
        <w:t>, размер которых превышает 25</w:t>
      </w:r>
      <w:r w:rsidR="002B0495">
        <w:rPr>
          <w:rFonts w:ascii="Arial" w:hAnsi="Arial" w:cs="Arial"/>
          <w:sz w:val="20"/>
          <w:szCs w:val="20"/>
        </w:rPr>
        <w:t> процент</w:t>
      </w:r>
      <w:r w:rsidR="006A7DE4" w:rsidRPr="00347EE3">
        <w:rPr>
          <w:rFonts w:ascii="Arial" w:hAnsi="Arial" w:cs="Arial"/>
          <w:sz w:val="20"/>
          <w:szCs w:val="20"/>
        </w:rPr>
        <w:t xml:space="preserve">ов </w:t>
      </w:r>
      <w:r w:rsidR="002B0495">
        <w:rPr>
          <w:rFonts w:ascii="Arial" w:hAnsi="Arial" w:cs="Arial"/>
          <w:sz w:val="20"/>
          <w:szCs w:val="20"/>
        </w:rPr>
        <w:t>от </w:t>
      </w:r>
      <w:r w:rsidR="006A7DE4" w:rsidRPr="00347EE3">
        <w:rPr>
          <w:rFonts w:ascii="Arial" w:hAnsi="Arial" w:cs="Arial"/>
          <w:sz w:val="20"/>
          <w:szCs w:val="20"/>
        </w:rPr>
        <w:t>балансовой стоимости активов участника закупки по данным бухгалтерской отчетности за последний отчетный период;</w:t>
      </w:r>
    </w:p>
    <w:p w:rsidR="006A7DE4" w:rsidRPr="00347EE3" w:rsidRDefault="00571C76"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сведения </w:t>
      </w:r>
      <w:r w:rsidR="002B0495">
        <w:rPr>
          <w:rFonts w:ascii="Arial" w:hAnsi="Arial" w:cs="Arial"/>
          <w:sz w:val="20"/>
          <w:szCs w:val="20"/>
        </w:rPr>
        <w:t>об </w:t>
      </w:r>
      <w:r w:rsidR="006A7DE4" w:rsidRPr="00347EE3">
        <w:rPr>
          <w:rFonts w:ascii="Arial" w:hAnsi="Arial" w:cs="Arial"/>
          <w:sz w:val="20"/>
          <w:szCs w:val="20"/>
        </w:rPr>
        <w:t xml:space="preserve">участнике закупки отсутствуют в реестрах недобросовестных поставщиков, ведение которых предусмотрено Законом </w:t>
      </w:r>
      <w:r w:rsidR="002B0495">
        <w:rPr>
          <w:rFonts w:ascii="Arial" w:hAnsi="Arial" w:cs="Arial"/>
          <w:sz w:val="20"/>
          <w:szCs w:val="20"/>
        </w:rPr>
        <w:t>№ </w:t>
      </w:r>
      <w:r w:rsidR="006A7DE4" w:rsidRPr="00347EE3">
        <w:rPr>
          <w:rFonts w:ascii="Arial" w:hAnsi="Arial" w:cs="Arial"/>
          <w:sz w:val="20"/>
          <w:szCs w:val="20"/>
        </w:rPr>
        <w:t xml:space="preserve">223-ФЗ и Законом </w:t>
      </w:r>
      <w:r w:rsidR="002B0495">
        <w:rPr>
          <w:rFonts w:ascii="Arial" w:hAnsi="Arial" w:cs="Arial"/>
          <w:sz w:val="20"/>
          <w:szCs w:val="20"/>
        </w:rPr>
        <w:t>№ </w:t>
      </w:r>
      <w:r w:rsidR="006A7DE4" w:rsidRPr="00347EE3">
        <w:rPr>
          <w:rFonts w:ascii="Arial" w:hAnsi="Arial" w:cs="Arial"/>
          <w:sz w:val="20"/>
          <w:szCs w:val="20"/>
        </w:rPr>
        <w:t>44-ФЗ;</w:t>
      </w:r>
    </w:p>
    <w:p w:rsidR="006A7DE4" w:rsidRPr="00347EE3" w:rsidRDefault="00571C76"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предложение о цене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документы (их копии), подтверждающие соответствие участника запроса котировок требованиям законодательства</w:t>
      </w:r>
      <w:r w:rsidR="002B0495">
        <w:rPr>
          <w:rFonts w:ascii="Arial" w:hAnsi="Arial" w:cs="Arial"/>
          <w:sz w:val="20"/>
          <w:szCs w:val="20"/>
        </w:rPr>
        <w:t> РФ</w:t>
      </w:r>
      <w:r w:rsidRPr="00347EE3">
        <w:rPr>
          <w:rFonts w:ascii="Arial" w:hAnsi="Arial" w:cs="Arial"/>
          <w:sz w:val="20"/>
          <w:szCs w:val="20"/>
        </w:rPr>
        <w:t xml:space="preserve"> и извещения о проведении запроса котировок к лицам, которые осуществляют поставки товаров, выполнение работ, оказание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11) документы (их копии), подтверждающие соответствие товаров, работ, услуг требованиям законодательства</w:t>
      </w:r>
      <w:r w:rsidR="002B0495">
        <w:rPr>
          <w:rFonts w:ascii="Arial" w:hAnsi="Arial" w:cs="Arial"/>
          <w:sz w:val="20"/>
          <w:szCs w:val="20"/>
        </w:rPr>
        <w:t> РФ</w:t>
      </w:r>
      <w:r w:rsidRPr="00347EE3">
        <w:rPr>
          <w:rFonts w:ascii="Arial" w:hAnsi="Arial" w:cs="Arial"/>
          <w:sz w:val="20"/>
          <w:szCs w:val="20"/>
        </w:rPr>
        <w:t xml:space="preserve"> к таким товарам, работам, услугам, если законодательством</w:t>
      </w:r>
      <w:r w:rsidR="002B0495">
        <w:rPr>
          <w:rFonts w:ascii="Arial" w:hAnsi="Arial" w:cs="Arial"/>
          <w:sz w:val="20"/>
          <w:szCs w:val="20"/>
        </w:rPr>
        <w:t> РФ</w:t>
      </w:r>
      <w:r w:rsidRPr="00347EE3">
        <w:rPr>
          <w:rFonts w:ascii="Arial" w:hAnsi="Arial" w:cs="Arial"/>
          <w:sz w:val="20"/>
          <w:szCs w:val="20"/>
        </w:rPr>
        <w:t xml:space="preserve"> установлены требования к ним </w:t>
      </w:r>
      <w:proofErr w:type="gramStart"/>
      <w:r w:rsidRPr="00347EE3">
        <w:rPr>
          <w:rFonts w:ascii="Arial" w:hAnsi="Arial" w:cs="Arial"/>
          <w:sz w:val="20"/>
          <w:szCs w:val="20"/>
        </w:rPr>
        <w:t>и</w:t>
      </w:r>
      <w:proofErr w:type="gramEnd"/>
      <w:r w:rsidRPr="00347EE3">
        <w:rPr>
          <w:rFonts w:ascii="Arial" w:hAnsi="Arial" w:cs="Arial"/>
          <w:sz w:val="20"/>
          <w:szCs w:val="20"/>
        </w:rPr>
        <w:t xml:space="preserve"> если представление указанных документов предусмотрено извещением о проведении запроса котировок. Исключение составляют документы, которые согласно гражданскому законодательству могут быть представлены только вместе с товаром;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12) обязательство участника запроса котировок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предоставлении таких сведений было установлено в извещении о проведении запроса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13) согласие на поставку товаров, выполнение работ, оказание услуг в соответствии с условиями, установленными извещением о проведении запроса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14) иные документы в соответствии с требованиями настоящего Положения и извещением о проведении запроса котировок.</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5.3.2. Заявка на участие в запросе котировок может включать дополнительные документы, подтверждающие соответствие участника закупки и (или) товара, работы, услуги требованиям, которые установлены в извещении о проведении запроса котировок.</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5.3.3. Участник запроса котировок имеет право подать только одну заявку на участие. Он вправе изменить или отозвать поданную заявку в любой момент до истечения срока подачи заявок.</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5.3.4. Прием заявок на участие в запросе котировок прекращается в дату и время, указанные в извещении о запросе котировок.</w:t>
      </w:r>
    </w:p>
    <w:p w:rsidR="002B0495" w:rsidRPr="002B0495" w:rsidRDefault="002B0495" w:rsidP="002B0495">
      <w:pPr>
        <w:spacing w:after="120"/>
        <w:rPr>
          <w:rFonts w:ascii="Arial" w:hAnsi="Arial" w:cs="Arial"/>
          <w:sz w:val="20"/>
          <w:szCs w:val="24"/>
        </w:rPr>
      </w:pPr>
    </w:p>
    <w:p w:rsidR="002B0495" w:rsidRPr="002B0495" w:rsidRDefault="002B0495" w:rsidP="002B0495">
      <w:pPr>
        <w:spacing w:after="120"/>
        <w:jc w:val="center"/>
        <w:rPr>
          <w:rFonts w:ascii="Arial" w:hAnsi="Arial" w:cs="Arial"/>
          <w:b/>
          <w:sz w:val="20"/>
          <w:szCs w:val="24"/>
        </w:rPr>
      </w:pPr>
      <w:r w:rsidRPr="002B0495">
        <w:rPr>
          <w:rFonts w:ascii="Arial" w:hAnsi="Arial" w:cs="Arial"/>
          <w:b/>
          <w:sz w:val="20"/>
          <w:szCs w:val="24"/>
        </w:rPr>
        <w:t>5.4. Порядок рассмотрения и оценки заявок на участие в запросе котировок</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5.4.1. Комиссия по закупкам рассматривает заявки на участие в запросе котировок на предмет их соответствия требованиям законодательства, настоящего Положения и извещения о проведении запроса котировок. Оцениваются только заявки, допущенные комиссией по результатам рассмотрения.</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Комиссия по закупкам при рассмотрении заявок на соответствие требованиям законодательства, настоящего Положения и извещения о проведении запроса котировок обязана отказать участнику в допуске в случаях, установленных пунктом 1.10.1 настоящего Положения.</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5.4.2. Победителем запроса котировок признается участник, предложивший наименьшую цену договора. При наличии двух заявок с одинаково низкой ценой победителем признается участник, чья заявка поступила раньше.</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5.4.3. Протокол рассмотрения и оценки заявок оформляется секретарем комиссии по закупкам и подписывается всеми присутствующими членами комиссии по закупкам. Указанный протокол размещается в ЕИС не позднее чем через три дня после его подписания. Протокол составляется в одном экземпляре, который хранится у Заказчика не менее трех лет.</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5.4.4. По результатам запроса котировок Заказчик заключает договор с победителем в порядке, установленном в пункте 1.11 настоящего Положения.</w:t>
      </w:r>
    </w:p>
    <w:p w:rsidR="002B0495" w:rsidRPr="002B0495" w:rsidRDefault="002B0495" w:rsidP="002B0495">
      <w:pPr>
        <w:spacing w:after="120"/>
        <w:jc w:val="both"/>
        <w:rPr>
          <w:rFonts w:ascii="Arial" w:hAnsi="Arial" w:cs="Arial"/>
          <w:sz w:val="20"/>
          <w:szCs w:val="24"/>
        </w:rPr>
      </w:pPr>
      <w:r w:rsidRPr="002B0495">
        <w:rPr>
          <w:rFonts w:ascii="Arial" w:hAnsi="Arial" w:cs="Arial"/>
          <w:sz w:val="20"/>
          <w:szCs w:val="24"/>
        </w:rPr>
        <w:t>5.4.5. Если по окончании срока подачи заявок на участие в запросе котировок подана только одна заявка или не подано ни одной, запрос котировок признается несостоявшимся. Если к участию в запросе котировок не был допущен ни один участник либо был допущен только один участник, запрос котировок признается несостоявшимся. Соответствующая информация вносится в протокол рассмотрения и оценки заявок.</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6. Закупка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6.1. Заказчик вправе провести любую конкурентную процедуру закупки (конкурс, аукцион, запрос предложений, запрос котировок)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6.2. При проведении закупки в электронной форме Заказчик размещает информацию о закупке в ЕИС и на электронной площадке.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6.3. Порядок проведения конкурентной закупки в электронной форме регулируется ст</w:t>
      </w:r>
      <w:r w:rsidR="00571C76" w:rsidRPr="00347EE3">
        <w:rPr>
          <w:rFonts w:ascii="Arial" w:hAnsi="Arial" w:cs="Arial"/>
          <w:sz w:val="20"/>
          <w:szCs w:val="20"/>
        </w:rPr>
        <w:t>атьей</w:t>
      </w:r>
      <w:r w:rsidRPr="00347EE3">
        <w:rPr>
          <w:rFonts w:ascii="Arial" w:hAnsi="Arial" w:cs="Arial"/>
          <w:sz w:val="20"/>
          <w:szCs w:val="20"/>
        </w:rPr>
        <w:t xml:space="preserve"> 3.3 Закона </w:t>
      </w:r>
      <w:r w:rsidR="002B0495">
        <w:rPr>
          <w:rFonts w:ascii="Arial" w:hAnsi="Arial" w:cs="Arial"/>
          <w:sz w:val="20"/>
          <w:szCs w:val="20"/>
        </w:rPr>
        <w:t>№ </w:t>
      </w:r>
      <w:r w:rsidRPr="00347EE3">
        <w:rPr>
          <w:rFonts w:ascii="Arial" w:hAnsi="Arial" w:cs="Arial"/>
          <w:sz w:val="20"/>
          <w:szCs w:val="20"/>
        </w:rPr>
        <w:t>223-ФЗ, настоящим Положением в части, не противоречащей указанной норме, регламентам, правилам проведения процедур, установленным оператором электронной площадки и соглашением, заключенным между Заказчиком и оператором электронной площадки.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6.4. По результатам проведения процедуры закупки в электронной форме Заказчик и победитель закупки заключают договор в электронной форме с использованием программно-аппаратных средств электронной площадки.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6.5. При осуществлении конкурентной закупки в электронной форме оператор электронной площадки обеспечивает:</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направление участниками такой закупки запросов о даче разъяснений положений извещения </w:t>
      </w:r>
      <w:r w:rsidR="002B0495">
        <w:rPr>
          <w:rFonts w:ascii="Arial" w:hAnsi="Arial" w:cs="Arial"/>
          <w:sz w:val="20"/>
          <w:szCs w:val="20"/>
        </w:rPr>
        <w:t>об </w:t>
      </w:r>
      <w:r w:rsidRPr="00347EE3">
        <w:rPr>
          <w:rFonts w:ascii="Arial" w:hAnsi="Arial" w:cs="Arial"/>
          <w:sz w:val="20"/>
          <w:szCs w:val="20"/>
        </w:rPr>
        <w:t>осуществлении конкурентной закупки и (или) документации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размещение в ЕИС таких разъяснений;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подачу заявок на участие в конкурентной закупке в электронной форме, окончательных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предоставление комиссии по закупкам доступа к указанным заявкам;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сопоставление ценовых предложений, дополнительных ценовых предложений участников конкурентной закупки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формирование проектов протоколов, составляемых в соответствии с Законом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6.6. Участнику конкурентной закупки в электронной форме для участия в ней необходимо получить аккредитацию на электронной площадке в порядке, установленном оператором электронной площадки.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6.7. Обмен между участником конкурентной закупки в электронной форме,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w:t>
      </w:r>
      <w:r w:rsidR="002B0495">
        <w:rPr>
          <w:rFonts w:ascii="Arial" w:hAnsi="Arial" w:cs="Arial"/>
          <w:sz w:val="20"/>
          <w:szCs w:val="20"/>
        </w:rPr>
        <w:t>от </w:t>
      </w:r>
      <w:r w:rsidRPr="00347EE3">
        <w:rPr>
          <w:rFonts w:ascii="Arial" w:hAnsi="Arial" w:cs="Arial"/>
          <w:sz w:val="20"/>
          <w:szCs w:val="20"/>
        </w:rPr>
        <w:t>имени соответственно участника такой закупки, Заказчика, оператора электронной площадки.</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7. Закупка у единственного поставщика</w:t>
      </w:r>
    </w:p>
    <w:p w:rsidR="006A7DE4" w:rsidRDefault="005F0F0F" w:rsidP="00D978ED">
      <w:pPr>
        <w:spacing w:after="120"/>
        <w:jc w:val="both"/>
        <w:rPr>
          <w:rFonts w:ascii="Arial" w:hAnsi="Arial" w:cs="Arial"/>
          <w:sz w:val="20"/>
          <w:szCs w:val="20"/>
        </w:rPr>
      </w:pPr>
      <w:r>
        <w:rPr>
          <w:rFonts w:ascii="Arial" w:hAnsi="Arial" w:cs="Arial"/>
          <w:sz w:val="20"/>
          <w:szCs w:val="20"/>
        </w:rPr>
        <w:t xml:space="preserve">7.1 </w:t>
      </w:r>
      <w:r w:rsidRPr="005F0F0F">
        <w:rPr>
          <w:rFonts w:ascii="Arial" w:hAnsi="Arial" w:cs="Arial"/>
          <w:sz w:val="20"/>
          <w:szCs w:val="20"/>
        </w:rPr>
        <w:t>Под закупкой у единственного поставщика (исполнителя, подрядчика) (закупкой у единственного поставщика (исполнителя, подрядчика) в электронной форме) в настоящем Положении понимается неконкурентная закупка, в результате которой Заказчиком заключается договор с определенным им поставщиком (исполнителем, подрядчикам) без проведен</w:t>
      </w:r>
      <w:r w:rsidR="00D978ED">
        <w:rPr>
          <w:rFonts w:ascii="Arial" w:hAnsi="Arial" w:cs="Arial"/>
          <w:sz w:val="20"/>
          <w:szCs w:val="20"/>
        </w:rPr>
        <w:t>ия конкурентных процедур выбора.</w:t>
      </w:r>
    </w:p>
    <w:p w:rsidR="00D978ED" w:rsidRDefault="00D978ED" w:rsidP="00D978ED">
      <w:pPr>
        <w:spacing w:after="120"/>
        <w:jc w:val="both"/>
        <w:rPr>
          <w:rFonts w:ascii="Arial" w:hAnsi="Arial" w:cs="Arial"/>
          <w:sz w:val="20"/>
          <w:szCs w:val="20"/>
        </w:rPr>
      </w:pPr>
      <w:r>
        <w:rPr>
          <w:rFonts w:ascii="Arial" w:hAnsi="Arial" w:cs="Arial"/>
          <w:sz w:val="20"/>
          <w:szCs w:val="20"/>
        </w:rPr>
        <w:t xml:space="preserve">7.2 </w:t>
      </w:r>
      <w:r w:rsidRPr="00D978ED">
        <w:rPr>
          <w:rFonts w:ascii="Arial" w:hAnsi="Arial" w:cs="Arial"/>
          <w:sz w:val="20"/>
          <w:szCs w:val="20"/>
        </w:rPr>
        <w:t xml:space="preserve">Заказчик вправе применять процедуру закупки у единственного поставщика в следующих случаях: </w:t>
      </w:r>
    </w:p>
    <w:p w:rsidR="00D978ED" w:rsidRDefault="00D978ED" w:rsidP="00D978ED">
      <w:pPr>
        <w:spacing w:after="120"/>
        <w:jc w:val="both"/>
        <w:rPr>
          <w:rFonts w:ascii="Arial" w:hAnsi="Arial" w:cs="Arial"/>
          <w:sz w:val="20"/>
          <w:szCs w:val="20"/>
        </w:rPr>
      </w:pPr>
      <w:r>
        <w:rPr>
          <w:rFonts w:ascii="Arial" w:hAnsi="Arial" w:cs="Arial"/>
          <w:sz w:val="20"/>
          <w:szCs w:val="20"/>
        </w:rPr>
        <w:t xml:space="preserve"> 1) </w:t>
      </w:r>
      <w:r w:rsidRPr="00D978ED">
        <w:rPr>
          <w:rFonts w:ascii="Arial" w:hAnsi="Arial" w:cs="Arial"/>
          <w:sz w:val="20"/>
          <w:szCs w:val="20"/>
        </w:rPr>
        <w:t xml:space="preserve">вследствие непредвиденного события (внезапный выход из строя, повреждение оборудования, зданий сооружений транспортных средств и т.п.), документально подтвержденного, возникает срочная потребность в закупаемых товарах (работах, услугах), в связи с чем, применение других видов процедур закупки невозможно по причине отсутствия времени, необходимого для их проведения, а также в целях предотвращения возникновения такого вреда в будущем; </w:t>
      </w:r>
    </w:p>
    <w:p w:rsidR="00D978ED" w:rsidRDefault="00D978ED" w:rsidP="00D978ED">
      <w:pPr>
        <w:spacing w:after="120"/>
        <w:jc w:val="both"/>
        <w:rPr>
          <w:rFonts w:ascii="Arial" w:hAnsi="Arial" w:cs="Arial"/>
          <w:sz w:val="20"/>
          <w:szCs w:val="20"/>
        </w:rPr>
      </w:pPr>
      <w:r>
        <w:rPr>
          <w:rFonts w:ascii="Arial" w:hAnsi="Arial" w:cs="Arial"/>
          <w:sz w:val="20"/>
          <w:szCs w:val="20"/>
        </w:rPr>
        <w:t>2)</w:t>
      </w:r>
      <w:r w:rsidRPr="00D978ED">
        <w:rPr>
          <w:rFonts w:ascii="Arial" w:hAnsi="Arial" w:cs="Arial"/>
          <w:sz w:val="20"/>
          <w:szCs w:val="20"/>
        </w:rPr>
        <w:t xml:space="preserve"> необходимо проведение дополнительной закупки либо изменение вида и объема товаров, работ, услуг, способа выполнения работ, оказания услуг, места исполнения договора, вызванное объективными обстоятельствами, выявившимися в ходе исполнения заключенного договора, и смена поставщика не целесообразна с точки зрения удовлетворения потребностей Заказчика, при этом сумма предполагаемой дополнительной закупки не должна превышать 80% от суммы договора на момент проведение таковой. </w:t>
      </w:r>
    </w:p>
    <w:p w:rsidR="00D978ED" w:rsidRDefault="00D978ED" w:rsidP="00D978ED">
      <w:pPr>
        <w:spacing w:after="120"/>
        <w:jc w:val="both"/>
        <w:rPr>
          <w:rFonts w:ascii="Arial" w:hAnsi="Arial" w:cs="Arial"/>
          <w:sz w:val="20"/>
          <w:szCs w:val="20"/>
        </w:rPr>
      </w:pPr>
      <w:r>
        <w:rPr>
          <w:rFonts w:ascii="Arial" w:hAnsi="Arial" w:cs="Arial"/>
          <w:sz w:val="20"/>
          <w:szCs w:val="20"/>
        </w:rPr>
        <w:t>3)</w:t>
      </w:r>
      <w:r w:rsidRPr="00D978ED">
        <w:rPr>
          <w:rFonts w:ascii="Arial" w:hAnsi="Arial" w:cs="Arial"/>
          <w:sz w:val="20"/>
          <w:szCs w:val="20"/>
        </w:rPr>
        <w:t xml:space="preserve">конкурентная процедура закупки была признана несостоявшейся; предварительный квалификационный отбор для проведения конкурентной процедуры закупки с ограниченным участием был признан несостоявшимся. Если закупочные процедуры признаны несостоявшимися и принято решение о закупке у единственного поставщика, оформление дополнительных документов (извещения о закупке, закупочной документации, протокола) не требуется. </w:t>
      </w:r>
    </w:p>
    <w:p w:rsidR="00D978ED" w:rsidRDefault="00D978ED" w:rsidP="00D978ED">
      <w:pPr>
        <w:spacing w:after="120"/>
        <w:jc w:val="both"/>
        <w:rPr>
          <w:rFonts w:ascii="Arial" w:hAnsi="Arial" w:cs="Arial"/>
          <w:sz w:val="20"/>
          <w:szCs w:val="20"/>
        </w:rPr>
      </w:pPr>
      <w:r>
        <w:rPr>
          <w:rFonts w:ascii="Arial" w:hAnsi="Arial" w:cs="Arial"/>
          <w:sz w:val="20"/>
          <w:szCs w:val="20"/>
        </w:rPr>
        <w:lastRenderedPageBreak/>
        <w:t>4)</w:t>
      </w:r>
      <w:r w:rsidRPr="00D978ED">
        <w:rPr>
          <w:rFonts w:ascii="Arial" w:hAnsi="Arial" w:cs="Arial"/>
          <w:sz w:val="20"/>
          <w:szCs w:val="20"/>
        </w:rPr>
        <w:t xml:space="preserve"> поставка товаров, выполнение работ, оказание услуг относятся к сфере деятельности субъектов естественных монополий в соответствии с Федеральным законом от 17 августа 1995 года № 147-ФЗ "О естественных монополиях"; </w:t>
      </w:r>
    </w:p>
    <w:p w:rsidR="00D978ED" w:rsidRDefault="00D978ED" w:rsidP="00D978ED">
      <w:pPr>
        <w:spacing w:after="120"/>
        <w:jc w:val="both"/>
        <w:rPr>
          <w:rFonts w:ascii="Arial" w:hAnsi="Arial" w:cs="Arial"/>
          <w:sz w:val="20"/>
          <w:szCs w:val="20"/>
        </w:rPr>
      </w:pPr>
      <w:r>
        <w:rPr>
          <w:rFonts w:ascii="Arial" w:hAnsi="Arial" w:cs="Arial"/>
          <w:sz w:val="20"/>
          <w:szCs w:val="20"/>
        </w:rPr>
        <w:t>5)</w:t>
      </w:r>
      <w:r w:rsidRPr="00D978ED">
        <w:rPr>
          <w:rFonts w:ascii="Arial" w:hAnsi="Arial" w:cs="Arial"/>
          <w:sz w:val="20"/>
          <w:szCs w:val="20"/>
        </w:rPr>
        <w:t xml:space="preserve">закупка услуг водоснабжения, водоотведения, теплоснабжения, газоснабжения (за исключением услуг по реализации сжиженного газа), подключение (присоединение) к сетям инженерно-технического обеспечения, а также иные услуги по регулируемым в соответствии с законодательством Российской Федерации ценам (тарифам); </w:t>
      </w:r>
    </w:p>
    <w:p w:rsidR="00D978ED" w:rsidRDefault="00D978ED" w:rsidP="00D978ED">
      <w:pPr>
        <w:spacing w:after="120"/>
        <w:jc w:val="both"/>
        <w:rPr>
          <w:rFonts w:ascii="Arial" w:hAnsi="Arial" w:cs="Arial"/>
          <w:sz w:val="20"/>
          <w:szCs w:val="20"/>
        </w:rPr>
      </w:pPr>
      <w:r>
        <w:rPr>
          <w:rFonts w:ascii="Arial" w:hAnsi="Arial" w:cs="Arial"/>
          <w:sz w:val="20"/>
          <w:szCs w:val="20"/>
        </w:rPr>
        <w:t>6)</w:t>
      </w:r>
      <w:r w:rsidRPr="00D978ED">
        <w:rPr>
          <w:rFonts w:ascii="Arial" w:hAnsi="Arial" w:cs="Arial"/>
          <w:sz w:val="20"/>
          <w:szCs w:val="20"/>
        </w:rPr>
        <w:t xml:space="preserve"> заключение договора энергоснабжения или купли-продажи электрической энергии с </w:t>
      </w:r>
      <w:proofErr w:type="spellStart"/>
      <w:r w:rsidRPr="00D978ED">
        <w:rPr>
          <w:rFonts w:ascii="Arial" w:hAnsi="Arial" w:cs="Arial"/>
          <w:sz w:val="20"/>
          <w:szCs w:val="20"/>
        </w:rPr>
        <w:t>энергосбытовой</w:t>
      </w:r>
      <w:proofErr w:type="spellEnd"/>
      <w:r w:rsidRPr="00D978ED">
        <w:rPr>
          <w:rFonts w:ascii="Arial" w:hAnsi="Arial" w:cs="Arial"/>
          <w:sz w:val="20"/>
          <w:szCs w:val="20"/>
        </w:rPr>
        <w:t xml:space="preserve"> организацией (поставщиком электрической энергии); </w:t>
      </w:r>
    </w:p>
    <w:p w:rsidR="00D978ED" w:rsidRDefault="00D978ED" w:rsidP="00D978ED">
      <w:pPr>
        <w:spacing w:after="120"/>
        <w:jc w:val="both"/>
        <w:rPr>
          <w:rFonts w:ascii="Arial" w:hAnsi="Arial" w:cs="Arial"/>
          <w:sz w:val="20"/>
          <w:szCs w:val="20"/>
        </w:rPr>
      </w:pPr>
      <w:r>
        <w:rPr>
          <w:rFonts w:ascii="Arial" w:hAnsi="Arial" w:cs="Arial"/>
          <w:sz w:val="20"/>
          <w:szCs w:val="20"/>
        </w:rPr>
        <w:t>7)</w:t>
      </w:r>
      <w:r w:rsidRPr="00D978ED">
        <w:rPr>
          <w:rFonts w:ascii="Arial" w:hAnsi="Arial" w:cs="Arial"/>
          <w:sz w:val="20"/>
          <w:szCs w:val="20"/>
        </w:rPr>
        <w:t xml:space="preserve"> выполнение работ по мобилизационной подготовке в Российской Федерации; </w:t>
      </w:r>
    </w:p>
    <w:p w:rsidR="00D978ED" w:rsidRDefault="00D978ED" w:rsidP="00D978ED">
      <w:pPr>
        <w:spacing w:after="120"/>
        <w:jc w:val="both"/>
        <w:rPr>
          <w:rFonts w:ascii="Arial" w:hAnsi="Arial" w:cs="Arial"/>
          <w:sz w:val="20"/>
          <w:szCs w:val="20"/>
        </w:rPr>
      </w:pPr>
      <w:r>
        <w:rPr>
          <w:rFonts w:ascii="Arial" w:hAnsi="Arial" w:cs="Arial"/>
          <w:sz w:val="20"/>
          <w:szCs w:val="20"/>
        </w:rPr>
        <w:t>8)</w:t>
      </w:r>
      <w:r w:rsidRPr="00D978ED">
        <w:rPr>
          <w:rFonts w:ascii="Arial" w:hAnsi="Arial" w:cs="Arial"/>
          <w:sz w:val="20"/>
          <w:szCs w:val="20"/>
        </w:rPr>
        <w:t xml:space="preserve">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 актами Российской Федерации, нормативными правовыми актами субъекта Российской Федерации; </w:t>
      </w:r>
    </w:p>
    <w:p w:rsidR="00D978ED" w:rsidRDefault="00D978ED" w:rsidP="00D978ED">
      <w:pPr>
        <w:spacing w:after="120"/>
        <w:jc w:val="both"/>
        <w:rPr>
          <w:rFonts w:ascii="Arial" w:hAnsi="Arial" w:cs="Arial"/>
          <w:sz w:val="20"/>
          <w:szCs w:val="20"/>
        </w:rPr>
      </w:pPr>
      <w:r>
        <w:rPr>
          <w:rFonts w:ascii="Arial" w:hAnsi="Arial" w:cs="Arial"/>
          <w:sz w:val="20"/>
          <w:szCs w:val="20"/>
        </w:rPr>
        <w:t>9)</w:t>
      </w:r>
      <w:r w:rsidRPr="00D978ED">
        <w:rPr>
          <w:rFonts w:ascii="Arial" w:hAnsi="Arial" w:cs="Arial"/>
          <w:sz w:val="20"/>
          <w:szCs w:val="20"/>
        </w:rPr>
        <w:t xml:space="preserve"> закупка услуг по авторскому контролю за разработкой проектной и конструкторской документации объектов капитального строительства, авторскому надзору за строительством, реконструкцией, капитальным ремонтом объектов капитального строительства, изготовлением оборудования соответствующими авторами; </w:t>
      </w:r>
    </w:p>
    <w:p w:rsidR="00D978ED" w:rsidRDefault="00D978ED" w:rsidP="00D978ED">
      <w:pPr>
        <w:spacing w:after="120"/>
        <w:jc w:val="both"/>
        <w:rPr>
          <w:rFonts w:ascii="Arial" w:hAnsi="Arial" w:cs="Arial"/>
          <w:sz w:val="20"/>
          <w:szCs w:val="20"/>
        </w:rPr>
      </w:pPr>
      <w:r>
        <w:rPr>
          <w:rFonts w:ascii="Arial" w:hAnsi="Arial" w:cs="Arial"/>
          <w:sz w:val="20"/>
          <w:szCs w:val="20"/>
        </w:rPr>
        <w:t>10)</w:t>
      </w:r>
      <w:r w:rsidRPr="00D978ED">
        <w:rPr>
          <w:rFonts w:ascii="Arial" w:hAnsi="Arial" w:cs="Arial"/>
          <w:sz w:val="20"/>
          <w:szCs w:val="20"/>
        </w:rPr>
        <w:t xml:space="preserve"> закупка услуг, связанных с направлением работника в служебную командировку, а также с участием в проведении семинаров, фестивалей, концертов, представлений и подобных мероприятий на основании приглашения на указанные мероприятия; при этом к услугам, предусмотренным настоящим пунктом,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 </w:t>
      </w:r>
    </w:p>
    <w:p w:rsidR="00D978ED" w:rsidRDefault="00D978ED" w:rsidP="00D978ED">
      <w:pPr>
        <w:spacing w:after="120"/>
        <w:jc w:val="both"/>
        <w:rPr>
          <w:rFonts w:ascii="Arial" w:hAnsi="Arial" w:cs="Arial"/>
          <w:sz w:val="20"/>
          <w:szCs w:val="20"/>
        </w:rPr>
      </w:pPr>
      <w:r>
        <w:rPr>
          <w:rFonts w:ascii="Arial" w:hAnsi="Arial" w:cs="Arial"/>
          <w:sz w:val="20"/>
          <w:szCs w:val="20"/>
        </w:rPr>
        <w:t>11)</w:t>
      </w:r>
      <w:r w:rsidRPr="00D978ED">
        <w:rPr>
          <w:rFonts w:ascii="Arial" w:hAnsi="Arial" w:cs="Arial"/>
          <w:sz w:val="20"/>
          <w:szCs w:val="20"/>
        </w:rPr>
        <w:t xml:space="preserve"> закупка услуг, связанных с обеспечением визитов делегаций, (гостиничное обслуживание или наем жилого помещения, транспортное обслуживание, эксплуатация компьютерного оборудования, обеспечение питания, услуги связи и прочие сопутствующие расходы); </w:t>
      </w:r>
    </w:p>
    <w:p w:rsidR="00D978ED" w:rsidRDefault="00D978ED" w:rsidP="00D978ED">
      <w:pPr>
        <w:spacing w:after="120"/>
        <w:jc w:val="both"/>
        <w:rPr>
          <w:rFonts w:ascii="Arial" w:hAnsi="Arial" w:cs="Arial"/>
          <w:sz w:val="20"/>
          <w:szCs w:val="20"/>
        </w:rPr>
      </w:pPr>
      <w:r>
        <w:rPr>
          <w:rFonts w:ascii="Arial" w:hAnsi="Arial" w:cs="Arial"/>
          <w:sz w:val="20"/>
          <w:szCs w:val="20"/>
        </w:rPr>
        <w:t>12)</w:t>
      </w:r>
      <w:r w:rsidRPr="00D978ED">
        <w:rPr>
          <w:rFonts w:ascii="Arial" w:hAnsi="Arial" w:cs="Arial"/>
          <w:sz w:val="20"/>
          <w:szCs w:val="20"/>
        </w:rPr>
        <w:t xml:space="preserve"> закупаемые товары (работы, услуги) могут быть поставлены (выполнены, оказаны) только конкретным (единственным) поставщиком (исполнителем, подрядчиком), в том числе, если исключительные права в отношении закупаемых товаров (работ, услуг) принадлежат определенному поставщику (исполнителю, подрядчику); </w:t>
      </w:r>
    </w:p>
    <w:p w:rsidR="00D978ED" w:rsidRDefault="00D978ED" w:rsidP="00D978ED">
      <w:pPr>
        <w:spacing w:after="120"/>
        <w:jc w:val="both"/>
        <w:rPr>
          <w:rFonts w:ascii="Arial" w:hAnsi="Arial" w:cs="Arial"/>
          <w:sz w:val="20"/>
          <w:szCs w:val="20"/>
        </w:rPr>
      </w:pPr>
      <w:r>
        <w:rPr>
          <w:rFonts w:ascii="Arial" w:hAnsi="Arial" w:cs="Arial"/>
          <w:sz w:val="20"/>
          <w:szCs w:val="20"/>
        </w:rPr>
        <w:t>13)</w:t>
      </w:r>
      <w:r w:rsidRPr="00D978ED">
        <w:rPr>
          <w:rFonts w:ascii="Arial" w:hAnsi="Arial" w:cs="Arial"/>
          <w:sz w:val="20"/>
          <w:szCs w:val="20"/>
        </w:rPr>
        <w:t xml:space="preserve"> закупка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w:t>
      </w:r>
    </w:p>
    <w:p w:rsidR="00D978ED" w:rsidRDefault="00D978ED" w:rsidP="00D978ED">
      <w:pPr>
        <w:spacing w:after="120"/>
        <w:jc w:val="both"/>
        <w:rPr>
          <w:rFonts w:ascii="Arial" w:hAnsi="Arial" w:cs="Arial"/>
          <w:sz w:val="20"/>
          <w:szCs w:val="20"/>
        </w:rPr>
      </w:pPr>
      <w:r w:rsidRPr="00D978ED">
        <w:rPr>
          <w:rFonts w:ascii="Arial" w:hAnsi="Arial" w:cs="Arial"/>
          <w:sz w:val="20"/>
          <w:szCs w:val="20"/>
        </w:rPr>
        <w:t xml:space="preserve"> </w:t>
      </w:r>
      <w:r>
        <w:rPr>
          <w:rFonts w:ascii="Arial" w:hAnsi="Arial" w:cs="Arial"/>
          <w:sz w:val="20"/>
          <w:szCs w:val="20"/>
        </w:rPr>
        <w:t>14)</w:t>
      </w:r>
      <w:r w:rsidRPr="00D978ED">
        <w:rPr>
          <w:rFonts w:ascii="Arial" w:hAnsi="Arial" w:cs="Arial"/>
          <w:sz w:val="20"/>
          <w:szCs w:val="20"/>
        </w:rPr>
        <w:t xml:space="preserve"> заключение договора на участие в выставке, конференции, семинаре, повышении квалификации и профессиональной переподготовке, стажировке, участии в ином мероприятии с поставщиком, являющимся организатором такого мероприятия или уполномоченным организатором мероприятия; </w:t>
      </w:r>
    </w:p>
    <w:p w:rsidR="00D978ED" w:rsidRPr="00D978ED" w:rsidRDefault="00D978ED" w:rsidP="00D978ED">
      <w:pPr>
        <w:spacing w:after="120"/>
        <w:jc w:val="both"/>
        <w:rPr>
          <w:rFonts w:ascii="Arial" w:hAnsi="Arial" w:cs="Arial"/>
          <w:sz w:val="20"/>
          <w:szCs w:val="20"/>
        </w:rPr>
      </w:pPr>
      <w:r w:rsidRPr="00D978ED">
        <w:rPr>
          <w:rFonts w:ascii="Arial" w:hAnsi="Arial" w:cs="Arial"/>
          <w:sz w:val="20"/>
          <w:szCs w:val="20"/>
        </w:rPr>
        <w:t xml:space="preserve"> </w:t>
      </w:r>
      <w:r>
        <w:rPr>
          <w:rFonts w:ascii="Arial" w:hAnsi="Arial" w:cs="Arial"/>
          <w:sz w:val="20"/>
          <w:szCs w:val="20"/>
        </w:rPr>
        <w:t>15)</w:t>
      </w:r>
      <w:r w:rsidRPr="00D978ED">
        <w:rPr>
          <w:rFonts w:ascii="Arial" w:hAnsi="Arial" w:cs="Arial"/>
          <w:sz w:val="20"/>
          <w:szCs w:val="20"/>
        </w:rPr>
        <w:t xml:space="preserve"> закупка услуг по техническому содержанию, охране и обслуживанию одного или нескольких нежилых помещений, переданных в безвозмездное пользование заказчику,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безвозмездное пользование заказчику; </w:t>
      </w:r>
    </w:p>
    <w:p w:rsidR="00D978ED" w:rsidRDefault="00D978ED" w:rsidP="00D978ED">
      <w:pPr>
        <w:spacing w:after="120"/>
        <w:jc w:val="both"/>
        <w:rPr>
          <w:rFonts w:ascii="Arial" w:hAnsi="Arial" w:cs="Arial"/>
          <w:sz w:val="20"/>
          <w:szCs w:val="20"/>
        </w:rPr>
      </w:pPr>
      <w:r>
        <w:rPr>
          <w:rFonts w:ascii="Arial" w:hAnsi="Arial" w:cs="Arial"/>
          <w:sz w:val="20"/>
          <w:szCs w:val="20"/>
        </w:rPr>
        <w:t>16)</w:t>
      </w:r>
      <w:r w:rsidRPr="00D978ED">
        <w:rPr>
          <w:rFonts w:ascii="Arial" w:hAnsi="Arial" w:cs="Arial"/>
          <w:sz w:val="20"/>
          <w:szCs w:val="20"/>
        </w:rPr>
        <w:t xml:space="preserve"> заключение гражданско-правовых договоров о выполнении работ, оказании услуг заказчику физическими лицами (за исключением индивидуальных предпринимателей) с использованием их личного труда, в том числе с адвокатами и нотариусами;</w:t>
      </w:r>
    </w:p>
    <w:p w:rsidR="00D978ED" w:rsidRDefault="00D978ED" w:rsidP="00D978ED">
      <w:pPr>
        <w:spacing w:after="120"/>
        <w:jc w:val="both"/>
        <w:rPr>
          <w:rFonts w:ascii="Arial" w:hAnsi="Arial" w:cs="Arial"/>
          <w:sz w:val="20"/>
          <w:szCs w:val="20"/>
        </w:rPr>
      </w:pPr>
      <w:r w:rsidRPr="00D978ED">
        <w:rPr>
          <w:rFonts w:ascii="Arial" w:hAnsi="Arial" w:cs="Arial"/>
          <w:sz w:val="20"/>
          <w:szCs w:val="20"/>
        </w:rPr>
        <w:lastRenderedPageBreak/>
        <w:t xml:space="preserve"> </w:t>
      </w:r>
      <w:r>
        <w:rPr>
          <w:rFonts w:ascii="Arial" w:hAnsi="Arial" w:cs="Arial"/>
          <w:sz w:val="20"/>
          <w:szCs w:val="20"/>
        </w:rPr>
        <w:t>17)</w:t>
      </w:r>
      <w:r w:rsidRPr="00D978ED">
        <w:rPr>
          <w:rFonts w:ascii="Arial" w:hAnsi="Arial" w:cs="Arial"/>
          <w:sz w:val="20"/>
          <w:szCs w:val="20"/>
        </w:rPr>
        <w:t xml:space="preserve"> заключение договора с оператором электронной площадки;</w:t>
      </w:r>
    </w:p>
    <w:p w:rsidR="00D978ED" w:rsidRDefault="00D978ED" w:rsidP="00D978ED">
      <w:pPr>
        <w:spacing w:after="120"/>
        <w:jc w:val="both"/>
        <w:rPr>
          <w:rFonts w:ascii="Arial" w:hAnsi="Arial" w:cs="Arial"/>
          <w:sz w:val="20"/>
          <w:szCs w:val="20"/>
        </w:rPr>
      </w:pPr>
      <w:r w:rsidRPr="00D978ED">
        <w:rPr>
          <w:rFonts w:ascii="Arial" w:hAnsi="Arial" w:cs="Arial"/>
          <w:sz w:val="20"/>
          <w:szCs w:val="20"/>
        </w:rPr>
        <w:t xml:space="preserve"> </w:t>
      </w:r>
      <w:r>
        <w:rPr>
          <w:rFonts w:ascii="Arial" w:hAnsi="Arial" w:cs="Arial"/>
          <w:sz w:val="20"/>
          <w:szCs w:val="20"/>
        </w:rPr>
        <w:t>18)</w:t>
      </w:r>
      <w:r w:rsidRPr="00D978ED">
        <w:rPr>
          <w:rFonts w:ascii="Arial" w:hAnsi="Arial" w:cs="Arial"/>
          <w:sz w:val="20"/>
          <w:szCs w:val="20"/>
        </w:rPr>
        <w:t xml:space="preserve"> </w:t>
      </w:r>
      <w:r>
        <w:rPr>
          <w:rFonts w:ascii="Arial" w:hAnsi="Arial" w:cs="Arial"/>
          <w:sz w:val="20"/>
          <w:szCs w:val="20"/>
        </w:rPr>
        <w:t xml:space="preserve"> </w:t>
      </w:r>
      <w:r w:rsidRPr="00D978ED">
        <w:rPr>
          <w:rFonts w:ascii="Arial" w:hAnsi="Arial" w:cs="Arial"/>
          <w:sz w:val="20"/>
          <w:szCs w:val="20"/>
        </w:rPr>
        <w:t xml:space="preserve">заключение договора на услуги судебной экспертизы; </w:t>
      </w:r>
    </w:p>
    <w:p w:rsidR="00D978ED" w:rsidRDefault="00D978ED" w:rsidP="00D978ED">
      <w:pPr>
        <w:spacing w:after="120"/>
        <w:jc w:val="both"/>
        <w:rPr>
          <w:rFonts w:ascii="Arial" w:hAnsi="Arial" w:cs="Arial"/>
          <w:sz w:val="20"/>
          <w:szCs w:val="20"/>
        </w:rPr>
      </w:pPr>
      <w:r>
        <w:rPr>
          <w:rFonts w:ascii="Arial" w:hAnsi="Arial" w:cs="Arial"/>
          <w:sz w:val="20"/>
          <w:szCs w:val="20"/>
        </w:rPr>
        <w:t xml:space="preserve"> 19) </w:t>
      </w:r>
      <w:r w:rsidRPr="00D978ED">
        <w:rPr>
          <w:rFonts w:ascii="Arial" w:hAnsi="Arial" w:cs="Arial"/>
          <w:sz w:val="20"/>
          <w:szCs w:val="20"/>
        </w:rPr>
        <w:t>заключение договора на проведение кадастровых работ, изготовление технической документации на земельные участки и</w:t>
      </w:r>
      <w:r>
        <w:rPr>
          <w:rFonts w:ascii="Arial" w:hAnsi="Arial" w:cs="Arial"/>
          <w:sz w:val="20"/>
          <w:szCs w:val="20"/>
        </w:rPr>
        <w:t xml:space="preserve"> объекты недвижимого имущества.</w:t>
      </w:r>
    </w:p>
    <w:p w:rsidR="006A7DE4" w:rsidRPr="00347EE3" w:rsidRDefault="006A7DE4" w:rsidP="005F0F0F">
      <w:pPr>
        <w:spacing w:after="120"/>
        <w:jc w:val="center"/>
        <w:rPr>
          <w:rFonts w:ascii="Arial" w:hAnsi="Arial" w:cs="Arial"/>
          <w:b/>
          <w:sz w:val="20"/>
          <w:szCs w:val="20"/>
        </w:rPr>
      </w:pPr>
      <w:r w:rsidRPr="005F0F0F">
        <w:rPr>
          <w:rFonts w:ascii="Arial" w:hAnsi="Arial" w:cs="Arial"/>
          <w:b/>
          <w:sz w:val="20"/>
          <w:szCs w:val="20"/>
        </w:rPr>
        <w:t>8</w:t>
      </w:r>
      <w:r w:rsidRPr="00347EE3">
        <w:rPr>
          <w:rFonts w:ascii="Arial" w:hAnsi="Arial" w:cs="Arial"/>
          <w:b/>
          <w:sz w:val="20"/>
          <w:szCs w:val="20"/>
        </w:rPr>
        <w:t>. Закупки у СМСП</w:t>
      </w: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8.1. Общие условия закупки у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8.1.1. Если</w:t>
      </w:r>
      <w:r w:rsidR="002B0495">
        <w:rPr>
          <w:rFonts w:ascii="Arial" w:hAnsi="Arial" w:cs="Arial"/>
          <w:sz w:val="20"/>
          <w:szCs w:val="20"/>
        </w:rPr>
        <w:t> год</w:t>
      </w:r>
      <w:r w:rsidRPr="00347EE3">
        <w:rPr>
          <w:rFonts w:ascii="Arial" w:hAnsi="Arial" w:cs="Arial"/>
          <w:sz w:val="20"/>
          <w:szCs w:val="20"/>
        </w:rPr>
        <w:t xml:space="preserve">овой объем выручки Заказчика </w:t>
      </w:r>
      <w:r w:rsidR="002B0495">
        <w:rPr>
          <w:rFonts w:ascii="Arial" w:hAnsi="Arial" w:cs="Arial"/>
          <w:sz w:val="20"/>
          <w:szCs w:val="20"/>
        </w:rPr>
        <w:t>от </w:t>
      </w:r>
      <w:r w:rsidRPr="00347EE3">
        <w:rPr>
          <w:rFonts w:ascii="Arial" w:hAnsi="Arial" w:cs="Arial"/>
          <w:sz w:val="20"/>
          <w:szCs w:val="20"/>
        </w:rPr>
        <w:t>продажи продукции (продажи товаров, выполнения работ, оказания услуг) по данным</w:t>
      </w:r>
      <w:r w:rsidR="002B0495">
        <w:rPr>
          <w:rFonts w:ascii="Arial" w:hAnsi="Arial" w:cs="Arial"/>
          <w:sz w:val="20"/>
          <w:szCs w:val="20"/>
        </w:rPr>
        <w:t> год</w:t>
      </w:r>
      <w:r w:rsidRPr="00347EE3">
        <w:rPr>
          <w:rFonts w:ascii="Arial" w:hAnsi="Arial" w:cs="Arial"/>
          <w:sz w:val="20"/>
          <w:szCs w:val="20"/>
        </w:rPr>
        <w:t>овой бухгалтерской (финансовой) отчетности за предшествующий календарный</w:t>
      </w:r>
      <w:r w:rsidR="002B0495">
        <w:rPr>
          <w:rFonts w:ascii="Arial" w:hAnsi="Arial" w:cs="Arial"/>
          <w:sz w:val="20"/>
          <w:szCs w:val="20"/>
        </w:rPr>
        <w:t> год</w:t>
      </w:r>
      <w:r w:rsidRPr="00347EE3">
        <w:rPr>
          <w:rFonts w:ascii="Arial" w:hAnsi="Arial" w:cs="Arial"/>
          <w:sz w:val="20"/>
          <w:szCs w:val="20"/>
        </w:rPr>
        <w:t xml:space="preserve"> превышает 500</w:t>
      </w:r>
      <w:r w:rsidR="002B0495">
        <w:rPr>
          <w:rFonts w:ascii="Arial" w:hAnsi="Arial" w:cs="Arial"/>
          <w:sz w:val="20"/>
          <w:szCs w:val="20"/>
        </w:rPr>
        <w:t> млн руб</w:t>
      </w:r>
      <w:r w:rsidRPr="00347EE3">
        <w:rPr>
          <w:rFonts w:ascii="Arial" w:hAnsi="Arial" w:cs="Arial"/>
          <w:sz w:val="20"/>
          <w:szCs w:val="20"/>
        </w:rPr>
        <w:t>., в текущем</w:t>
      </w:r>
      <w:r w:rsidR="002B0495">
        <w:rPr>
          <w:rFonts w:ascii="Arial" w:hAnsi="Arial" w:cs="Arial"/>
          <w:sz w:val="20"/>
          <w:szCs w:val="20"/>
        </w:rPr>
        <w:t> год</w:t>
      </w:r>
      <w:r w:rsidRPr="00347EE3">
        <w:rPr>
          <w:rFonts w:ascii="Arial" w:hAnsi="Arial" w:cs="Arial"/>
          <w:sz w:val="20"/>
          <w:szCs w:val="20"/>
        </w:rPr>
        <w:t xml:space="preserve">у Заказчик осуществляет закупки у СМСП в соответствии с настоящим Положением с учетом требований </w:t>
      </w:r>
      <w:r w:rsidR="007B09EF" w:rsidRPr="00347EE3">
        <w:rPr>
          <w:rFonts w:ascii="Arial" w:hAnsi="Arial" w:cs="Arial"/>
          <w:sz w:val="20"/>
          <w:szCs w:val="20"/>
        </w:rPr>
        <w:t>п</w:t>
      </w:r>
      <w:r w:rsidRPr="00347EE3">
        <w:rPr>
          <w:rFonts w:ascii="Arial" w:hAnsi="Arial" w:cs="Arial"/>
          <w:sz w:val="20"/>
          <w:szCs w:val="20"/>
        </w:rPr>
        <w:t xml:space="preserve">остановления Правительства </w:t>
      </w:r>
      <w:r w:rsidR="002B0495">
        <w:rPr>
          <w:rFonts w:ascii="Arial" w:hAnsi="Arial" w:cs="Arial"/>
          <w:sz w:val="20"/>
          <w:szCs w:val="20"/>
        </w:rPr>
        <w:t>№ </w:t>
      </w:r>
      <w:r w:rsidRPr="00347EE3">
        <w:rPr>
          <w:rFonts w:ascii="Arial" w:hAnsi="Arial" w:cs="Arial"/>
          <w:sz w:val="20"/>
          <w:szCs w:val="20"/>
        </w:rPr>
        <w:t>1352.</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8.1.2. Закупки у СМСП осуществляются путем проведения исключительно конкурентных закупок в электронной форме способами, указанными в </w:t>
      </w:r>
      <w:r w:rsidR="007B09EF" w:rsidRPr="00347EE3">
        <w:rPr>
          <w:rFonts w:ascii="Arial" w:hAnsi="Arial" w:cs="Arial"/>
          <w:sz w:val="20"/>
          <w:szCs w:val="20"/>
        </w:rPr>
        <w:t>пункте</w:t>
      </w:r>
      <w:r w:rsidRPr="00347EE3">
        <w:rPr>
          <w:rFonts w:ascii="Arial" w:hAnsi="Arial" w:cs="Arial"/>
          <w:sz w:val="20"/>
          <w:szCs w:val="20"/>
        </w:rPr>
        <w:t xml:space="preserve"> 1.3.2 настоящего Положения. Их участниками могут быть:</w:t>
      </w:r>
    </w:p>
    <w:p w:rsidR="006A7DE4" w:rsidRPr="00347EE3" w:rsidRDefault="007B09EF" w:rsidP="002B0495">
      <w:pPr>
        <w:spacing w:after="120"/>
        <w:jc w:val="both"/>
        <w:rPr>
          <w:rFonts w:ascii="Arial" w:hAnsi="Arial" w:cs="Arial"/>
          <w:sz w:val="20"/>
          <w:szCs w:val="20"/>
        </w:rPr>
      </w:pPr>
      <w:r w:rsidRPr="00347EE3">
        <w:rPr>
          <w:rFonts w:ascii="Arial" w:hAnsi="Arial" w:cs="Arial"/>
          <w:sz w:val="20"/>
          <w:szCs w:val="20"/>
        </w:rPr>
        <w:t xml:space="preserve">1) любые лица, указанные в </w:t>
      </w:r>
      <w:r w:rsidR="002B0495">
        <w:rPr>
          <w:rFonts w:ascii="Arial" w:hAnsi="Arial" w:cs="Arial"/>
          <w:sz w:val="20"/>
          <w:szCs w:val="20"/>
        </w:rPr>
        <w:t>части </w:t>
      </w:r>
      <w:r w:rsidRPr="00347EE3">
        <w:rPr>
          <w:rFonts w:ascii="Arial" w:hAnsi="Arial" w:cs="Arial"/>
          <w:sz w:val="20"/>
          <w:szCs w:val="20"/>
        </w:rPr>
        <w:t xml:space="preserve">5 </w:t>
      </w:r>
      <w:r w:rsidR="002B0495">
        <w:rPr>
          <w:rFonts w:ascii="Arial" w:hAnsi="Arial" w:cs="Arial"/>
          <w:sz w:val="20"/>
          <w:szCs w:val="20"/>
        </w:rPr>
        <w:t>статьи </w:t>
      </w:r>
      <w:r w:rsidR="006A7DE4" w:rsidRPr="00347EE3">
        <w:rPr>
          <w:rFonts w:ascii="Arial" w:hAnsi="Arial" w:cs="Arial"/>
          <w:sz w:val="20"/>
          <w:szCs w:val="20"/>
        </w:rPr>
        <w:t xml:space="preserve">3 Закона </w:t>
      </w:r>
      <w:r w:rsidR="002B0495">
        <w:rPr>
          <w:rFonts w:ascii="Arial" w:hAnsi="Arial" w:cs="Arial"/>
          <w:sz w:val="20"/>
          <w:szCs w:val="20"/>
        </w:rPr>
        <w:t>№ </w:t>
      </w:r>
      <w:r w:rsidR="006A7DE4" w:rsidRPr="00347EE3">
        <w:rPr>
          <w:rFonts w:ascii="Arial" w:hAnsi="Arial" w:cs="Arial"/>
          <w:sz w:val="20"/>
          <w:szCs w:val="20"/>
        </w:rPr>
        <w:t>223-ФЗ, в том числе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только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лица, в отношении которых документацией о закупке установлено требование о привлечении к исполнению договора субподрядчиков (соисполнителей) из числа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8.1.3. Закупки, участниками которых могут являться только СМСП, проводятся, только если их предмет включен в утвержденный и размещенный в ЕИС и на сайте Заказчика перечень товаров, работ, услуг, закупки которых осуществляются у СМСП (далее</w:t>
      </w:r>
      <w:r w:rsidR="00A213A3" w:rsidRPr="00347EE3">
        <w:rPr>
          <w:rFonts w:ascii="Arial" w:hAnsi="Arial" w:cs="Arial"/>
          <w:sz w:val="20"/>
          <w:szCs w:val="20"/>
        </w:rPr>
        <w:t xml:space="preserve"> – </w:t>
      </w:r>
      <w:r w:rsidRPr="00347EE3">
        <w:rPr>
          <w:rFonts w:ascii="Arial" w:hAnsi="Arial" w:cs="Arial"/>
          <w:sz w:val="20"/>
          <w:szCs w:val="20"/>
        </w:rPr>
        <w:t>перечень).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8.1.4. Если предмет закупки (товар, работы, услуги) включен в перечень и начальная (максимальная) цена договора не превышает</w:t>
      </w:r>
      <w:r w:rsidR="002B0495">
        <w:rPr>
          <w:rFonts w:ascii="Arial" w:hAnsi="Arial" w:cs="Arial"/>
          <w:sz w:val="20"/>
          <w:szCs w:val="20"/>
        </w:rPr>
        <w:t> 20</w:t>
      </w:r>
      <w:r w:rsidRPr="00347EE3">
        <w:rPr>
          <w:rFonts w:ascii="Arial" w:hAnsi="Arial" w:cs="Arial"/>
          <w:sz w:val="20"/>
          <w:szCs w:val="20"/>
        </w:rPr>
        <w:t>0</w:t>
      </w:r>
      <w:r w:rsidR="002B0495">
        <w:rPr>
          <w:rFonts w:ascii="Arial" w:hAnsi="Arial" w:cs="Arial"/>
          <w:sz w:val="20"/>
          <w:szCs w:val="20"/>
        </w:rPr>
        <w:t> млн руб</w:t>
      </w:r>
      <w:r w:rsidRPr="00347EE3">
        <w:rPr>
          <w:rFonts w:ascii="Arial" w:hAnsi="Arial" w:cs="Arial"/>
          <w:sz w:val="20"/>
          <w:szCs w:val="20"/>
        </w:rPr>
        <w:t>., закупка осуществляется только у СМСП (п</w:t>
      </w:r>
      <w:r w:rsidR="00475C3C" w:rsidRPr="00347EE3">
        <w:rPr>
          <w:rFonts w:ascii="Arial" w:hAnsi="Arial" w:cs="Arial"/>
          <w:sz w:val="20"/>
          <w:szCs w:val="20"/>
        </w:rPr>
        <w:t>од</w:t>
      </w:r>
      <w:r w:rsidR="002B0495">
        <w:rPr>
          <w:rFonts w:ascii="Arial" w:hAnsi="Arial" w:cs="Arial"/>
          <w:sz w:val="20"/>
          <w:szCs w:val="20"/>
        </w:rPr>
        <w:t>п. </w:t>
      </w:r>
      <w:r w:rsidRPr="00347EE3">
        <w:rPr>
          <w:rFonts w:ascii="Arial" w:hAnsi="Arial" w:cs="Arial"/>
          <w:sz w:val="20"/>
          <w:szCs w:val="20"/>
        </w:rPr>
        <w:t xml:space="preserve">2 </w:t>
      </w:r>
      <w:r w:rsidR="002B0495">
        <w:rPr>
          <w:rFonts w:ascii="Arial" w:hAnsi="Arial" w:cs="Arial"/>
          <w:sz w:val="20"/>
          <w:szCs w:val="20"/>
        </w:rPr>
        <w:t>п. </w:t>
      </w:r>
      <w:r w:rsidRPr="00347EE3">
        <w:rPr>
          <w:rFonts w:ascii="Arial" w:hAnsi="Arial" w:cs="Arial"/>
          <w:sz w:val="20"/>
          <w:szCs w:val="20"/>
        </w:rPr>
        <w:t>8.1.2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8.1.5. Если предмет закупки (товар, работы, услуги) включен в перечень и начальная (максимальная) цена договора более</w:t>
      </w:r>
      <w:r w:rsidR="002B0495">
        <w:rPr>
          <w:rFonts w:ascii="Arial" w:hAnsi="Arial" w:cs="Arial"/>
          <w:sz w:val="20"/>
          <w:szCs w:val="20"/>
        </w:rPr>
        <w:t> 20</w:t>
      </w:r>
      <w:r w:rsidRPr="00347EE3">
        <w:rPr>
          <w:rFonts w:ascii="Arial" w:hAnsi="Arial" w:cs="Arial"/>
          <w:sz w:val="20"/>
          <w:szCs w:val="20"/>
        </w:rPr>
        <w:t>0</w:t>
      </w:r>
      <w:r w:rsidR="002B0495">
        <w:rPr>
          <w:rFonts w:ascii="Arial" w:hAnsi="Arial" w:cs="Arial"/>
          <w:sz w:val="20"/>
          <w:szCs w:val="20"/>
        </w:rPr>
        <w:t> млн руб</w:t>
      </w:r>
      <w:r w:rsidRPr="00347EE3">
        <w:rPr>
          <w:rFonts w:ascii="Arial" w:hAnsi="Arial" w:cs="Arial"/>
          <w:sz w:val="20"/>
          <w:szCs w:val="20"/>
        </w:rPr>
        <w:t>., но не превышает 400</w:t>
      </w:r>
      <w:r w:rsidR="002B0495">
        <w:rPr>
          <w:rFonts w:ascii="Arial" w:hAnsi="Arial" w:cs="Arial"/>
          <w:sz w:val="20"/>
          <w:szCs w:val="20"/>
        </w:rPr>
        <w:t> млн руб</w:t>
      </w:r>
      <w:r w:rsidRPr="00347EE3">
        <w:rPr>
          <w:rFonts w:ascii="Arial" w:hAnsi="Arial" w:cs="Arial"/>
          <w:sz w:val="20"/>
          <w:szCs w:val="20"/>
        </w:rPr>
        <w:t>., круг участников закупки определяется любым из способов, указанных в п</w:t>
      </w:r>
      <w:r w:rsidR="00475C3C" w:rsidRPr="00347EE3">
        <w:rPr>
          <w:rFonts w:ascii="Arial" w:hAnsi="Arial" w:cs="Arial"/>
          <w:sz w:val="20"/>
          <w:szCs w:val="20"/>
        </w:rPr>
        <w:t>ункте</w:t>
      </w:r>
      <w:r w:rsidRPr="00347EE3">
        <w:rPr>
          <w:rFonts w:ascii="Arial" w:hAnsi="Arial" w:cs="Arial"/>
          <w:sz w:val="20"/>
          <w:szCs w:val="20"/>
        </w:rPr>
        <w:t xml:space="preserve"> 8.1.2 насто</w:t>
      </w:r>
      <w:r w:rsidR="00475C3C" w:rsidRPr="00347EE3">
        <w:rPr>
          <w:rFonts w:ascii="Arial" w:hAnsi="Arial" w:cs="Arial"/>
          <w:sz w:val="20"/>
          <w:szCs w:val="20"/>
        </w:rPr>
        <w:t>ящего Положения, по усмотрению З</w:t>
      </w:r>
      <w:r w:rsidRPr="00347EE3">
        <w:rPr>
          <w:rFonts w:ascii="Arial" w:hAnsi="Arial" w:cs="Arial"/>
          <w:sz w:val="20"/>
          <w:szCs w:val="20"/>
        </w:rPr>
        <w:t>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8.1.6. Если начальная (максимальная) цена договора превышает 400</w:t>
      </w:r>
      <w:r w:rsidR="002B0495">
        <w:rPr>
          <w:rFonts w:ascii="Arial" w:hAnsi="Arial" w:cs="Arial"/>
          <w:sz w:val="20"/>
          <w:szCs w:val="20"/>
        </w:rPr>
        <w:t> млн руб</w:t>
      </w:r>
      <w:r w:rsidRPr="00347EE3">
        <w:rPr>
          <w:rFonts w:ascii="Arial" w:hAnsi="Arial" w:cs="Arial"/>
          <w:sz w:val="20"/>
          <w:szCs w:val="20"/>
        </w:rPr>
        <w:t xml:space="preserve">., то Заказчик проводит закупку, участниками которой могут являться любые лица, указанные в </w:t>
      </w:r>
      <w:r w:rsidR="002B0495">
        <w:rPr>
          <w:rFonts w:ascii="Arial" w:hAnsi="Arial" w:cs="Arial"/>
          <w:sz w:val="20"/>
          <w:szCs w:val="20"/>
        </w:rPr>
        <w:t>части </w:t>
      </w:r>
      <w:r w:rsidRPr="00347EE3">
        <w:rPr>
          <w:rFonts w:ascii="Arial" w:hAnsi="Arial" w:cs="Arial"/>
          <w:sz w:val="20"/>
          <w:szCs w:val="20"/>
        </w:rPr>
        <w:t xml:space="preserve">5 </w:t>
      </w:r>
      <w:r w:rsidR="002B0495">
        <w:rPr>
          <w:rFonts w:ascii="Arial" w:hAnsi="Arial" w:cs="Arial"/>
          <w:sz w:val="20"/>
          <w:szCs w:val="20"/>
        </w:rPr>
        <w:t>статьи </w:t>
      </w:r>
      <w:r w:rsidRPr="00347EE3">
        <w:rPr>
          <w:rFonts w:ascii="Arial" w:hAnsi="Arial" w:cs="Arial"/>
          <w:sz w:val="20"/>
          <w:szCs w:val="20"/>
        </w:rPr>
        <w:t xml:space="preserve">3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8.1.7. При осуществлении закупки в соответствии с 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1 </w:t>
      </w:r>
      <w:r w:rsidR="002B0495">
        <w:rPr>
          <w:rFonts w:ascii="Arial" w:hAnsi="Arial" w:cs="Arial"/>
          <w:sz w:val="20"/>
          <w:szCs w:val="20"/>
        </w:rPr>
        <w:t>пункта </w:t>
      </w:r>
      <w:r w:rsidRPr="00347EE3">
        <w:rPr>
          <w:rFonts w:ascii="Arial" w:hAnsi="Arial" w:cs="Arial"/>
          <w:sz w:val="20"/>
          <w:szCs w:val="20"/>
        </w:rPr>
        <w:t>8.1.2 настоящего Положения Заказчик: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устанавливает в документации о закупке требование о том, что СМСП</w:t>
      </w:r>
      <w:r w:rsidR="00A213A3" w:rsidRPr="00347EE3">
        <w:rPr>
          <w:rFonts w:ascii="Arial" w:hAnsi="Arial" w:cs="Arial"/>
          <w:sz w:val="20"/>
          <w:szCs w:val="20"/>
        </w:rPr>
        <w:t xml:space="preserve"> – </w:t>
      </w:r>
      <w:r w:rsidRPr="00347EE3">
        <w:rPr>
          <w:rFonts w:ascii="Arial" w:hAnsi="Arial" w:cs="Arial"/>
          <w:sz w:val="20"/>
          <w:szCs w:val="20"/>
        </w:rPr>
        <w:t xml:space="preserve">участники такой закупки должны включить в состав заявки сведения из реестра СМСП, содержащие информацию </w:t>
      </w:r>
      <w:r w:rsidR="002B0495">
        <w:rPr>
          <w:rFonts w:ascii="Arial" w:hAnsi="Arial" w:cs="Arial"/>
          <w:sz w:val="20"/>
          <w:szCs w:val="20"/>
        </w:rPr>
        <w:t>об </w:t>
      </w:r>
      <w:r w:rsidRPr="00347EE3">
        <w:rPr>
          <w:rFonts w:ascii="Arial" w:hAnsi="Arial" w:cs="Arial"/>
          <w:sz w:val="20"/>
          <w:szCs w:val="20"/>
        </w:rPr>
        <w:t>участнике закупки, или декларацию о его соответствии критериям о</w:t>
      </w:r>
      <w:r w:rsidR="00475C3C" w:rsidRPr="00347EE3">
        <w:rPr>
          <w:rFonts w:ascii="Arial" w:hAnsi="Arial" w:cs="Arial"/>
          <w:sz w:val="20"/>
          <w:szCs w:val="20"/>
        </w:rPr>
        <w:t>тнесения к СМСП, указанным в статье</w:t>
      </w:r>
      <w:r w:rsidRPr="00347EE3">
        <w:rPr>
          <w:rFonts w:ascii="Arial" w:hAnsi="Arial" w:cs="Arial"/>
          <w:sz w:val="20"/>
          <w:szCs w:val="20"/>
        </w:rPr>
        <w:t xml:space="preserve"> 4 Закона </w:t>
      </w:r>
      <w:r w:rsidR="002B0495">
        <w:rPr>
          <w:rFonts w:ascii="Arial" w:hAnsi="Arial" w:cs="Arial"/>
          <w:sz w:val="20"/>
          <w:szCs w:val="20"/>
        </w:rPr>
        <w:t>№ 20</w:t>
      </w:r>
      <w:r w:rsidRPr="00347EE3">
        <w:rPr>
          <w:rFonts w:ascii="Arial" w:hAnsi="Arial" w:cs="Arial"/>
          <w:sz w:val="20"/>
          <w:szCs w:val="20"/>
        </w:rPr>
        <w:t xml:space="preserve">9-ФЗ, по предусмотренной в документации о закупке форме, если в реестре СМСП отсутствуют сведения </w:t>
      </w:r>
      <w:r w:rsidR="002B0495">
        <w:rPr>
          <w:rFonts w:ascii="Arial" w:hAnsi="Arial" w:cs="Arial"/>
          <w:sz w:val="20"/>
          <w:szCs w:val="20"/>
        </w:rPr>
        <w:t>об </w:t>
      </w:r>
      <w:r w:rsidRPr="00347EE3">
        <w:rPr>
          <w:rFonts w:ascii="Arial" w:hAnsi="Arial" w:cs="Arial"/>
          <w:sz w:val="20"/>
          <w:szCs w:val="20"/>
        </w:rPr>
        <w:t>участнике, который является вновь зарегистрированным индивидуальным предпринимателем или вновь созданн</w:t>
      </w:r>
      <w:r w:rsidR="00475C3C" w:rsidRPr="00347EE3">
        <w:rPr>
          <w:rFonts w:ascii="Arial" w:hAnsi="Arial" w:cs="Arial"/>
          <w:sz w:val="20"/>
          <w:szCs w:val="20"/>
        </w:rPr>
        <w:t xml:space="preserve">ым юридическим лицом согласно </w:t>
      </w:r>
      <w:r w:rsidR="002B0495">
        <w:rPr>
          <w:rFonts w:ascii="Arial" w:hAnsi="Arial" w:cs="Arial"/>
          <w:sz w:val="20"/>
          <w:szCs w:val="20"/>
        </w:rPr>
        <w:t>части </w:t>
      </w:r>
      <w:r w:rsidRPr="00347EE3">
        <w:rPr>
          <w:rFonts w:ascii="Arial" w:hAnsi="Arial" w:cs="Arial"/>
          <w:sz w:val="20"/>
          <w:szCs w:val="20"/>
        </w:rPr>
        <w:t xml:space="preserve">3 </w:t>
      </w:r>
      <w:r w:rsidR="002B0495">
        <w:rPr>
          <w:rFonts w:ascii="Arial" w:hAnsi="Arial" w:cs="Arial"/>
          <w:sz w:val="20"/>
          <w:szCs w:val="20"/>
        </w:rPr>
        <w:t>статьи </w:t>
      </w:r>
      <w:r w:rsidRPr="00347EE3">
        <w:rPr>
          <w:rFonts w:ascii="Arial" w:hAnsi="Arial" w:cs="Arial"/>
          <w:sz w:val="20"/>
          <w:szCs w:val="20"/>
        </w:rPr>
        <w:t xml:space="preserve">4 Закона </w:t>
      </w:r>
      <w:r w:rsidR="002B0495">
        <w:rPr>
          <w:rFonts w:ascii="Arial" w:hAnsi="Arial" w:cs="Arial"/>
          <w:sz w:val="20"/>
          <w:szCs w:val="20"/>
        </w:rPr>
        <w:t>№ 20</w:t>
      </w:r>
      <w:r w:rsidRPr="00347EE3">
        <w:rPr>
          <w:rFonts w:ascii="Arial" w:hAnsi="Arial" w:cs="Arial"/>
          <w:sz w:val="20"/>
          <w:szCs w:val="20"/>
        </w:rPr>
        <w:t>9-ФЗ;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проводит при заключении договора с участником такой закупки из числа СМСП проверку его соответствия критериям, установленным ст</w:t>
      </w:r>
      <w:r w:rsidR="00475C3C" w:rsidRPr="00347EE3">
        <w:rPr>
          <w:rFonts w:ascii="Arial" w:hAnsi="Arial" w:cs="Arial"/>
          <w:sz w:val="20"/>
          <w:szCs w:val="20"/>
        </w:rPr>
        <w:t>атьей</w:t>
      </w:r>
      <w:r w:rsidRPr="00347EE3">
        <w:rPr>
          <w:rFonts w:ascii="Arial" w:hAnsi="Arial" w:cs="Arial"/>
          <w:sz w:val="20"/>
          <w:szCs w:val="20"/>
        </w:rPr>
        <w:t xml:space="preserve"> 4 Закона </w:t>
      </w:r>
      <w:r w:rsidR="002B0495">
        <w:rPr>
          <w:rFonts w:ascii="Arial" w:hAnsi="Arial" w:cs="Arial"/>
          <w:sz w:val="20"/>
          <w:szCs w:val="20"/>
        </w:rPr>
        <w:t>№ 20</w:t>
      </w:r>
      <w:r w:rsidRPr="00347EE3">
        <w:rPr>
          <w:rFonts w:ascii="Arial" w:hAnsi="Arial" w:cs="Arial"/>
          <w:sz w:val="20"/>
          <w:szCs w:val="20"/>
        </w:rPr>
        <w:t>9-ФЗ, на основании сведений из реестра СМСП (при необходимости).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8.1.8. При осуществлении закупки в электронной форме сведения из реестра СМСП или декларация о соответствии участника закупки критериям отнесения к СМСП включаются в состав заявки на участие в закупке в форме электронного документа.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 xml:space="preserve">8.1.9. В случае несоответствия содержащихся в декларации сведений о СМСП тем, которые включены в реестр СМСП, </w:t>
      </w:r>
      <w:r w:rsidR="00475C3C" w:rsidRPr="00347EE3">
        <w:rPr>
          <w:rFonts w:ascii="Arial" w:hAnsi="Arial" w:cs="Arial"/>
          <w:sz w:val="20"/>
          <w:szCs w:val="20"/>
        </w:rPr>
        <w:t>З</w:t>
      </w:r>
      <w:r w:rsidRPr="00347EE3">
        <w:rPr>
          <w:rFonts w:ascii="Arial" w:hAnsi="Arial" w:cs="Arial"/>
          <w:sz w:val="20"/>
          <w:szCs w:val="20"/>
        </w:rPr>
        <w:t>аказчик использует сведения из реестра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8.1.10. Протокол, составленный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а также заявок на участие в запросе котировок в электронной форме, должен соответствовать требованиям, указанным в </w:t>
      </w:r>
      <w:r w:rsidR="002B0495">
        <w:rPr>
          <w:rFonts w:ascii="Arial" w:hAnsi="Arial" w:cs="Arial"/>
          <w:sz w:val="20"/>
          <w:szCs w:val="20"/>
        </w:rPr>
        <w:t>части </w:t>
      </w:r>
      <w:r w:rsidRPr="00347EE3">
        <w:rPr>
          <w:rFonts w:ascii="Arial" w:hAnsi="Arial" w:cs="Arial"/>
          <w:sz w:val="20"/>
          <w:szCs w:val="20"/>
        </w:rPr>
        <w:t xml:space="preserve">13 </w:t>
      </w:r>
      <w:r w:rsidR="002B0495">
        <w:rPr>
          <w:rFonts w:ascii="Arial" w:hAnsi="Arial" w:cs="Arial"/>
          <w:sz w:val="20"/>
          <w:szCs w:val="20"/>
        </w:rPr>
        <w:t>статьи </w:t>
      </w:r>
      <w:r w:rsidRPr="00347EE3">
        <w:rPr>
          <w:rFonts w:ascii="Arial" w:hAnsi="Arial" w:cs="Arial"/>
          <w:sz w:val="20"/>
          <w:szCs w:val="20"/>
        </w:rPr>
        <w:t xml:space="preserve">3.2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8.1.11. Протокол, составленный по итогам осуществления закупки у СМСП, должен соответство</w:t>
      </w:r>
      <w:r w:rsidR="00475C3C" w:rsidRPr="00347EE3">
        <w:rPr>
          <w:rFonts w:ascii="Arial" w:hAnsi="Arial" w:cs="Arial"/>
          <w:sz w:val="20"/>
          <w:szCs w:val="20"/>
        </w:rPr>
        <w:t xml:space="preserve">вать требованиям, указанным в </w:t>
      </w:r>
      <w:r w:rsidR="002B0495">
        <w:rPr>
          <w:rFonts w:ascii="Arial" w:hAnsi="Arial" w:cs="Arial"/>
          <w:sz w:val="20"/>
          <w:szCs w:val="20"/>
        </w:rPr>
        <w:t>части </w:t>
      </w:r>
      <w:r w:rsidRPr="00347EE3">
        <w:rPr>
          <w:rFonts w:ascii="Arial" w:hAnsi="Arial" w:cs="Arial"/>
          <w:sz w:val="20"/>
          <w:szCs w:val="20"/>
        </w:rPr>
        <w:t xml:space="preserve">14 </w:t>
      </w:r>
      <w:r w:rsidR="002B0495">
        <w:rPr>
          <w:rFonts w:ascii="Arial" w:hAnsi="Arial" w:cs="Arial"/>
          <w:sz w:val="20"/>
          <w:szCs w:val="20"/>
        </w:rPr>
        <w:t>статьи </w:t>
      </w:r>
      <w:r w:rsidRPr="00347EE3">
        <w:rPr>
          <w:rFonts w:ascii="Arial" w:hAnsi="Arial" w:cs="Arial"/>
          <w:sz w:val="20"/>
          <w:szCs w:val="20"/>
        </w:rPr>
        <w:t xml:space="preserve">3.2 Закона </w:t>
      </w:r>
      <w:r w:rsidR="002B0495">
        <w:rPr>
          <w:rFonts w:ascii="Arial" w:hAnsi="Arial" w:cs="Arial"/>
          <w:sz w:val="20"/>
          <w:szCs w:val="20"/>
        </w:rPr>
        <w:t>№ </w:t>
      </w:r>
      <w:r w:rsidRPr="00347EE3">
        <w:rPr>
          <w:rFonts w:ascii="Arial" w:hAnsi="Arial" w:cs="Arial"/>
          <w:sz w:val="20"/>
          <w:szCs w:val="20"/>
        </w:rPr>
        <w:t>223-ФЗ.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8.1.12. Договор по результатам закупки у СМСП заключается на условиях, которые предусмотрены проектом договора, извещением, документацией о закупке и заявкой участника такой закупки, с которым заключается договор.</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Договор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w:t>
      </w:r>
      <w:r w:rsidR="002B0495">
        <w:rPr>
          <w:rFonts w:ascii="Arial" w:hAnsi="Arial" w:cs="Arial"/>
          <w:sz w:val="20"/>
          <w:szCs w:val="20"/>
        </w:rPr>
        <w:t>от </w:t>
      </w:r>
      <w:r w:rsidRPr="00347EE3">
        <w:rPr>
          <w:rFonts w:ascii="Arial" w:hAnsi="Arial" w:cs="Arial"/>
          <w:sz w:val="20"/>
          <w:szCs w:val="20"/>
        </w:rPr>
        <w:t>имени соответственно участника такой конкурентной закупки, Заказчика.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8.1.13. При наличии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w:t>
      </w:r>
      <w:r w:rsidR="00475C3C" w:rsidRPr="00347EE3">
        <w:rPr>
          <w:rFonts w:ascii="Arial" w:hAnsi="Arial" w:cs="Arial"/>
          <w:sz w:val="20"/>
          <w:szCs w:val="20"/>
        </w:rPr>
        <w:t>З</w:t>
      </w:r>
      <w:r w:rsidRPr="00347EE3">
        <w:rPr>
          <w:rFonts w:ascii="Arial" w:hAnsi="Arial" w:cs="Arial"/>
          <w:sz w:val="20"/>
          <w:szCs w:val="20"/>
        </w:rPr>
        <w:t xml:space="preserve">аказчику с использованием программно-аппаратных средств электронной площадки. Заказчик рассматривает протокол разногласий и направляет </w:t>
      </w:r>
      <w:proofErr w:type="gramStart"/>
      <w:r w:rsidRPr="00347EE3">
        <w:rPr>
          <w:rFonts w:ascii="Arial" w:hAnsi="Arial" w:cs="Arial"/>
          <w:sz w:val="20"/>
          <w:szCs w:val="20"/>
        </w:rPr>
        <w:t>участнику</w:t>
      </w:r>
      <w:proofErr w:type="gramEnd"/>
      <w:r w:rsidRPr="00347EE3">
        <w:rPr>
          <w:rFonts w:ascii="Arial" w:hAnsi="Arial" w:cs="Arial"/>
          <w:sz w:val="20"/>
          <w:szCs w:val="20"/>
        </w:rPr>
        <w:t xml:space="preserve">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8.2. Особенности проведения закупок, участниками которых являются только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8.2.1. При осуществлении закупки в соответствии с 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2 </w:t>
      </w:r>
      <w:r w:rsidR="002B0495">
        <w:rPr>
          <w:rFonts w:ascii="Arial" w:hAnsi="Arial" w:cs="Arial"/>
          <w:sz w:val="20"/>
          <w:szCs w:val="20"/>
        </w:rPr>
        <w:t>пункта </w:t>
      </w:r>
      <w:r w:rsidRPr="00347EE3">
        <w:rPr>
          <w:rFonts w:ascii="Arial" w:hAnsi="Arial" w:cs="Arial"/>
          <w:sz w:val="20"/>
          <w:szCs w:val="20"/>
        </w:rPr>
        <w:t>8.1.2 настоящего Положения в извещении и документации о закупке указывается, что участниками такой закупки могут быть только СМС</w:t>
      </w:r>
      <w:r w:rsidR="002B0495">
        <w:rPr>
          <w:rFonts w:ascii="Arial" w:hAnsi="Arial" w:cs="Arial"/>
          <w:sz w:val="20"/>
          <w:szCs w:val="20"/>
        </w:rPr>
        <w:t>П. </w:t>
      </w:r>
      <w:r w:rsidRPr="00347EE3">
        <w:rPr>
          <w:rFonts w:ascii="Arial" w:hAnsi="Arial" w:cs="Arial"/>
          <w:sz w:val="20"/>
          <w:szCs w:val="20"/>
        </w:rPr>
        <w:t>При этом в документации о закупке устанавливается следующее требование: участники закупки обязаны декларировать в заявках на участие в закупках свою принадлежность к СМС</w:t>
      </w:r>
      <w:r w:rsidR="002B0495">
        <w:rPr>
          <w:rFonts w:ascii="Arial" w:hAnsi="Arial" w:cs="Arial"/>
          <w:sz w:val="20"/>
          <w:szCs w:val="20"/>
        </w:rPr>
        <w:t>П. </w:t>
      </w:r>
      <w:r w:rsidRPr="00347EE3">
        <w:rPr>
          <w:rFonts w:ascii="Arial" w:hAnsi="Arial" w:cs="Arial"/>
          <w:sz w:val="20"/>
          <w:szCs w:val="20"/>
        </w:rPr>
        <w:t>Для этого они должны представить сведения из реестра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Если в реестре отсутствуют сведения </w:t>
      </w:r>
      <w:r w:rsidR="002B0495">
        <w:rPr>
          <w:rFonts w:ascii="Arial" w:hAnsi="Arial" w:cs="Arial"/>
          <w:sz w:val="20"/>
          <w:szCs w:val="20"/>
        </w:rPr>
        <w:t>об </w:t>
      </w:r>
      <w:r w:rsidRPr="00347EE3">
        <w:rPr>
          <w:rFonts w:ascii="Arial" w:hAnsi="Arial" w:cs="Arial"/>
          <w:sz w:val="20"/>
          <w:szCs w:val="20"/>
        </w:rPr>
        <w:t xml:space="preserve">участнике закупки, который является вновь зарегистрированным индивидуальным предпринимателем или вновь созданным юридическим лицом согласно </w:t>
      </w:r>
      <w:r w:rsidR="002B0495">
        <w:rPr>
          <w:rFonts w:ascii="Arial" w:hAnsi="Arial" w:cs="Arial"/>
          <w:sz w:val="20"/>
          <w:szCs w:val="20"/>
        </w:rPr>
        <w:t>части </w:t>
      </w:r>
      <w:r w:rsidRPr="00347EE3">
        <w:rPr>
          <w:rFonts w:ascii="Arial" w:hAnsi="Arial" w:cs="Arial"/>
          <w:sz w:val="20"/>
          <w:szCs w:val="20"/>
        </w:rPr>
        <w:t xml:space="preserve">3 </w:t>
      </w:r>
      <w:r w:rsidR="002B0495">
        <w:rPr>
          <w:rFonts w:ascii="Arial" w:hAnsi="Arial" w:cs="Arial"/>
          <w:sz w:val="20"/>
          <w:szCs w:val="20"/>
        </w:rPr>
        <w:t>статьи </w:t>
      </w:r>
      <w:r w:rsidRPr="00347EE3">
        <w:rPr>
          <w:rFonts w:ascii="Arial" w:hAnsi="Arial" w:cs="Arial"/>
          <w:sz w:val="20"/>
          <w:szCs w:val="20"/>
        </w:rPr>
        <w:t xml:space="preserve">4 Закона </w:t>
      </w:r>
      <w:r w:rsidR="002B0495">
        <w:rPr>
          <w:rFonts w:ascii="Arial" w:hAnsi="Arial" w:cs="Arial"/>
          <w:sz w:val="20"/>
          <w:szCs w:val="20"/>
        </w:rPr>
        <w:t>№ 20</w:t>
      </w:r>
      <w:r w:rsidRPr="00347EE3">
        <w:rPr>
          <w:rFonts w:ascii="Arial" w:hAnsi="Arial" w:cs="Arial"/>
          <w:sz w:val="20"/>
          <w:szCs w:val="20"/>
        </w:rPr>
        <w:t>9-ФЗ, такие участники обязаны представить декларации о соответствии критериям отн</w:t>
      </w:r>
      <w:r w:rsidR="00475C3C" w:rsidRPr="00347EE3">
        <w:rPr>
          <w:rFonts w:ascii="Arial" w:hAnsi="Arial" w:cs="Arial"/>
          <w:sz w:val="20"/>
          <w:szCs w:val="20"/>
        </w:rPr>
        <w:t>есения к СМСП, установленным статьей</w:t>
      </w:r>
      <w:r w:rsidRPr="00347EE3">
        <w:rPr>
          <w:rFonts w:ascii="Arial" w:hAnsi="Arial" w:cs="Arial"/>
          <w:sz w:val="20"/>
          <w:szCs w:val="20"/>
        </w:rPr>
        <w:t xml:space="preserve"> 4 Закона </w:t>
      </w:r>
      <w:r w:rsidR="002B0495">
        <w:rPr>
          <w:rFonts w:ascii="Arial" w:hAnsi="Arial" w:cs="Arial"/>
          <w:sz w:val="20"/>
          <w:szCs w:val="20"/>
        </w:rPr>
        <w:t>№ 20</w:t>
      </w:r>
      <w:r w:rsidRPr="00347EE3">
        <w:rPr>
          <w:rFonts w:ascii="Arial" w:hAnsi="Arial" w:cs="Arial"/>
          <w:sz w:val="20"/>
          <w:szCs w:val="20"/>
        </w:rPr>
        <w:t>9-ФЗ. Декларация составляется по форме, предусмотренной в документации о закупке (извещении о проведении запроса котировок).</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8.2.2. Обеспечение заявки на участие в закупке не может превышать размер, установленный </w:t>
      </w:r>
      <w:r w:rsidR="002B0495">
        <w:rPr>
          <w:rFonts w:ascii="Arial" w:hAnsi="Arial" w:cs="Arial"/>
          <w:sz w:val="20"/>
          <w:szCs w:val="20"/>
        </w:rPr>
        <w:t>пунктом </w:t>
      </w:r>
      <w:r w:rsidRPr="00347EE3">
        <w:rPr>
          <w:rFonts w:ascii="Arial" w:hAnsi="Arial" w:cs="Arial"/>
          <w:sz w:val="20"/>
          <w:szCs w:val="20"/>
        </w:rPr>
        <w:t xml:space="preserve">23 Положения </w:t>
      </w:r>
      <w:r w:rsidR="002B0495">
        <w:rPr>
          <w:rFonts w:ascii="Arial" w:hAnsi="Arial" w:cs="Arial"/>
          <w:sz w:val="20"/>
          <w:szCs w:val="20"/>
        </w:rPr>
        <w:t>об </w:t>
      </w:r>
      <w:r w:rsidRPr="00347EE3">
        <w:rPr>
          <w:rFonts w:ascii="Arial" w:hAnsi="Arial" w:cs="Arial"/>
          <w:sz w:val="20"/>
          <w:szCs w:val="20"/>
        </w:rPr>
        <w:t xml:space="preserve">особенностях участия СМСП в закупках, если требование </w:t>
      </w:r>
      <w:r w:rsidR="002B0495">
        <w:rPr>
          <w:rFonts w:ascii="Arial" w:hAnsi="Arial" w:cs="Arial"/>
          <w:sz w:val="20"/>
          <w:szCs w:val="20"/>
        </w:rPr>
        <w:t>об </w:t>
      </w:r>
      <w:r w:rsidRPr="00347EE3">
        <w:rPr>
          <w:rFonts w:ascii="Arial" w:hAnsi="Arial" w:cs="Arial"/>
          <w:sz w:val="20"/>
          <w:szCs w:val="20"/>
        </w:rPr>
        <w:t xml:space="preserve">обеспечении заявки предусмотрено в извещении о проведении закупки, документации о закупке в соответствии с </w:t>
      </w:r>
      <w:r w:rsidR="002B0495">
        <w:rPr>
          <w:rFonts w:ascii="Arial" w:hAnsi="Arial" w:cs="Arial"/>
          <w:sz w:val="20"/>
          <w:szCs w:val="20"/>
        </w:rPr>
        <w:t>пунктом </w:t>
      </w:r>
      <w:r w:rsidRPr="00347EE3">
        <w:rPr>
          <w:rFonts w:ascii="Arial" w:hAnsi="Arial" w:cs="Arial"/>
          <w:sz w:val="20"/>
          <w:szCs w:val="20"/>
        </w:rPr>
        <w:t xml:space="preserve">1.8.6 настоящего Положения. Обеспечение заявки в рассматриваемом случае может предоставляться по выбору участника такой закупки путем внесения денежных средств согласно </w:t>
      </w:r>
      <w:r w:rsidR="00475C3C" w:rsidRPr="00347EE3">
        <w:rPr>
          <w:rFonts w:ascii="Arial" w:hAnsi="Arial" w:cs="Arial"/>
          <w:sz w:val="20"/>
          <w:szCs w:val="20"/>
        </w:rPr>
        <w:t>статье</w:t>
      </w:r>
      <w:r w:rsidRPr="00347EE3">
        <w:rPr>
          <w:rFonts w:ascii="Arial" w:hAnsi="Arial" w:cs="Arial"/>
          <w:sz w:val="20"/>
          <w:szCs w:val="20"/>
        </w:rPr>
        <w:t xml:space="preserve"> 3.4 Закона </w:t>
      </w:r>
      <w:r w:rsidR="002B0495">
        <w:rPr>
          <w:rFonts w:ascii="Arial" w:hAnsi="Arial" w:cs="Arial"/>
          <w:sz w:val="20"/>
          <w:szCs w:val="20"/>
        </w:rPr>
        <w:t>№ </w:t>
      </w:r>
      <w:r w:rsidRPr="00347EE3">
        <w:rPr>
          <w:rFonts w:ascii="Arial" w:hAnsi="Arial" w:cs="Arial"/>
          <w:sz w:val="20"/>
          <w:szCs w:val="20"/>
        </w:rPr>
        <w:t>223-ФЗ или предоставления банковской гарантии.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8.2.3. Заказчик при осуществлении закупки в соответствии с 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2 </w:t>
      </w:r>
      <w:r w:rsidR="002B0495">
        <w:rPr>
          <w:rFonts w:ascii="Arial" w:hAnsi="Arial" w:cs="Arial"/>
          <w:sz w:val="20"/>
          <w:szCs w:val="20"/>
        </w:rPr>
        <w:t>пункта </w:t>
      </w:r>
      <w:r w:rsidRPr="00347EE3">
        <w:rPr>
          <w:rFonts w:ascii="Arial" w:hAnsi="Arial" w:cs="Arial"/>
          <w:sz w:val="20"/>
          <w:szCs w:val="20"/>
        </w:rPr>
        <w:t>8.1.2 настоящего Положения размещает в ЕИС извещения о проведении: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конкурса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за 7 дней до даты окончания срока подачи заявок</w:t>
      </w:r>
      <w:r w:rsidR="00A213A3" w:rsidRPr="00347EE3">
        <w:rPr>
          <w:rFonts w:ascii="Arial" w:hAnsi="Arial" w:cs="Arial"/>
          <w:sz w:val="20"/>
          <w:szCs w:val="20"/>
        </w:rPr>
        <w:t xml:space="preserve"> – </w:t>
      </w:r>
      <w:r w:rsidRPr="00347EE3">
        <w:rPr>
          <w:rFonts w:ascii="Arial" w:hAnsi="Arial" w:cs="Arial"/>
          <w:sz w:val="20"/>
          <w:szCs w:val="20"/>
        </w:rPr>
        <w:t>если начальная (максимальная) цена договора не превышает 30</w:t>
      </w:r>
      <w:r w:rsidR="002B0495">
        <w:rPr>
          <w:rFonts w:ascii="Arial" w:hAnsi="Arial" w:cs="Arial"/>
          <w:sz w:val="20"/>
          <w:szCs w:val="20"/>
        </w:rPr>
        <w:t> млн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б) за 15 дней до даты окончания срока подачи заявок</w:t>
      </w:r>
      <w:r w:rsidR="00A213A3" w:rsidRPr="00347EE3">
        <w:rPr>
          <w:rFonts w:ascii="Arial" w:hAnsi="Arial" w:cs="Arial"/>
          <w:sz w:val="20"/>
          <w:szCs w:val="20"/>
        </w:rPr>
        <w:t xml:space="preserve"> – </w:t>
      </w:r>
      <w:r w:rsidRPr="00347EE3">
        <w:rPr>
          <w:rFonts w:ascii="Arial" w:hAnsi="Arial" w:cs="Arial"/>
          <w:sz w:val="20"/>
          <w:szCs w:val="20"/>
        </w:rPr>
        <w:t>если начальная (максимальная) цена договора превышает 30</w:t>
      </w:r>
      <w:r w:rsidR="002B0495">
        <w:rPr>
          <w:rFonts w:ascii="Arial" w:hAnsi="Arial" w:cs="Arial"/>
          <w:sz w:val="20"/>
          <w:szCs w:val="20"/>
        </w:rPr>
        <w:t> млн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2) аукциона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за 7 дней до даты окончания срока подачи заявок</w:t>
      </w:r>
      <w:r w:rsidR="00A213A3" w:rsidRPr="00347EE3">
        <w:rPr>
          <w:rFonts w:ascii="Arial" w:hAnsi="Arial" w:cs="Arial"/>
          <w:sz w:val="20"/>
          <w:szCs w:val="20"/>
        </w:rPr>
        <w:t xml:space="preserve"> – </w:t>
      </w:r>
      <w:r w:rsidRPr="00347EE3">
        <w:rPr>
          <w:rFonts w:ascii="Arial" w:hAnsi="Arial" w:cs="Arial"/>
          <w:sz w:val="20"/>
          <w:szCs w:val="20"/>
        </w:rPr>
        <w:t>если начальная (максимальная) цена договора не превышает 30</w:t>
      </w:r>
      <w:r w:rsidR="002B0495">
        <w:rPr>
          <w:rFonts w:ascii="Arial" w:hAnsi="Arial" w:cs="Arial"/>
          <w:sz w:val="20"/>
          <w:szCs w:val="20"/>
        </w:rPr>
        <w:t> млн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б) за 15 дней до даты окончания срока подачи заявок</w:t>
      </w:r>
      <w:r w:rsidR="00A213A3" w:rsidRPr="00347EE3">
        <w:rPr>
          <w:rFonts w:ascii="Arial" w:hAnsi="Arial" w:cs="Arial"/>
          <w:sz w:val="20"/>
          <w:szCs w:val="20"/>
        </w:rPr>
        <w:t xml:space="preserve"> – </w:t>
      </w:r>
      <w:r w:rsidRPr="00347EE3">
        <w:rPr>
          <w:rFonts w:ascii="Arial" w:hAnsi="Arial" w:cs="Arial"/>
          <w:sz w:val="20"/>
          <w:szCs w:val="20"/>
        </w:rPr>
        <w:t>если начальная (максимальная) цена договора превышает 30</w:t>
      </w:r>
      <w:r w:rsidR="002B0495">
        <w:rPr>
          <w:rFonts w:ascii="Arial" w:hAnsi="Arial" w:cs="Arial"/>
          <w:sz w:val="20"/>
          <w:szCs w:val="20"/>
        </w:rPr>
        <w:t> млн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запроса предложений в электронной форме</w:t>
      </w:r>
      <w:r w:rsidR="00A213A3" w:rsidRPr="00347EE3">
        <w:rPr>
          <w:rFonts w:ascii="Arial" w:hAnsi="Arial" w:cs="Arial"/>
          <w:sz w:val="20"/>
          <w:szCs w:val="20"/>
        </w:rPr>
        <w:t xml:space="preserve"> – </w:t>
      </w:r>
      <w:r w:rsidRPr="00347EE3">
        <w:rPr>
          <w:rFonts w:ascii="Arial" w:hAnsi="Arial" w:cs="Arial"/>
          <w:sz w:val="20"/>
          <w:szCs w:val="20"/>
        </w:rPr>
        <w:t xml:space="preserve">за </w:t>
      </w:r>
      <w:r w:rsidR="00475C3C" w:rsidRPr="00347EE3">
        <w:rPr>
          <w:rFonts w:ascii="Arial" w:hAnsi="Arial" w:cs="Arial"/>
          <w:sz w:val="20"/>
          <w:szCs w:val="20"/>
        </w:rPr>
        <w:t>5</w:t>
      </w:r>
      <w:r w:rsidRPr="00347EE3">
        <w:rPr>
          <w:rFonts w:ascii="Arial" w:hAnsi="Arial" w:cs="Arial"/>
          <w:sz w:val="20"/>
          <w:szCs w:val="20"/>
        </w:rPr>
        <w:t xml:space="preserve"> рабочих дней до дня проведения такого запроса предложений. При этом начальная (максимальная) цена договора не должна превышать 15</w:t>
      </w:r>
      <w:r w:rsidR="002B0495">
        <w:rPr>
          <w:rFonts w:ascii="Arial" w:hAnsi="Arial" w:cs="Arial"/>
          <w:sz w:val="20"/>
          <w:szCs w:val="20"/>
        </w:rPr>
        <w:t> млн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запроса котировок в электронной форме</w:t>
      </w:r>
      <w:r w:rsidR="00A213A3" w:rsidRPr="00347EE3">
        <w:rPr>
          <w:rFonts w:ascii="Arial" w:hAnsi="Arial" w:cs="Arial"/>
          <w:sz w:val="20"/>
          <w:szCs w:val="20"/>
        </w:rPr>
        <w:t xml:space="preserve"> – </w:t>
      </w:r>
      <w:r w:rsidRPr="00347EE3">
        <w:rPr>
          <w:rFonts w:ascii="Arial" w:hAnsi="Arial" w:cs="Arial"/>
          <w:sz w:val="20"/>
          <w:szCs w:val="20"/>
        </w:rPr>
        <w:t xml:space="preserve">за </w:t>
      </w:r>
      <w:r w:rsidR="00475C3C" w:rsidRPr="00347EE3">
        <w:rPr>
          <w:rFonts w:ascii="Arial" w:hAnsi="Arial" w:cs="Arial"/>
          <w:sz w:val="20"/>
          <w:szCs w:val="20"/>
        </w:rPr>
        <w:t>4</w:t>
      </w:r>
      <w:r w:rsidRPr="00347EE3">
        <w:rPr>
          <w:rFonts w:ascii="Arial" w:hAnsi="Arial" w:cs="Arial"/>
          <w:sz w:val="20"/>
          <w:szCs w:val="20"/>
        </w:rPr>
        <w:t xml:space="preserve"> рабочих дня до дня истечения срока подачи заявок. При этом начальная (максимальная) цена договора не должна превышать 7</w:t>
      </w:r>
      <w:r w:rsidR="002B0495">
        <w:rPr>
          <w:rFonts w:ascii="Arial" w:hAnsi="Arial" w:cs="Arial"/>
          <w:sz w:val="20"/>
          <w:szCs w:val="20"/>
        </w:rPr>
        <w:t> млн руб</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8.2.4. Заказчик принимает решение </w:t>
      </w:r>
      <w:r w:rsidR="002B0495">
        <w:rPr>
          <w:rFonts w:ascii="Arial" w:hAnsi="Arial" w:cs="Arial"/>
          <w:sz w:val="20"/>
          <w:szCs w:val="20"/>
        </w:rPr>
        <w:t>об </w:t>
      </w:r>
      <w:r w:rsidRPr="00347EE3">
        <w:rPr>
          <w:rFonts w:ascii="Arial" w:hAnsi="Arial" w:cs="Arial"/>
          <w:sz w:val="20"/>
          <w:szCs w:val="20"/>
        </w:rPr>
        <w:t xml:space="preserve">отказе в допуске к участию в закупке или </w:t>
      </w:r>
      <w:r w:rsidR="002B0495">
        <w:rPr>
          <w:rFonts w:ascii="Arial" w:hAnsi="Arial" w:cs="Arial"/>
          <w:sz w:val="20"/>
          <w:szCs w:val="20"/>
        </w:rPr>
        <w:t>об </w:t>
      </w:r>
      <w:r w:rsidRPr="00347EE3">
        <w:rPr>
          <w:rFonts w:ascii="Arial" w:hAnsi="Arial" w:cs="Arial"/>
          <w:sz w:val="20"/>
          <w:szCs w:val="20"/>
        </w:rPr>
        <w:t xml:space="preserve">отказе </w:t>
      </w:r>
      <w:r w:rsidR="002B0495">
        <w:rPr>
          <w:rFonts w:ascii="Arial" w:hAnsi="Arial" w:cs="Arial"/>
          <w:sz w:val="20"/>
          <w:szCs w:val="20"/>
        </w:rPr>
        <w:t>от </w:t>
      </w:r>
      <w:r w:rsidRPr="00347EE3">
        <w:rPr>
          <w:rFonts w:ascii="Arial" w:hAnsi="Arial" w:cs="Arial"/>
          <w:sz w:val="20"/>
          <w:szCs w:val="20"/>
        </w:rPr>
        <w:t>заключения договора с единственным участником закупки в следующих случаях: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отсутствие сведений </w:t>
      </w:r>
      <w:r w:rsidR="002B0495">
        <w:rPr>
          <w:rFonts w:ascii="Arial" w:hAnsi="Arial" w:cs="Arial"/>
          <w:sz w:val="20"/>
          <w:szCs w:val="20"/>
        </w:rPr>
        <w:t>об </w:t>
      </w:r>
      <w:r w:rsidRPr="00347EE3">
        <w:rPr>
          <w:rFonts w:ascii="Arial" w:hAnsi="Arial" w:cs="Arial"/>
          <w:sz w:val="20"/>
          <w:szCs w:val="20"/>
        </w:rPr>
        <w:t>участнике закупки в едином реестре СМСП или непредставление таким участником декларации, указанной в п</w:t>
      </w:r>
      <w:r w:rsidR="00475C3C" w:rsidRPr="00347EE3">
        <w:rPr>
          <w:rFonts w:ascii="Arial" w:hAnsi="Arial" w:cs="Arial"/>
          <w:sz w:val="20"/>
          <w:szCs w:val="20"/>
        </w:rPr>
        <w:t>ункте</w:t>
      </w:r>
      <w:r w:rsidRPr="00347EE3">
        <w:rPr>
          <w:rFonts w:ascii="Arial" w:hAnsi="Arial" w:cs="Arial"/>
          <w:sz w:val="20"/>
          <w:szCs w:val="20"/>
        </w:rPr>
        <w:t xml:space="preserve"> 8.2.1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 несоответствие сведений </w:t>
      </w:r>
      <w:r w:rsidR="002B0495">
        <w:rPr>
          <w:rFonts w:ascii="Arial" w:hAnsi="Arial" w:cs="Arial"/>
          <w:sz w:val="20"/>
          <w:szCs w:val="20"/>
        </w:rPr>
        <w:t>об </w:t>
      </w:r>
      <w:r w:rsidRPr="00347EE3">
        <w:rPr>
          <w:rFonts w:ascii="Arial" w:hAnsi="Arial" w:cs="Arial"/>
          <w:sz w:val="20"/>
          <w:szCs w:val="20"/>
        </w:rPr>
        <w:t xml:space="preserve">участнике закупки в декларации, названной в </w:t>
      </w:r>
      <w:r w:rsidR="00475C3C" w:rsidRPr="00347EE3">
        <w:rPr>
          <w:rFonts w:ascii="Arial" w:hAnsi="Arial" w:cs="Arial"/>
          <w:sz w:val="20"/>
          <w:szCs w:val="20"/>
        </w:rPr>
        <w:t>пункте</w:t>
      </w:r>
      <w:r w:rsidRPr="00347EE3">
        <w:rPr>
          <w:rFonts w:ascii="Arial" w:hAnsi="Arial" w:cs="Arial"/>
          <w:sz w:val="20"/>
          <w:szCs w:val="20"/>
        </w:rPr>
        <w:t xml:space="preserve"> 8.2.1 настоящего Положения, критериям отнесения к СМСП, установленным в ст</w:t>
      </w:r>
      <w:r w:rsidR="00475C3C" w:rsidRPr="00347EE3">
        <w:rPr>
          <w:rFonts w:ascii="Arial" w:hAnsi="Arial" w:cs="Arial"/>
          <w:sz w:val="20"/>
          <w:szCs w:val="20"/>
        </w:rPr>
        <w:t>атье</w:t>
      </w:r>
      <w:r w:rsidRPr="00347EE3">
        <w:rPr>
          <w:rFonts w:ascii="Arial" w:hAnsi="Arial" w:cs="Arial"/>
          <w:sz w:val="20"/>
          <w:szCs w:val="20"/>
        </w:rPr>
        <w:t xml:space="preserve"> 4 Закона </w:t>
      </w:r>
      <w:r w:rsidR="002B0495">
        <w:rPr>
          <w:rFonts w:ascii="Arial" w:hAnsi="Arial" w:cs="Arial"/>
          <w:sz w:val="20"/>
          <w:szCs w:val="20"/>
        </w:rPr>
        <w:t>№ 20</w:t>
      </w:r>
      <w:r w:rsidRPr="00347EE3">
        <w:rPr>
          <w:rFonts w:ascii="Arial" w:hAnsi="Arial" w:cs="Arial"/>
          <w:sz w:val="20"/>
          <w:szCs w:val="20"/>
        </w:rPr>
        <w:t>9-ФЗ.</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8.2.5. Заказчик вправе провести закупку в общем порядке (без учета о</w:t>
      </w:r>
      <w:r w:rsidR="00475C3C" w:rsidRPr="00347EE3">
        <w:rPr>
          <w:rFonts w:ascii="Arial" w:hAnsi="Arial" w:cs="Arial"/>
          <w:sz w:val="20"/>
          <w:szCs w:val="20"/>
        </w:rPr>
        <w:t>собенностей, установленных разделом</w:t>
      </w:r>
      <w:r w:rsidRPr="00347EE3">
        <w:rPr>
          <w:rFonts w:ascii="Arial" w:hAnsi="Arial" w:cs="Arial"/>
          <w:sz w:val="20"/>
          <w:szCs w:val="20"/>
        </w:rPr>
        <w:t xml:space="preserve"> 8 настоящего Положения), если по окончании срока приема заявок на участие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СМСП не подали заявки на участие в такой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заявки всех участников (единственного участника) закупки, являющихся СМСП, отозваны или не соответствуют требованиям, предусмотренным документацией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 Заказчик решил отказаться </w:t>
      </w:r>
      <w:r w:rsidR="002B0495">
        <w:rPr>
          <w:rFonts w:ascii="Arial" w:hAnsi="Arial" w:cs="Arial"/>
          <w:sz w:val="20"/>
          <w:szCs w:val="20"/>
        </w:rPr>
        <w:t>от </w:t>
      </w:r>
      <w:r w:rsidRPr="00347EE3">
        <w:rPr>
          <w:rFonts w:ascii="Arial" w:hAnsi="Arial" w:cs="Arial"/>
          <w:sz w:val="20"/>
          <w:szCs w:val="20"/>
        </w:rPr>
        <w:t>заключения договора в порядке и по основаниям, предусмотренным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не заключен договор по результатам проведения такой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8.2.6. Конкурс в электронной форме, участниками которого могут быть только субъекты малого и среднего предпринимательства, может включать следующие этапы:</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проведение в срок до окончания срока подачи заявок на участие в конкурсе в электронной форме </w:t>
      </w:r>
      <w:r w:rsidR="00475C3C" w:rsidRPr="00347EE3">
        <w:rPr>
          <w:rFonts w:ascii="Arial" w:hAnsi="Arial" w:cs="Arial"/>
          <w:sz w:val="20"/>
          <w:szCs w:val="20"/>
        </w:rPr>
        <w:t>З</w:t>
      </w:r>
      <w:r w:rsidRPr="00347EE3">
        <w:rPr>
          <w:rFonts w:ascii="Arial" w:hAnsi="Arial" w:cs="Arial"/>
          <w:sz w:val="20"/>
          <w:szCs w:val="20"/>
        </w:rPr>
        <w:t>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2) обсуждение </w:t>
      </w:r>
      <w:r w:rsidR="00475C3C" w:rsidRPr="00347EE3">
        <w:rPr>
          <w:rFonts w:ascii="Arial" w:hAnsi="Arial" w:cs="Arial"/>
          <w:sz w:val="20"/>
          <w:szCs w:val="20"/>
        </w:rPr>
        <w:t>З</w:t>
      </w:r>
      <w:r w:rsidRPr="00347EE3">
        <w:rPr>
          <w:rFonts w:ascii="Arial" w:hAnsi="Arial" w:cs="Arial"/>
          <w:sz w:val="20"/>
          <w:szCs w:val="20"/>
        </w:rPr>
        <w:t xml:space="preserve">аказчиком предложений о функциональных характеристиках (потребительских свойствах) товаров, качестве работ, услуг и </w:t>
      </w:r>
      <w:r w:rsidR="002B0495">
        <w:rPr>
          <w:rFonts w:ascii="Arial" w:hAnsi="Arial" w:cs="Arial"/>
          <w:sz w:val="20"/>
          <w:szCs w:val="20"/>
        </w:rPr>
        <w:t>об </w:t>
      </w:r>
      <w:r w:rsidRPr="00347EE3">
        <w:rPr>
          <w:rFonts w:ascii="Arial" w:hAnsi="Arial" w:cs="Arial"/>
          <w:sz w:val="20"/>
          <w:szCs w:val="20"/>
        </w:rPr>
        <w:t>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3) рассмотрение и оценка </w:t>
      </w:r>
      <w:r w:rsidR="00475C3C" w:rsidRPr="00347EE3">
        <w:rPr>
          <w:rFonts w:ascii="Arial" w:hAnsi="Arial" w:cs="Arial"/>
          <w:sz w:val="20"/>
          <w:szCs w:val="20"/>
        </w:rPr>
        <w:t>З</w:t>
      </w:r>
      <w:r w:rsidRPr="00347EE3">
        <w:rPr>
          <w:rFonts w:ascii="Arial" w:hAnsi="Arial" w:cs="Arial"/>
          <w:sz w:val="20"/>
          <w:szCs w:val="20"/>
        </w:rPr>
        <w:t xml:space="preserve">аказчиком поданных участниками конкурса в электронной форме заявок на участие в таком конкурсе, содержащих окончательные предложения о функциональных характеристиках (потребительских свойствах) товаров, качестве работ, услуг и </w:t>
      </w:r>
      <w:r w:rsidR="002B0495">
        <w:rPr>
          <w:rFonts w:ascii="Arial" w:hAnsi="Arial" w:cs="Arial"/>
          <w:sz w:val="20"/>
          <w:szCs w:val="20"/>
        </w:rPr>
        <w:t>об </w:t>
      </w:r>
      <w:r w:rsidRPr="00347EE3">
        <w:rPr>
          <w:rFonts w:ascii="Arial" w:hAnsi="Arial" w:cs="Arial"/>
          <w:sz w:val="20"/>
          <w:szCs w:val="20"/>
        </w:rPr>
        <w:t>иных условиях исполнения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проведение квалификационного отбора участников конкурса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сопоставление дополнительных ценовых предложений участников конкурса в электронной форме о снижении цены договора, расходов на эксплуатацию и ремонт товаров, использование результатов работ,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8.2.7. При включении в конкурс в электронной форме этапов, указанных в п</w:t>
      </w:r>
      <w:r w:rsidR="00475C3C" w:rsidRPr="00347EE3">
        <w:rPr>
          <w:rFonts w:ascii="Arial" w:hAnsi="Arial" w:cs="Arial"/>
          <w:sz w:val="20"/>
          <w:szCs w:val="20"/>
        </w:rPr>
        <w:t>ункте</w:t>
      </w:r>
      <w:r w:rsidRPr="00347EE3">
        <w:rPr>
          <w:rFonts w:ascii="Arial" w:hAnsi="Arial" w:cs="Arial"/>
          <w:sz w:val="20"/>
          <w:szCs w:val="20"/>
        </w:rPr>
        <w:t xml:space="preserve"> 8.2.6 Положения, должны соблюдаться следующие правила: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последовательность проведения этапов такого конкурса должна соответствовать очередности их перечисления в п</w:t>
      </w:r>
      <w:r w:rsidR="00475C3C" w:rsidRPr="00347EE3">
        <w:rPr>
          <w:rFonts w:ascii="Arial" w:hAnsi="Arial" w:cs="Arial"/>
          <w:sz w:val="20"/>
          <w:szCs w:val="20"/>
        </w:rPr>
        <w:t>ункте</w:t>
      </w:r>
      <w:r w:rsidRPr="00347EE3">
        <w:rPr>
          <w:rFonts w:ascii="Arial" w:hAnsi="Arial" w:cs="Arial"/>
          <w:sz w:val="20"/>
          <w:szCs w:val="20"/>
        </w:rPr>
        <w:t xml:space="preserve"> </w:t>
      </w:r>
      <w:proofErr w:type="gramStart"/>
      <w:r w:rsidRPr="00347EE3">
        <w:rPr>
          <w:rFonts w:ascii="Arial" w:hAnsi="Arial" w:cs="Arial"/>
          <w:sz w:val="20"/>
          <w:szCs w:val="20"/>
        </w:rPr>
        <w:t>8.2.6 .</w:t>
      </w:r>
      <w:proofErr w:type="gramEnd"/>
      <w:r w:rsidRPr="00347EE3">
        <w:rPr>
          <w:rFonts w:ascii="Arial" w:hAnsi="Arial" w:cs="Arial"/>
          <w:sz w:val="20"/>
          <w:szCs w:val="20"/>
        </w:rPr>
        <w:t xml:space="preserve"> Каждый этап конкурса в электронной форме может быть включен в него однократно;</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не допускается одновременное включение в конкурс в электронной форме этапов, предусмотренных п</w:t>
      </w:r>
      <w:r w:rsidR="00475C3C" w:rsidRPr="00347EE3">
        <w:rPr>
          <w:rFonts w:ascii="Arial" w:hAnsi="Arial" w:cs="Arial"/>
          <w:sz w:val="20"/>
          <w:szCs w:val="20"/>
        </w:rPr>
        <w:t>од</w:t>
      </w:r>
      <w:r w:rsidRPr="00347EE3">
        <w:rPr>
          <w:rFonts w:ascii="Arial" w:hAnsi="Arial" w:cs="Arial"/>
          <w:sz w:val="20"/>
          <w:szCs w:val="20"/>
        </w:rPr>
        <w:t>п</w:t>
      </w:r>
      <w:r w:rsidR="00475C3C" w:rsidRPr="00347EE3">
        <w:rPr>
          <w:rFonts w:ascii="Arial" w:hAnsi="Arial" w:cs="Arial"/>
          <w:sz w:val="20"/>
          <w:szCs w:val="20"/>
        </w:rPr>
        <w:t>унктами</w:t>
      </w:r>
      <w:r w:rsidRPr="00347EE3">
        <w:rPr>
          <w:rFonts w:ascii="Arial" w:hAnsi="Arial" w:cs="Arial"/>
          <w:sz w:val="20"/>
          <w:szCs w:val="20"/>
        </w:rPr>
        <w:t xml:space="preserve"> 1 и 2 </w:t>
      </w:r>
      <w:r w:rsidR="002B0495">
        <w:rPr>
          <w:rFonts w:ascii="Arial" w:hAnsi="Arial" w:cs="Arial"/>
          <w:sz w:val="20"/>
          <w:szCs w:val="20"/>
        </w:rPr>
        <w:t>пункта </w:t>
      </w:r>
      <w:r w:rsidRPr="00347EE3">
        <w:rPr>
          <w:rFonts w:ascii="Arial" w:hAnsi="Arial" w:cs="Arial"/>
          <w:sz w:val="20"/>
          <w:szCs w:val="20"/>
        </w:rPr>
        <w:t>8.2.6;</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в извещении о проведении конкурса в электронной форме должны быть установлены сроки проведения каждого этапа такого конкурса;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если конкурс в электронной форме включает в себя этапы, предусмотренные</w:t>
      </w:r>
      <w:r w:rsidR="00475C3C" w:rsidRPr="00347EE3">
        <w:rPr>
          <w:rFonts w:ascii="Arial" w:hAnsi="Arial" w:cs="Arial"/>
          <w:sz w:val="20"/>
          <w:szCs w:val="20"/>
        </w:rPr>
        <w:t xml:space="preserve"> </w:t>
      </w:r>
      <w:r w:rsidRPr="00347EE3">
        <w:rPr>
          <w:rFonts w:ascii="Arial" w:hAnsi="Arial" w:cs="Arial"/>
          <w:sz w:val="20"/>
          <w:szCs w:val="20"/>
        </w:rPr>
        <w:t>п</w:t>
      </w:r>
      <w:r w:rsidR="00475C3C" w:rsidRPr="00347EE3">
        <w:rPr>
          <w:rFonts w:ascii="Arial" w:hAnsi="Arial" w:cs="Arial"/>
          <w:sz w:val="20"/>
          <w:szCs w:val="20"/>
        </w:rPr>
        <w:t>од</w:t>
      </w:r>
      <w:r w:rsidRPr="00347EE3">
        <w:rPr>
          <w:rFonts w:ascii="Arial" w:hAnsi="Arial" w:cs="Arial"/>
          <w:sz w:val="20"/>
          <w:szCs w:val="20"/>
        </w:rPr>
        <w:t>п</w:t>
      </w:r>
      <w:r w:rsidR="00475C3C" w:rsidRPr="00347EE3">
        <w:rPr>
          <w:rFonts w:ascii="Arial" w:hAnsi="Arial" w:cs="Arial"/>
          <w:sz w:val="20"/>
          <w:szCs w:val="20"/>
        </w:rPr>
        <w:t>унктами</w:t>
      </w:r>
      <w:r w:rsidRPr="00347EE3">
        <w:rPr>
          <w:rFonts w:ascii="Arial" w:hAnsi="Arial" w:cs="Arial"/>
          <w:sz w:val="20"/>
          <w:szCs w:val="20"/>
        </w:rPr>
        <w:t xml:space="preserve"> 1 или 2 </w:t>
      </w:r>
      <w:r w:rsidR="002B0495">
        <w:rPr>
          <w:rFonts w:ascii="Arial" w:hAnsi="Arial" w:cs="Arial"/>
          <w:sz w:val="20"/>
          <w:szCs w:val="20"/>
        </w:rPr>
        <w:t>пункта </w:t>
      </w:r>
      <w:r w:rsidRPr="00347EE3">
        <w:rPr>
          <w:rFonts w:ascii="Arial" w:hAnsi="Arial" w:cs="Arial"/>
          <w:sz w:val="20"/>
          <w:szCs w:val="20"/>
        </w:rPr>
        <w:t xml:space="preserve">8.2.6,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w:t>
      </w:r>
      <w:r w:rsidR="002B0495">
        <w:rPr>
          <w:rFonts w:ascii="Arial" w:hAnsi="Arial" w:cs="Arial"/>
          <w:sz w:val="20"/>
          <w:szCs w:val="20"/>
        </w:rPr>
        <w:t>об </w:t>
      </w:r>
      <w:r w:rsidRPr="00347EE3">
        <w:rPr>
          <w:rFonts w:ascii="Arial" w:hAnsi="Arial" w:cs="Arial"/>
          <w:sz w:val="20"/>
          <w:szCs w:val="20"/>
        </w:rPr>
        <w:t xml:space="preserve">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w:t>
      </w:r>
      <w:r w:rsidR="00475C3C" w:rsidRPr="00347EE3">
        <w:rPr>
          <w:rFonts w:ascii="Arial" w:hAnsi="Arial" w:cs="Arial"/>
          <w:sz w:val="20"/>
          <w:szCs w:val="20"/>
        </w:rPr>
        <w:t>З</w:t>
      </w:r>
      <w:r w:rsidRPr="00347EE3">
        <w:rPr>
          <w:rFonts w:ascii="Arial" w:hAnsi="Arial" w:cs="Arial"/>
          <w:sz w:val="20"/>
          <w:szCs w:val="20"/>
        </w:rPr>
        <w:t>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учетом уточненных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п</w:t>
      </w:r>
      <w:r w:rsidR="00475C3C" w:rsidRPr="00347EE3">
        <w:rPr>
          <w:rFonts w:ascii="Arial" w:hAnsi="Arial" w:cs="Arial"/>
          <w:sz w:val="20"/>
          <w:szCs w:val="20"/>
        </w:rPr>
        <w:t>од</w:t>
      </w:r>
      <w:r w:rsidR="002B0495">
        <w:rPr>
          <w:rFonts w:ascii="Arial" w:hAnsi="Arial" w:cs="Arial"/>
          <w:sz w:val="20"/>
          <w:szCs w:val="20"/>
        </w:rPr>
        <w:t>пункта </w:t>
      </w:r>
      <w:r w:rsidRPr="00347EE3">
        <w:rPr>
          <w:rFonts w:ascii="Arial" w:hAnsi="Arial" w:cs="Arial"/>
          <w:sz w:val="20"/>
          <w:szCs w:val="20"/>
        </w:rPr>
        <w:t xml:space="preserve">1 </w:t>
      </w:r>
      <w:r w:rsidR="002B0495">
        <w:rPr>
          <w:rFonts w:ascii="Arial" w:hAnsi="Arial" w:cs="Arial"/>
          <w:sz w:val="20"/>
          <w:szCs w:val="20"/>
        </w:rPr>
        <w:t>пункта </w:t>
      </w:r>
      <w:r w:rsidRPr="00347EE3">
        <w:rPr>
          <w:rFonts w:ascii="Arial" w:hAnsi="Arial" w:cs="Arial"/>
          <w:sz w:val="20"/>
          <w:szCs w:val="20"/>
        </w:rPr>
        <w:t xml:space="preserve">8.2.3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w:t>
      </w:r>
      <w:r w:rsidR="002B0495">
        <w:rPr>
          <w:rFonts w:ascii="Arial" w:hAnsi="Arial" w:cs="Arial"/>
          <w:sz w:val="20"/>
          <w:szCs w:val="20"/>
        </w:rPr>
        <w:t>об </w:t>
      </w:r>
      <w:r w:rsidRPr="00347EE3">
        <w:rPr>
          <w:rFonts w:ascii="Arial" w:hAnsi="Arial" w:cs="Arial"/>
          <w:sz w:val="20"/>
          <w:szCs w:val="20"/>
        </w:rPr>
        <w:t>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w:t>
      </w:r>
      <w:r w:rsidR="002B0495">
        <w:rPr>
          <w:rFonts w:ascii="Arial" w:hAnsi="Arial" w:cs="Arial"/>
          <w:sz w:val="20"/>
          <w:szCs w:val="20"/>
        </w:rPr>
        <w:t>об </w:t>
      </w:r>
      <w:r w:rsidRPr="00347EE3">
        <w:rPr>
          <w:rFonts w:ascii="Arial" w:hAnsi="Arial" w:cs="Arial"/>
          <w:sz w:val="20"/>
          <w:szCs w:val="20"/>
        </w:rPr>
        <w:t>иных условиях исполнения договора, предусмотренное</w:t>
      </w:r>
      <w:r w:rsidR="00475C3C" w:rsidRPr="00347EE3">
        <w:rPr>
          <w:rFonts w:ascii="Arial" w:hAnsi="Arial" w:cs="Arial"/>
          <w:sz w:val="20"/>
          <w:szCs w:val="20"/>
        </w:rPr>
        <w:t xml:space="preserve"> </w:t>
      </w:r>
      <w:r w:rsidRPr="00347EE3">
        <w:rPr>
          <w:rFonts w:ascii="Arial" w:hAnsi="Arial" w:cs="Arial"/>
          <w:sz w:val="20"/>
          <w:szCs w:val="20"/>
        </w:rPr>
        <w:t>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2 </w:t>
      </w:r>
      <w:r w:rsidR="002B0495">
        <w:rPr>
          <w:rFonts w:ascii="Arial" w:hAnsi="Arial" w:cs="Arial"/>
          <w:sz w:val="20"/>
          <w:szCs w:val="20"/>
        </w:rPr>
        <w:t>пункта </w:t>
      </w:r>
      <w:r w:rsidRPr="00347EE3">
        <w:rPr>
          <w:rFonts w:ascii="Arial" w:hAnsi="Arial" w:cs="Arial"/>
          <w:sz w:val="20"/>
          <w:szCs w:val="20"/>
        </w:rPr>
        <w:t>8.2.6, должно осуществляться с участниками конкурса в электронной форме, соответствующ</w:t>
      </w:r>
      <w:r w:rsidR="00475C3C" w:rsidRPr="00347EE3">
        <w:rPr>
          <w:rFonts w:ascii="Arial" w:hAnsi="Arial" w:cs="Arial"/>
          <w:sz w:val="20"/>
          <w:szCs w:val="20"/>
        </w:rPr>
        <w:t>ими</w:t>
      </w:r>
      <w:r w:rsidRPr="00347EE3">
        <w:rPr>
          <w:rFonts w:ascii="Arial" w:hAnsi="Arial" w:cs="Arial"/>
          <w:sz w:val="20"/>
          <w:szCs w:val="20"/>
        </w:rPr>
        <w:t xml:space="preserve"> требованиям, указанным в извещении о проведении конкурса в электронной форме и документации о конкурентной закупке. При этом должны быть обеспечены равный доступ всех участников конкурса в электронной форме, соответствующих указанным требованиям, к участию в этом обсуждении и соблюдение </w:t>
      </w:r>
      <w:r w:rsidR="00475C3C" w:rsidRPr="00347EE3">
        <w:rPr>
          <w:rFonts w:ascii="Arial" w:hAnsi="Arial" w:cs="Arial"/>
          <w:sz w:val="20"/>
          <w:szCs w:val="20"/>
        </w:rPr>
        <w:t>З</w:t>
      </w:r>
      <w:r w:rsidRPr="00347EE3">
        <w:rPr>
          <w:rFonts w:ascii="Arial" w:hAnsi="Arial" w:cs="Arial"/>
          <w:sz w:val="20"/>
          <w:szCs w:val="20"/>
        </w:rPr>
        <w:t xml:space="preserve">аказчиком положений Федерального закона </w:t>
      </w:r>
      <w:r w:rsidR="002B0495">
        <w:rPr>
          <w:rFonts w:ascii="Arial" w:hAnsi="Arial" w:cs="Arial"/>
          <w:sz w:val="20"/>
          <w:szCs w:val="20"/>
        </w:rPr>
        <w:t>от </w:t>
      </w:r>
      <w:r w:rsidRPr="00347EE3">
        <w:rPr>
          <w:rFonts w:ascii="Arial" w:hAnsi="Arial" w:cs="Arial"/>
          <w:sz w:val="20"/>
          <w:szCs w:val="20"/>
        </w:rPr>
        <w:t>29</w:t>
      </w:r>
      <w:r w:rsidR="00475C3C" w:rsidRPr="00347EE3">
        <w:rPr>
          <w:rFonts w:ascii="Arial" w:hAnsi="Arial" w:cs="Arial"/>
          <w:sz w:val="20"/>
          <w:szCs w:val="20"/>
        </w:rPr>
        <w:t>.07.</w:t>
      </w:r>
      <w:r w:rsidRPr="00347EE3">
        <w:rPr>
          <w:rFonts w:ascii="Arial" w:hAnsi="Arial" w:cs="Arial"/>
          <w:sz w:val="20"/>
          <w:szCs w:val="20"/>
        </w:rPr>
        <w:t xml:space="preserve">2004 </w:t>
      </w:r>
      <w:r w:rsidR="002B0495">
        <w:rPr>
          <w:rFonts w:ascii="Arial" w:hAnsi="Arial" w:cs="Arial"/>
          <w:sz w:val="20"/>
          <w:szCs w:val="20"/>
        </w:rPr>
        <w:t>№ </w:t>
      </w:r>
      <w:r w:rsidRPr="00347EE3">
        <w:rPr>
          <w:rFonts w:ascii="Arial" w:hAnsi="Arial" w:cs="Arial"/>
          <w:sz w:val="20"/>
          <w:szCs w:val="20"/>
        </w:rPr>
        <w:t>98-ФЗ «О коммерческой тайне»;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7) после размещения в единой информационной системе протокола, составляемого по результатам этапа конкурса в электронной форме, предусмотренного п</w:t>
      </w:r>
      <w:r w:rsidR="00475C3C" w:rsidRPr="00347EE3">
        <w:rPr>
          <w:rFonts w:ascii="Arial" w:hAnsi="Arial" w:cs="Arial"/>
          <w:sz w:val="20"/>
          <w:szCs w:val="20"/>
        </w:rPr>
        <w:t>од</w:t>
      </w:r>
      <w:r w:rsidRPr="00347EE3">
        <w:rPr>
          <w:rFonts w:ascii="Arial" w:hAnsi="Arial" w:cs="Arial"/>
          <w:sz w:val="20"/>
          <w:szCs w:val="20"/>
        </w:rPr>
        <w:t>п</w:t>
      </w:r>
      <w:r w:rsidR="00475C3C" w:rsidRPr="00347EE3">
        <w:rPr>
          <w:rFonts w:ascii="Arial" w:hAnsi="Arial" w:cs="Arial"/>
          <w:sz w:val="20"/>
          <w:szCs w:val="20"/>
        </w:rPr>
        <w:t>унктами</w:t>
      </w:r>
      <w:r w:rsidRPr="00347EE3">
        <w:rPr>
          <w:rFonts w:ascii="Arial" w:hAnsi="Arial" w:cs="Arial"/>
          <w:sz w:val="20"/>
          <w:szCs w:val="20"/>
        </w:rPr>
        <w:t xml:space="preserve"> 1 или 2 </w:t>
      </w:r>
      <w:r w:rsidR="002B0495">
        <w:rPr>
          <w:rFonts w:ascii="Arial" w:hAnsi="Arial" w:cs="Arial"/>
          <w:sz w:val="20"/>
          <w:szCs w:val="20"/>
        </w:rPr>
        <w:t>пункта </w:t>
      </w:r>
      <w:r w:rsidRPr="00347EE3">
        <w:rPr>
          <w:rFonts w:ascii="Arial" w:hAnsi="Arial" w:cs="Arial"/>
          <w:sz w:val="20"/>
          <w:szCs w:val="20"/>
        </w:rPr>
        <w:t xml:space="preserve">8.2.6, любой участник конкурса в электронной форме вправе отказаться </w:t>
      </w:r>
      <w:r w:rsidR="002B0495">
        <w:rPr>
          <w:rFonts w:ascii="Arial" w:hAnsi="Arial" w:cs="Arial"/>
          <w:sz w:val="20"/>
          <w:szCs w:val="20"/>
        </w:rPr>
        <w:t>от </w:t>
      </w:r>
      <w:r w:rsidRPr="00347EE3">
        <w:rPr>
          <w:rFonts w:ascii="Arial" w:hAnsi="Arial" w:cs="Arial"/>
          <w:sz w:val="20"/>
          <w:szCs w:val="20"/>
        </w:rPr>
        <w:t>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w:t>
      </w:r>
      <w:r w:rsidR="00475C3C" w:rsidRPr="00347EE3">
        <w:rPr>
          <w:rFonts w:ascii="Arial" w:hAnsi="Arial" w:cs="Arial"/>
          <w:sz w:val="20"/>
          <w:szCs w:val="20"/>
        </w:rPr>
        <w:t>З</w:t>
      </w:r>
      <w:r w:rsidRPr="00347EE3">
        <w:rPr>
          <w:rFonts w:ascii="Arial" w:hAnsi="Arial" w:cs="Arial"/>
          <w:sz w:val="20"/>
          <w:szCs w:val="20"/>
        </w:rPr>
        <w:t>аказчиком в единой информационной системе уточненн</w:t>
      </w:r>
      <w:r w:rsidR="00475C3C" w:rsidRPr="00347EE3">
        <w:rPr>
          <w:rFonts w:ascii="Arial" w:hAnsi="Arial" w:cs="Arial"/>
          <w:sz w:val="20"/>
          <w:szCs w:val="20"/>
        </w:rPr>
        <w:t>ого</w:t>
      </w:r>
      <w:r w:rsidRPr="00347EE3">
        <w:rPr>
          <w:rFonts w:ascii="Arial" w:hAnsi="Arial" w:cs="Arial"/>
          <w:sz w:val="20"/>
          <w:szCs w:val="20"/>
        </w:rPr>
        <w:t xml:space="preserve"> извещения о проведении конкурса в </w:t>
      </w:r>
      <w:r w:rsidRPr="00347EE3">
        <w:rPr>
          <w:rFonts w:ascii="Arial" w:hAnsi="Arial" w:cs="Arial"/>
          <w:sz w:val="20"/>
          <w:szCs w:val="20"/>
        </w:rPr>
        <w:lastRenderedPageBreak/>
        <w:t>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Положением о закупке может быть предусмотрена подача окончательного предложения с одновременной подачей нового ценового предложения;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 если конкурс в электронной форме включает этап, предусмотренный 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4 </w:t>
      </w:r>
      <w:r w:rsidR="002B0495">
        <w:rPr>
          <w:rFonts w:ascii="Arial" w:hAnsi="Arial" w:cs="Arial"/>
          <w:sz w:val="20"/>
          <w:szCs w:val="20"/>
        </w:rPr>
        <w:t>пункта </w:t>
      </w:r>
      <w:r w:rsidRPr="00347EE3">
        <w:rPr>
          <w:rFonts w:ascii="Arial" w:hAnsi="Arial" w:cs="Arial"/>
          <w:sz w:val="20"/>
          <w:szCs w:val="20"/>
        </w:rPr>
        <w:t>8.2.6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ко всем участникам конкурса в электронной форме предъявляются единые квалификационные требования, установленные документацией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б) заявки на участие в конкурсе в электронной форме должны содержать информацию и документы, предусмотренные документацией о конкурентной закупке, подтверждающие соответствие участников конкурса в электронной форме единым квалификационным требованиям, установленным документацией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заявки участников конкурса в электронной форме, которые не соответствуют квалификационным требованиям, отклоняются;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 если конкурс в электронной форме включает этап, предусмотренный 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5 </w:t>
      </w:r>
      <w:r w:rsidR="002B0495">
        <w:rPr>
          <w:rFonts w:ascii="Arial" w:hAnsi="Arial" w:cs="Arial"/>
          <w:sz w:val="20"/>
          <w:szCs w:val="20"/>
        </w:rPr>
        <w:t>пункта </w:t>
      </w:r>
      <w:r w:rsidRPr="00347EE3">
        <w:rPr>
          <w:rFonts w:ascii="Arial" w:hAnsi="Arial" w:cs="Arial"/>
          <w:sz w:val="20"/>
          <w:szCs w:val="20"/>
        </w:rPr>
        <w:t>8.2.6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б) участники конкурса в электронной форме подают одно дополнительное ценовое предложение, которое должно быть ниже ценового предложения, ранее поданного ими одновременно с заявкой на участие в конкурсе в электронной форме либо одновременно с окончательным предложением;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8.2.8. Аукцион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аукциона в электронной форме, при этом должны соблюдаться следующие правила: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в извещении о проведении аукциона в электронной форме с участием только субъектов малого и среднего предпринимательства должны быть установлены сроки проведения такого этапа;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 всем участникам аукциона в электронной форме предъявляются единые квалификационные требования, установленные документацией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заявки на участие в аукционе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аукциона в электронной форме квалификационным требованиям, установленным документацией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заявки участников аукциона в электронной форме, не соответствующих квалификационным требованиям, отклоняются.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8.2.8. Аукцион в электронной форме включает в себя порядок подачи его участниками предложений о цене договора с учетом следующих требований: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«шаг аукциона» составляет </w:t>
      </w:r>
      <w:r w:rsidR="002B0495">
        <w:rPr>
          <w:rFonts w:ascii="Arial" w:hAnsi="Arial" w:cs="Arial"/>
          <w:sz w:val="20"/>
          <w:szCs w:val="20"/>
        </w:rPr>
        <w:t>от </w:t>
      </w:r>
      <w:r w:rsidRPr="00347EE3">
        <w:rPr>
          <w:rFonts w:ascii="Arial" w:hAnsi="Arial" w:cs="Arial"/>
          <w:sz w:val="20"/>
          <w:szCs w:val="20"/>
        </w:rPr>
        <w:t>0,5</w:t>
      </w:r>
      <w:r w:rsidR="002B0495">
        <w:rPr>
          <w:rFonts w:ascii="Arial" w:hAnsi="Arial" w:cs="Arial"/>
          <w:sz w:val="20"/>
          <w:szCs w:val="20"/>
        </w:rPr>
        <w:t> процент</w:t>
      </w:r>
      <w:r w:rsidRPr="00347EE3">
        <w:rPr>
          <w:rFonts w:ascii="Arial" w:hAnsi="Arial" w:cs="Arial"/>
          <w:sz w:val="20"/>
          <w:szCs w:val="20"/>
        </w:rPr>
        <w:t xml:space="preserve">а до </w:t>
      </w:r>
      <w:r w:rsidR="00475C3C" w:rsidRPr="00347EE3">
        <w:rPr>
          <w:rFonts w:ascii="Arial" w:hAnsi="Arial" w:cs="Arial"/>
          <w:sz w:val="20"/>
          <w:szCs w:val="20"/>
        </w:rPr>
        <w:t>5</w:t>
      </w:r>
      <w:r w:rsidR="002B0495">
        <w:rPr>
          <w:rFonts w:ascii="Arial" w:hAnsi="Arial" w:cs="Arial"/>
          <w:sz w:val="20"/>
          <w:szCs w:val="20"/>
        </w:rPr>
        <w:t> процент</w:t>
      </w:r>
      <w:r w:rsidRPr="00347EE3">
        <w:rPr>
          <w:rFonts w:ascii="Arial" w:hAnsi="Arial" w:cs="Arial"/>
          <w:sz w:val="20"/>
          <w:szCs w:val="20"/>
        </w:rPr>
        <w:t>ов начальной (максимальной) цены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снижение текущего минимального предложения о цене договора осуществляется на величину в пределах «шага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w:t>
      </w:r>
      <w:r w:rsidR="00475C3C" w:rsidRPr="00347EE3">
        <w:rPr>
          <w:rFonts w:ascii="Arial" w:hAnsi="Arial" w:cs="Arial"/>
          <w:sz w:val="20"/>
          <w:szCs w:val="20"/>
        </w:rPr>
        <w:t>,</w:t>
      </w:r>
      <w:r w:rsidRPr="00347EE3">
        <w:rPr>
          <w:rFonts w:ascii="Arial" w:hAnsi="Arial" w:cs="Arial"/>
          <w:sz w:val="20"/>
          <w:szCs w:val="20"/>
        </w:rPr>
        <w:t xml:space="preserve"> чем оно, а также предложение о цене договора, равное нулю;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8.2.9. Заявка на участие в запросе котировок в электронной форме, участниками которого могут быть только субъекты малого и среднего предпринимательства, должна содержать:</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предложение участника запроса котировок в электронной форме о цене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предусмотренное одним из следующих пунктов согласие участника запроса котировок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а) на выполнение раб</w:t>
      </w:r>
      <w:r w:rsidR="002B0495">
        <w:rPr>
          <w:rFonts w:ascii="Arial" w:hAnsi="Arial" w:cs="Arial"/>
          <w:sz w:val="20"/>
          <w:szCs w:val="20"/>
        </w:rPr>
        <w:t>от </w:t>
      </w:r>
      <w:r w:rsidRPr="00347EE3">
        <w:rPr>
          <w:rFonts w:ascii="Arial" w:hAnsi="Arial" w:cs="Arial"/>
          <w:sz w:val="20"/>
          <w:szCs w:val="20"/>
        </w:rPr>
        <w:t>или оказание услуг, указанных в извещении о проведении запроса котировок в электронной форме, на условиях, предусмотренных проектом договора (в случае если осуществляется закупка раб</w:t>
      </w:r>
      <w:r w:rsidR="002B0495">
        <w:rPr>
          <w:rFonts w:ascii="Arial" w:hAnsi="Arial" w:cs="Arial"/>
          <w:sz w:val="20"/>
          <w:szCs w:val="20"/>
        </w:rPr>
        <w:t>от </w:t>
      </w:r>
      <w:r w:rsidRPr="00347EE3">
        <w:rPr>
          <w:rFonts w:ascii="Arial" w:hAnsi="Arial" w:cs="Arial"/>
          <w:sz w:val="20"/>
          <w:szCs w:val="20"/>
        </w:rPr>
        <w:t>или услуг);</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б) на поставку товара, который указан в извещении о проведении запроса котировок в электронной форме и </w:t>
      </w:r>
      <w:proofErr w:type="gramStart"/>
      <w:r w:rsidRPr="00347EE3">
        <w:rPr>
          <w:rFonts w:ascii="Arial" w:hAnsi="Arial" w:cs="Arial"/>
          <w:sz w:val="20"/>
          <w:szCs w:val="20"/>
        </w:rPr>
        <w:t>в отношении</w:t>
      </w:r>
      <w:proofErr w:type="gramEnd"/>
      <w:r w:rsidRPr="00347EE3">
        <w:rPr>
          <w:rFonts w:ascii="Arial" w:hAnsi="Arial" w:cs="Arial"/>
          <w:sz w:val="20"/>
          <w:szCs w:val="20"/>
        </w:rPr>
        <w:t xml:space="preserve"> которого в таком извещении в соответствии с требованиями </w:t>
      </w:r>
      <w:r w:rsidR="002B0495">
        <w:rPr>
          <w:rFonts w:ascii="Arial" w:hAnsi="Arial" w:cs="Arial"/>
          <w:sz w:val="20"/>
          <w:szCs w:val="20"/>
        </w:rPr>
        <w:t>пункта </w:t>
      </w:r>
      <w:r w:rsidRPr="00347EE3">
        <w:rPr>
          <w:rFonts w:ascii="Arial" w:hAnsi="Arial" w:cs="Arial"/>
          <w:sz w:val="20"/>
          <w:szCs w:val="20"/>
        </w:rPr>
        <w:t xml:space="preserve">3 </w:t>
      </w:r>
      <w:r w:rsidR="002B0495">
        <w:rPr>
          <w:rFonts w:ascii="Arial" w:hAnsi="Arial" w:cs="Arial"/>
          <w:sz w:val="20"/>
          <w:szCs w:val="20"/>
        </w:rPr>
        <w:t>части </w:t>
      </w:r>
      <w:r w:rsidRPr="00347EE3">
        <w:rPr>
          <w:rFonts w:ascii="Arial" w:hAnsi="Arial" w:cs="Arial"/>
          <w:sz w:val="20"/>
          <w:szCs w:val="20"/>
        </w:rPr>
        <w:t xml:space="preserve">6.1 </w:t>
      </w:r>
      <w:r w:rsidR="002B0495">
        <w:rPr>
          <w:rFonts w:ascii="Arial" w:hAnsi="Arial" w:cs="Arial"/>
          <w:sz w:val="20"/>
          <w:szCs w:val="20"/>
        </w:rPr>
        <w:t>статьи </w:t>
      </w:r>
      <w:r w:rsidRPr="00347EE3">
        <w:rPr>
          <w:rFonts w:ascii="Arial" w:hAnsi="Arial" w:cs="Arial"/>
          <w:sz w:val="20"/>
          <w:szCs w:val="20"/>
        </w:rPr>
        <w:t xml:space="preserve">3 Закона </w:t>
      </w:r>
      <w:r w:rsidR="002B0495">
        <w:rPr>
          <w:rFonts w:ascii="Arial" w:hAnsi="Arial" w:cs="Arial"/>
          <w:sz w:val="20"/>
          <w:szCs w:val="20"/>
        </w:rPr>
        <w:t>№ </w:t>
      </w:r>
      <w:r w:rsidRPr="00347EE3">
        <w:rPr>
          <w:rFonts w:ascii="Arial" w:hAnsi="Arial" w:cs="Arial"/>
          <w:sz w:val="20"/>
          <w:szCs w:val="20"/>
        </w:rPr>
        <w:t>223-ФЗ содержится указание на товарный знак, на условиях, предусмотренных проектом договора и не подлежащих изменению по результатам проведения запроса котировок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в) на поставку товара, который указан в извещении о проведении запроса котировок в электронной форме и конкретные показатели которого соответствуют значениям эквивалентности, установленным данным извещением (в случае если участник запроса котировок в электронной форме предлагает поставку товара, который является эквивалентным товару, указанному в таком извещении), на условиях, предусмотренных проектом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иную информацию и документы, предусмотренные документацией о конкурентной закупке, извещением о проведении запроса котировок в электронной форме.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8.2.10. Запрос предложений в электронной форме, участниками которого могут являться только субъекты малого и среднего предпринимательства, может включать в себя этап проведения квалификационного отбора участников запроса предложений в электронной форме. При этом должны соблюдаться следующие правила: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в извещении о проведении запроса предложений в электронной форме должны быть установлены сроки проведения такого этапа;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ко всем участникам запроса предложений в электронной форме предъявляются единые квалификационные требования, установленные документацией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заявки на участие в запросе предложений в электронной форме должны содержать информацию и документы, предусмотренные документацией о конкурентной закупке и подтверждающие соответствие участников запроса предложений в электронной форме квалификационным требованиям, установленным документацией о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4) заявки участников запроса предложений в электронной форме, не соответствующие квалификационным требованиям, установленным документацией о конкурентной закупке, отклоняются.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8.2.11. Заявка на участие в конкурсе в электронной форме, аукционе в электронной форме, запросе предложений в электронной форме состоит из двух частей и ценового предложения. Заявка на участие в запросе котировок в электронной форме состоит из одной </w:t>
      </w:r>
      <w:r w:rsidR="002B0495">
        <w:rPr>
          <w:rFonts w:ascii="Arial" w:hAnsi="Arial" w:cs="Arial"/>
          <w:sz w:val="20"/>
          <w:szCs w:val="20"/>
        </w:rPr>
        <w:t>части </w:t>
      </w:r>
      <w:r w:rsidRPr="00347EE3">
        <w:rPr>
          <w:rFonts w:ascii="Arial" w:hAnsi="Arial" w:cs="Arial"/>
          <w:sz w:val="20"/>
          <w:szCs w:val="20"/>
        </w:rPr>
        <w:t xml:space="preserve">и ценового предложения. </w:t>
      </w:r>
      <w:r w:rsidRPr="00347EE3">
        <w:rPr>
          <w:rFonts w:ascii="Arial" w:hAnsi="Arial" w:cs="Arial"/>
          <w:sz w:val="20"/>
          <w:szCs w:val="20"/>
        </w:rPr>
        <w:lastRenderedPageBreak/>
        <w:t xml:space="preserve">Первая </w:t>
      </w:r>
      <w:r w:rsidR="002B0495">
        <w:rPr>
          <w:rFonts w:ascii="Arial" w:hAnsi="Arial" w:cs="Arial"/>
          <w:sz w:val="20"/>
          <w:szCs w:val="20"/>
        </w:rPr>
        <w:t>часть </w:t>
      </w:r>
      <w:r w:rsidRPr="00347EE3">
        <w:rPr>
          <w:rFonts w:ascii="Arial" w:hAnsi="Arial" w:cs="Arial"/>
          <w:sz w:val="20"/>
          <w:szCs w:val="20"/>
        </w:rPr>
        <w:t xml:space="preserve">заявки на участие в конкурсе в электронной форме, аукционе в электронной форме, запросе предложений в электронной форме должна содержать описание поставляемого товара, выполняемой работы, оказываемой услуги, которые являются предметом закупки в соответствии с требованиями документации о закупке. При этом не допускается указание в первой </w:t>
      </w:r>
      <w:r w:rsidR="002B0495">
        <w:rPr>
          <w:rFonts w:ascii="Arial" w:hAnsi="Arial" w:cs="Arial"/>
          <w:sz w:val="20"/>
          <w:szCs w:val="20"/>
        </w:rPr>
        <w:t>части </w:t>
      </w:r>
      <w:r w:rsidRPr="00347EE3">
        <w:rPr>
          <w:rFonts w:ascii="Arial" w:hAnsi="Arial" w:cs="Arial"/>
          <w:sz w:val="20"/>
          <w:szCs w:val="20"/>
        </w:rPr>
        <w:t xml:space="preserve">заявки на участие в конкурентной закупке сведений </w:t>
      </w:r>
      <w:r w:rsidR="002B0495">
        <w:rPr>
          <w:rFonts w:ascii="Arial" w:hAnsi="Arial" w:cs="Arial"/>
          <w:sz w:val="20"/>
          <w:szCs w:val="20"/>
        </w:rPr>
        <w:t>об </w:t>
      </w:r>
      <w:r w:rsidRPr="00347EE3">
        <w:rPr>
          <w:rFonts w:ascii="Arial" w:hAnsi="Arial" w:cs="Arial"/>
          <w:sz w:val="20"/>
          <w:szCs w:val="20"/>
        </w:rPr>
        <w:t xml:space="preserve">участнике конкурса, аукциона или запроса предложений и о его соответствии единым квалификационным требованиям, установленным в документации о конкурентной закупке. Вторая </w:t>
      </w:r>
      <w:r w:rsidR="002B0495">
        <w:rPr>
          <w:rFonts w:ascii="Arial" w:hAnsi="Arial" w:cs="Arial"/>
          <w:sz w:val="20"/>
          <w:szCs w:val="20"/>
        </w:rPr>
        <w:t>часть </w:t>
      </w:r>
      <w:r w:rsidRPr="00347EE3">
        <w:rPr>
          <w:rFonts w:ascii="Arial" w:hAnsi="Arial" w:cs="Arial"/>
          <w:sz w:val="20"/>
          <w:szCs w:val="20"/>
        </w:rPr>
        <w:t xml:space="preserve">заявки на участие в конкурсе в электронной форме, аукционе в электронной форме, запросе предложений в электронной форме должна содержать сведения о данном участнике таких конкурса, аукциона или запроса предложений, информацию о его соответствии единым квалификационным требованиям (если они установлены в документации о конкурентной закупке), </w:t>
      </w:r>
      <w:r w:rsidR="002B0495">
        <w:rPr>
          <w:rFonts w:ascii="Arial" w:hAnsi="Arial" w:cs="Arial"/>
          <w:sz w:val="20"/>
          <w:szCs w:val="20"/>
        </w:rPr>
        <w:t>об </w:t>
      </w:r>
      <w:r w:rsidRPr="00347EE3">
        <w:rPr>
          <w:rFonts w:ascii="Arial" w:hAnsi="Arial" w:cs="Arial"/>
          <w:sz w:val="20"/>
          <w:szCs w:val="20"/>
        </w:rPr>
        <w:t xml:space="preserve">окончательном предложении участника таких конкурса, аукциона или запроса предложений о функциональных характеристиках (потребительских свойствах) товара, качестве работы, услуги и </w:t>
      </w:r>
      <w:r w:rsidR="002B0495">
        <w:rPr>
          <w:rFonts w:ascii="Arial" w:hAnsi="Arial" w:cs="Arial"/>
          <w:sz w:val="20"/>
          <w:szCs w:val="20"/>
        </w:rPr>
        <w:t>об </w:t>
      </w:r>
      <w:r w:rsidRPr="00347EE3">
        <w:rPr>
          <w:rFonts w:ascii="Arial" w:hAnsi="Arial" w:cs="Arial"/>
          <w:sz w:val="20"/>
          <w:szCs w:val="20"/>
        </w:rPr>
        <w:t>иных условиях исполнения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8.2.12. В случае содержания в первой </w:t>
      </w:r>
      <w:r w:rsidR="002B0495">
        <w:rPr>
          <w:rFonts w:ascii="Arial" w:hAnsi="Arial" w:cs="Arial"/>
          <w:sz w:val="20"/>
          <w:szCs w:val="20"/>
        </w:rPr>
        <w:t>части </w:t>
      </w:r>
      <w:r w:rsidRPr="00347EE3">
        <w:rPr>
          <w:rFonts w:ascii="Arial" w:hAnsi="Arial" w:cs="Arial"/>
          <w:sz w:val="20"/>
          <w:szCs w:val="20"/>
        </w:rPr>
        <w:t xml:space="preserve">заявки на участие в конкурсе в электронной форме, аукционе в электронной форме, запросе предложений в электронной форме сведений </w:t>
      </w:r>
      <w:r w:rsidR="002B0495">
        <w:rPr>
          <w:rFonts w:ascii="Arial" w:hAnsi="Arial" w:cs="Arial"/>
          <w:sz w:val="20"/>
          <w:szCs w:val="20"/>
        </w:rPr>
        <w:t>об </w:t>
      </w:r>
      <w:r w:rsidRPr="00347EE3">
        <w:rPr>
          <w:rFonts w:ascii="Arial" w:hAnsi="Arial" w:cs="Arial"/>
          <w:sz w:val="20"/>
          <w:szCs w:val="20"/>
        </w:rPr>
        <w:t xml:space="preserve">участнике таких конкурса, аукциона или запроса предложений и (или) о ценовом предложении либо содержания во второй </w:t>
      </w:r>
      <w:r w:rsidR="002B0495">
        <w:rPr>
          <w:rFonts w:ascii="Arial" w:hAnsi="Arial" w:cs="Arial"/>
          <w:sz w:val="20"/>
          <w:szCs w:val="20"/>
        </w:rPr>
        <w:t>части </w:t>
      </w:r>
      <w:r w:rsidRPr="00347EE3">
        <w:rPr>
          <w:rFonts w:ascii="Arial" w:hAnsi="Arial" w:cs="Arial"/>
          <w:sz w:val="20"/>
          <w:szCs w:val="20"/>
        </w:rPr>
        <w:t>данной заявки сведений о ценовом предложении данная заявка подлежит отклонению.</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8.2.13. По итогам закупки, участниками которой являются только СМСП, Заказчик составляет итоговый протокол в соответствии с требовани</w:t>
      </w:r>
      <w:r w:rsidR="00475C3C" w:rsidRPr="00347EE3">
        <w:rPr>
          <w:rFonts w:ascii="Arial" w:hAnsi="Arial" w:cs="Arial"/>
          <w:sz w:val="20"/>
          <w:szCs w:val="20"/>
        </w:rPr>
        <w:t xml:space="preserve">ями </w:t>
      </w:r>
      <w:r w:rsidR="002B0495">
        <w:rPr>
          <w:rFonts w:ascii="Arial" w:hAnsi="Arial" w:cs="Arial"/>
          <w:sz w:val="20"/>
          <w:szCs w:val="20"/>
        </w:rPr>
        <w:t>пункта </w:t>
      </w:r>
      <w:r w:rsidRPr="00347EE3">
        <w:rPr>
          <w:rFonts w:ascii="Arial" w:hAnsi="Arial" w:cs="Arial"/>
          <w:sz w:val="20"/>
          <w:szCs w:val="20"/>
        </w:rPr>
        <w:t>1.7.4 Положения и размещает его на электронной площадке и в ЕИС.</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8.3. Особенности проведения закупок с требованием о привлечении субподрядчиков (соисполнителей) из числа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8.3.1. При осуществлении закупки в соответствии с п</w:t>
      </w:r>
      <w:r w:rsidR="00475C3C" w:rsidRPr="00347EE3">
        <w:rPr>
          <w:rFonts w:ascii="Arial" w:hAnsi="Arial" w:cs="Arial"/>
          <w:sz w:val="20"/>
          <w:szCs w:val="20"/>
        </w:rPr>
        <w:t>од</w:t>
      </w:r>
      <w:r w:rsidR="002B0495">
        <w:rPr>
          <w:rFonts w:ascii="Arial" w:hAnsi="Arial" w:cs="Arial"/>
          <w:sz w:val="20"/>
          <w:szCs w:val="20"/>
        </w:rPr>
        <w:t>пунктом </w:t>
      </w:r>
      <w:r w:rsidRPr="00347EE3">
        <w:rPr>
          <w:rFonts w:ascii="Arial" w:hAnsi="Arial" w:cs="Arial"/>
          <w:sz w:val="20"/>
          <w:szCs w:val="20"/>
        </w:rPr>
        <w:t xml:space="preserve">3 </w:t>
      </w:r>
      <w:r w:rsidR="002B0495">
        <w:rPr>
          <w:rFonts w:ascii="Arial" w:hAnsi="Arial" w:cs="Arial"/>
          <w:sz w:val="20"/>
          <w:szCs w:val="20"/>
        </w:rPr>
        <w:t>пункта </w:t>
      </w:r>
      <w:r w:rsidRPr="00347EE3">
        <w:rPr>
          <w:rFonts w:ascii="Arial" w:hAnsi="Arial" w:cs="Arial"/>
          <w:sz w:val="20"/>
          <w:szCs w:val="20"/>
        </w:rPr>
        <w:t>8.1.2 настоящего Положения Заказчик устанавливает:</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в извещении, документации и проекте договора</w:t>
      </w:r>
      <w:r w:rsidR="00A213A3" w:rsidRPr="00347EE3">
        <w:rPr>
          <w:rFonts w:ascii="Arial" w:hAnsi="Arial" w:cs="Arial"/>
          <w:sz w:val="20"/>
          <w:szCs w:val="20"/>
        </w:rPr>
        <w:t xml:space="preserve"> – </w:t>
      </w:r>
      <w:r w:rsidRPr="00347EE3">
        <w:rPr>
          <w:rFonts w:ascii="Arial" w:hAnsi="Arial" w:cs="Arial"/>
          <w:sz w:val="20"/>
          <w:szCs w:val="20"/>
        </w:rPr>
        <w:t>требование к участникам закупки о привлечении к исполнению договора субподрядчиков (соисполнителей) из числа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документации о закупке (извещении о проведении запроса котировок)</w:t>
      </w:r>
      <w:r w:rsidR="00A213A3" w:rsidRPr="00347EE3">
        <w:rPr>
          <w:rFonts w:ascii="Arial" w:hAnsi="Arial" w:cs="Arial"/>
          <w:sz w:val="20"/>
          <w:szCs w:val="20"/>
        </w:rPr>
        <w:t xml:space="preserve"> – </w:t>
      </w:r>
      <w:r w:rsidRPr="00347EE3">
        <w:rPr>
          <w:rFonts w:ascii="Arial" w:hAnsi="Arial" w:cs="Arial"/>
          <w:sz w:val="20"/>
          <w:szCs w:val="20"/>
        </w:rPr>
        <w:t xml:space="preserve">требование о представлении участниками в составе заявки на участие в закупке плана привлечения субподрядчиков (соисполнителей) из числа СМСП, а также требования к такому плану в соответствии с </w:t>
      </w:r>
      <w:r w:rsidR="002B0495">
        <w:rPr>
          <w:rFonts w:ascii="Arial" w:hAnsi="Arial" w:cs="Arial"/>
          <w:sz w:val="20"/>
          <w:szCs w:val="20"/>
        </w:rPr>
        <w:t>пунктом </w:t>
      </w:r>
      <w:r w:rsidRPr="00347EE3">
        <w:rPr>
          <w:rFonts w:ascii="Arial" w:hAnsi="Arial" w:cs="Arial"/>
          <w:sz w:val="20"/>
          <w:szCs w:val="20"/>
        </w:rPr>
        <w:t xml:space="preserve">30 Положения </w:t>
      </w:r>
      <w:r w:rsidR="002B0495">
        <w:rPr>
          <w:rFonts w:ascii="Arial" w:hAnsi="Arial" w:cs="Arial"/>
          <w:sz w:val="20"/>
          <w:szCs w:val="20"/>
        </w:rPr>
        <w:t>об </w:t>
      </w:r>
      <w:r w:rsidRPr="00347EE3">
        <w:rPr>
          <w:rFonts w:ascii="Arial" w:hAnsi="Arial" w:cs="Arial"/>
          <w:sz w:val="20"/>
          <w:szCs w:val="20"/>
        </w:rPr>
        <w:t>особенностях участия СМСП в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8.3.2. Заявка на участие в закупке должна содержать:</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план привлечения к исполнению договора субподрядчиков (соисполнителей) из числа СМСП, составленный в соответствии с требованиями, установленными в документации о закупке;</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сведения из реестра СМСП, содержащие информацию о каждом субподрядчике (соисполнителе) из числа СМСП, привлекаемом к исполнению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Если в реестре отсутствуют сведения о субподрядчиках (соисполнителях), которые являются вновь зарегистрированными индивидуальными предпринимателями или вновь созданными юридическими лицами согласно </w:t>
      </w:r>
      <w:r w:rsidR="002B0495">
        <w:rPr>
          <w:rFonts w:ascii="Arial" w:hAnsi="Arial" w:cs="Arial"/>
          <w:sz w:val="20"/>
          <w:szCs w:val="20"/>
        </w:rPr>
        <w:t>части </w:t>
      </w:r>
      <w:r w:rsidRPr="00347EE3">
        <w:rPr>
          <w:rFonts w:ascii="Arial" w:hAnsi="Arial" w:cs="Arial"/>
          <w:sz w:val="20"/>
          <w:szCs w:val="20"/>
        </w:rPr>
        <w:t xml:space="preserve">3 </w:t>
      </w:r>
      <w:r w:rsidR="002B0495">
        <w:rPr>
          <w:rFonts w:ascii="Arial" w:hAnsi="Arial" w:cs="Arial"/>
          <w:sz w:val="20"/>
          <w:szCs w:val="20"/>
        </w:rPr>
        <w:t>статьи </w:t>
      </w:r>
      <w:r w:rsidRPr="00347EE3">
        <w:rPr>
          <w:rFonts w:ascii="Arial" w:hAnsi="Arial" w:cs="Arial"/>
          <w:sz w:val="20"/>
          <w:szCs w:val="20"/>
        </w:rPr>
        <w:t xml:space="preserve">4 Закона </w:t>
      </w:r>
      <w:r w:rsidR="002B0495">
        <w:rPr>
          <w:rFonts w:ascii="Arial" w:hAnsi="Arial" w:cs="Arial"/>
          <w:sz w:val="20"/>
          <w:szCs w:val="20"/>
        </w:rPr>
        <w:t>№ 20</w:t>
      </w:r>
      <w:r w:rsidRPr="00347EE3">
        <w:rPr>
          <w:rFonts w:ascii="Arial" w:hAnsi="Arial" w:cs="Arial"/>
          <w:sz w:val="20"/>
          <w:szCs w:val="20"/>
        </w:rPr>
        <w:t>9-ФЗ, в заявку необходимо включить декларации о соответствии таких субподрядчиков (соисполнителей) критериям отнесения к СМСП, установленным в ст</w:t>
      </w:r>
      <w:r w:rsidR="00475C3C" w:rsidRPr="00347EE3">
        <w:rPr>
          <w:rFonts w:ascii="Arial" w:hAnsi="Arial" w:cs="Arial"/>
          <w:sz w:val="20"/>
          <w:szCs w:val="20"/>
        </w:rPr>
        <w:t>атье</w:t>
      </w:r>
      <w:r w:rsidRPr="00347EE3">
        <w:rPr>
          <w:rFonts w:ascii="Arial" w:hAnsi="Arial" w:cs="Arial"/>
          <w:sz w:val="20"/>
          <w:szCs w:val="20"/>
        </w:rPr>
        <w:t xml:space="preserve"> 4 Закона </w:t>
      </w:r>
      <w:r w:rsidR="002B0495">
        <w:rPr>
          <w:rFonts w:ascii="Arial" w:hAnsi="Arial" w:cs="Arial"/>
          <w:sz w:val="20"/>
          <w:szCs w:val="20"/>
        </w:rPr>
        <w:t>№ 20</w:t>
      </w:r>
      <w:r w:rsidRPr="00347EE3">
        <w:rPr>
          <w:rFonts w:ascii="Arial" w:hAnsi="Arial" w:cs="Arial"/>
          <w:sz w:val="20"/>
          <w:szCs w:val="20"/>
        </w:rPr>
        <w:t>9-ФЗ. Декларация составляется по форме, предусмотренной в документации о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8.3.3. Заказчик принимает решение </w:t>
      </w:r>
      <w:r w:rsidR="002B0495">
        <w:rPr>
          <w:rFonts w:ascii="Arial" w:hAnsi="Arial" w:cs="Arial"/>
          <w:sz w:val="20"/>
          <w:szCs w:val="20"/>
        </w:rPr>
        <w:t>об </w:t>
      </w:r>
      <w:r w:rsidRPr="00347EE3">
        <w:rPr>
          <w:rFonts w:ascii="Arial" w:hAnsi="Arial" w:cs="Arial"/>
          <w:sz w:val="20"/>
          <w:szCs w:val="20"/>
        </w:rPr>
        <w:t xml:space="preserve">отказе в допуске к участию в закупке или </w:t>
      </w:r>
      <w:r w:rsidR="002B0495">
        <w:rPr>
          <w:rFonts w:ascii="Arial" w:hAnsi="Arial" w:cs="Arial"/>
          <w:sz w:val="20"/>
          <w:szCs w:val="20"/>
        </w:rPr>
        <w:t>об </w:t>
      </w:r>
      <w:r w:rsidRPr="00347EE3">
        <w:rPr>
          <w:rFonts w:ascii="Arial" w:hAnsi="Arial" w:cs="Arial"/>
          <w:sz w:val="20"/>
          <w:szCs w:val="20"/>
        </w:rPr>
        <w:t xml:space="preserve">отказе </w:t>
      </w:r>
      <w:r w:rsidR="002B0495">
        <w:rPr>
          <w:rFonts w:ascii="Arial" w:hAnsi="Arial" w:cs="Arial"/>
          <w:sz w:val="20"/>
          <w:szCs w:val="20"/>
        </w:rPr>
        <w:t>от </w:t>
      </w:r>
      <w:r w:rsidRPr="00347EE3">
        <w:rPr>
          <w:rFonts w:ascii="Arial" w:hAnsi="Arial" w:cs="Arial"/>
          <w:sz w:val="20"/>
          <w:szCs w:val="20"/>
        </w:rPr>
        <w:t>заключения договора с единственным участником закупки в следующих случаях: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 отсутствие сведений о привлекаемом участником закупки субподрядчике (соисполнителе) из числа СМСП в едином реестре СМСП или непредставление декларации, содержащей сведения о таком лице;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lastRenderedPageBreak/>
        <w:t>2) несоответствие содержащихся в декларации сведений о привлекаемом участником закупки субподрядчике (соисполнителе) из числа СМСП тем критериям отнесения к</w:t>
      </w:r>
      <w:r w:rsidR="00475C3C" w:rsidRPr="00347EE3">
        <w:rPr>
          <w:rFonts w:ascii="Arial" w:hAnsi="Arial" w:cs="Arial"/>
          <w:sz w:val="20"/>
          <w:szCs w:val="20"/>
        </w:rPr>
        <w:t xml:space="preserve"> СМСП, которые установлены в статье</w:t>
      </w:r>
      <w:r w:rsidRPr="00347EE3">
        <w:rPr>
          <w:rFonts w:ascii="Arial" w:hAnsi="Arial" w:cs="Arial"/>
          <w:sz w:val="20"/>
          <w:szCs w:val="20"/>
        </w:rPr>
        <w:t xml:space="preserve"> 4 Закона </w:t>
      </w:r>
      <w:r w:rsidR="002B0495">
        <w:rPr>
          <w:rFonts w:ascii="Arial" w:hAnsi="Arial" w:cs="Arial"/>
          <w:sz w:val="20"/>
          <w:szCs w:val="20"/>
        </w:rPr>
        <w:t>№ 20</w:t>
      </w:r>
      <w:r w:rsidRPr="00347EE3">
        <w:rPr>
          <w:rFonts w:ascii="Arial" w:hAnsi="Arial" w:cs="Arial"/>
          <w:sz w:val="20"/>
          <w:szCs w:val="20"/>
        </w:rPr>
        <w:t>9-ФЗ.</w:t>
      </w:r>
    </w:p>
    <w:p w:rsidR="009D7477" w:rsidRPr="00347EE3" w:rsidRDefault="009D7477"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8.4. Особенности заключения и исполнения договора при закупках у СМСП</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8.4.1. При осуществл</w:t>
      </w:r>
      <w:r w:rsidR="00475C3C" w:rsidRPr="00347EE3">
        <w:rPr>
          <w:rFonts w:ascii="Arial" w:hAnsi="Arial" w:cs="Arial"/>
          <w:sz w:val="20"/>
          <w:szCs w:val="20"/>
        </w:rPr>
        <w:t xml:space="preserve">ении закупки в соответствии с </w:t>
      </w:r>
      <w:r w:rsidR="002B0495">
        <w:rPr>
          <w:rFonts w:ascii="Arial" w:hAnsi="Arial" w:cs="Arial"/>
          <w:sz w:val="20"/>
          <w:szCs w:val="20"/>
        </w:rPr>
        <w:t>пунктом </w:t>
      </w:r>
      <w:r w:rsidRPr="00347EE3">
        <w:rPr>
          <w:rFonts w:ascii="Arial" w:hAnsi="Arial" w:cs="Arial"/>
          <w:sz w:val="20"/>
          <w:szCs w:val="20"/>
        </w:rPr>
        <w:t>8.2 настоящего Положения обеспечение исполнения договора может предоставляться участником закупки по его выбору путем внесения денежных средств на указанный в документации счет, в виде банковской гарантии или иным способом, предусмотренным в документации о закупке, если требование о предоставлении такого обеспечения установлено в до</w:t>
      </w:r>
      <w:r w:rsidR="00475C3C" w:rsidRPr="00347EE3">
        <w:rPr>
          <w:rFonts w:ascii="Arial" w:hAnsi="Arial" w:cs="Arial"/>
          <w:sz w:val="20"/>
          <w:szCs w:val="20"/>
        </w:rPr>
        <w:t>кументации о закупке согласно пункту</w:t>
      </w:r>
      <w:r w:rsidRPr="00347EE3">
        <w:rPr>
          <w:rFonts w:ascii="Arial" w:hAnsi="Arial" w:cs="Arial"/>
          <w:sz w:val="20"/>
          <w:szCs w:val="20"/>
        </w:rPr>
        <w:t xml:space="preserve"> 1.8.16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Размер обеспечения исполнения договора, максимальные сроки заключения договора и оплаты товаров (работ, услуг) устанавливаются в соответствии с Положением </w:t>
      </w:r>
      <w:r w:rsidR="002B0495">
        <w:rPr>
          <w:rFonts w:ascii="Arial" w:hAnsi="Arial" w:cs="Arial"/>
          <w:sz w:val="20"/>
          <w:szCs w:val="20"/>
        </w:rPr>
        <w:t>об </w:t>
      </w:r>
      <w:r w:rsidRPr="00347EE3">
        <w:rPr>
          <w:rFonts w:ascii="Arial" w:hAnsi="Arial" w:cs="Arial"/>
          <w:sz w:val="20"/>
          <w:szCs w:val="20"/>
        </w:rPr>
        <w:t>особенностях участия СМСП в закупках.</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8.4.2. При осуществлении закупки в соответствии с </w:t>
      </w:r>
      <w:r w:rsidR="002B0495">
        <w:rPr>
          <w:rFonts w:ascii="Arial" w:hAnsi="Arial" w:cs="Arial"/>
          <w:sz w:val="20"/>
          <w:szCs w:val="20"/>
        </w:rPr>
        <w:t>пунктом </w:t>
      </w:r>
      <w:r w:rsidRPr="00347EE3">
        <w:rPr>
          <w:rFonts w:ascii="Arial" w:hAnsi="Arial" w:cs="Arial"/>
          <w:sz w:val="20"/>
          <w:szCs w:val="20"/>
        </w:rPr>
        <w:t>8.3 настоящего Положения в договор включаются следующие условия: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 </w:t>
      </w:r>
      <w:r w:rsidR="002B0495">
        <w:rPr>
          <w:rFonts w:ascii="Arial" w:hAnsi="Arial" w:cs="Arial"/>
          <w:sz w:val="20"/>
          <w:szCs w:val="20"/>
        </w:rPr>
        <w:t>об </w:t>
      </w:r>
      <w:r w:rsidRPr="00347EE3">
        <w:rPr>
          <w:rFonts w:ascii="Arial" w:hAnsi="Arial" w:cs="Arial"/>
          <w:sz w:val="20"/>
          <w:szCs w:val="20"/>
        </w:rPr>
        <w:t>обязательном привлечении к исполнению договора субподрядчиков (соисполнителей) из числа СМСП и ответственности поставщика (исполнителя, подрядчика) за неисполнение такого условия;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2) о сроке оплаты поставленных товаров (выполненных работ, оказанных услуг) по договору (отдельному этапу договора), заключенному поставщиком (исполнителем, подрядчиком) с субподрядчиком (соисполнителем) из числа СМС</w:t>
      </w:r>
      <w:r w:rsidR="002B0495">
        <w:rPr>
          <w:rFonts w:ascii="Arial" w:hAnsi="Arial" w:cs="Arial"/>
          <w:sz w:val="20"/>
          <w:szCs w:val="20"/>
        </w:rPr>
        <w:t>П. </w:t>
      </w:r>
      <w:r w:rsidRPr="00347EE3">
        <w:rPr>
          <w:rFonts w:ascii="Arial" w:hAnsi="Arial" w:cs="Arial"/>
          <w:sz w:val="20"/>
          <w:szCs w:val="20"/>
        </w:rPr>
        <w:t xml:space="preserve">Такой срок не может превышать 30 календарных дней со дня подписания </w:t>
      </w:r>
      <w:r w:rsidR="00475C3C" w:rsidRPr="00347EE3">
        <w:rPr>
          <w:rFonts w:ascii="Arial" w:hAnsi="Arial" w:cs="Arial"/>
          <w:sz w:val="20"/>
          <w:szCs w:val="20"/>
        </w:rPr>
        <w:t>З</w:t>
      </w:r>
      <w:r w:rsidRPr="00347EE3">
        <w:rPr>
          <w:rFonts w:ascii="Arial" w:hAnsi="Arial" w:cs="Arial"/>
          <w:sz w:val="20"/>
          <w:szCs w:val="20"/>
        </w:rPr>
        <w:t>аказчиком документа о приемке товара (выполненной работы, оказанной услуги) по договору (отдельному этапу договора);</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3) о возможности замены поставщиком субподрядчика (соисполнителя) на другого субподрядчика (соисполнителя) из числа СМСП в ходе исполнения договора только по согласованию с Заказчиком при сохранении цены договора, заключаемого или заключенного между поставщиком (исполнителем, подрядчиком) и субподрядчиком (соисполнителем), либо цены такого договора за вычетом сумм, которые выплачены поставщиком (исполнителем, подрядчиком) в счет исполненных обязательств, если договор субподряда был частично исполнен.</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9. Закрытые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9.1. Закрытая конкурентная закупка (закрытая закупка) проводится в следующих случаях:</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сведения о такой закупке составляют государственную тайну;</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в отношении закупки в соответствии с п</w:t>
      </w:r>
      <w:r w:rsidRPr="00347EE3">
        <w:rPr>
          <w:rFonts w:ascii="Arial" w:hAnsi="Arial" w:cs="Arial"/>
          <w:sz w:val="20"/>
          <w:szCs w:val="20"/>
        </w:rPr>
        <w:t>унктами</w:t>
      </w:r>
      <w:r w:rsidR="006A7DE4" w:rsidRPr="00347EE3">
        <w:rPr>
          <w:rFonts w:ascii="Arial" w:hAnsi="Arial" w:cs="Arial"/>
          <w:sz w:val="20"/>
          <w:szCs w:val="20"/>
        </w:rPr>
        <w:t xml:space="preserve"> 2, 3 </w:t>
      </w:r>
      <w:r w:rsidR="002B0495">
        <w:rPr>
          <w:rFonts w:ascii="Arial" w:hAnsi="Arial" w:cs="Arial"/>
          <w:sz w:val="20"/>
          <w:szCs w:val="20"/>
        </w:rPr>
        <w:t>части </w:t>
      </w:r>
      <w:r w:rsidR="006A7DE4" w:rsidRPr="00347EE3">
        <w:rPr>
          <w:rFonts w:ascii="Arial" w:hAnsi="Arial" w:cs="Arial"/>
          <w:sz w:val="20"/>
          <w:szCs w:val="20"/>
        </w:rPr>
        <w:t xml:space="preserve">8 </w:t>
      </w:r>
      <w:r w:rsidR="002B0495">
        <w:rPr>
          <w:rFonts w:ascii="Arial" w:hAnsi="Arial" w:cs="Arial"/>
          <w:sz w:val="20"/>
          <w:szCs w:val="20"/>
        </w:rPr>
        <w:t>статьи </w:t>
      </w:r>
      <w:r w:rsidR="006A7DE4" w:rsidRPr="00347EE3">
        <w:rPr>
          <w:rFonts w:ascii="Arial" w:hAnsi="Arial" w:cs="Arial"/>
          <w:sz w:val="20"/>
          <w:szCs w:val="20"/>
        </w:rPr>
        <w:t xml:space="preserve">3.1 Закона </w:t>
      </w:r>
      <w:r w:rsidR="002B0495">
        <w:rPr>
          <w:rFonts w:ascii="Arial" w:hAnsi="Arial" w:cs="Arial"/>
          <w:sz w:val="20"/>
          <w:szCs w:val="20"/>
        </w:rPr>
        <w:t>№ </w:t>
      </w:r>
      <w:r w:rsidR="006A7DE4" w:rsidRPr="00347EE3">
        <w:rPr>
          <w:rFonts w:ascii="Arial" w:hAnsi="Arial" w:cs="Arial"/>
          <w:sz w:val="20"/>
          <w:szCs w:val="20"/>
        </w:rPr>
        <w:t>223-ФЗ принято решение координационным органом Правительства</w:t>
      </w:r>
      <w:r w:rsidR="002B0495">
        <w:rPr>
          <w:rFonts w:ascii="Arial" w:hAnsi="Arial" w:cs="Arial"/>
          <w:sz w:val="20"/>
          <w:szCs w:val="20"/>
        </w:rPr>
        <w:t> РФ</w:t>
      </w:r>
      <w:r w:rsidR="006A7DE4" w:rsidRPr="00347EE3">
        <w:rPr>
          <w:rFonts w:ascii="Arial" w:hAnsi="Arial" w:cs="Arial"/>
          <w:sz w:val="20"/>
          <w:szCs w:val="20"/>
        </w:rPr>
        <w:t>;</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в отношении закупки в соответствии с ч</w:t>
      </w:r>
      <w:r w:rsidRPr="00347EE3">
        <w:rPr>
          <w:rFonts w:ascii="Arial" w:hAnsi="Arial" w:cs="Arial"/>
          <w:sz w:val="20"/>
          <w:szCs w:val="20"/>
        </w:rPr>
        <w:t>астью</w:t>
      </w:r>
      <w:r w:rsidR="006A7DE4" w:rsidRPr="00347EE3">
        <w:rPr>
          <w:rFonts w:ascii="Arial" w:hAnsi="Arial" w:cs="Arial"/>
          <w:sz w:val="20"/>
          <w:szCs w:val="20"/>
        </w:rPr>
        <w:t xml:space="preserve"> 16 </w:t>
      </w:r>
      <w:r w:rsidR="002B0495">
        <w:rPr>
          <w:rFonts w:ascii="Arial" w:hAnsi="Arial" w:cs="Arial"/>
          <w:sz w:val="20"/>
          <w:szCs w:val="20"/>
        </w:rPr>
        <w:t>статьи </w:t>
      </w:r>
      <w:r w:rsidR="006A7DE4" w:rsidRPr="00347EE3">
        <w:rPr>
          <w:rFonts w:ascii="Arial" w:hAnsi="Arial" w:cs="Arial"/>
          <w:sz w:val="20"/>
          <w:szCs w:val="20"/>
        </w:rPr>
        <w:t xml:space="preserve">4 Закона </w:t>
      </w:r>
      <w:r w:rsidR="002B0495">
        <w:rPr>
          <w:rFonts w:ascii="Arial" w:hAnsi="Arial" w:cs="Arial"/>
          <w:sz w:val="20"/>
          <w:szCs w:val="20"/>
        </w:rPr>
        <w:t>№ </w:t>
      </w:r>
      <w:r w:rsidR="006A7DE4" w:rsidRPr="00347EE3">
        <w:rPr>
          <w:rFonts w:ascii="Arial" w:hAnsi="Arial" w:cs="Arial"/>
          <w:sz w:val="20"/>
          <w:szCs w:val="20"/>
        </w:rPr>
        <w:t>223-ФЗ принято решение Правительства</w:t>
      </w:r>
      <w:r w:rsidR="002B0495">
        <w:rPr>
          <w:rFonts w:ascii="Arial" w:hAnsi="Arial" w:cs="Arial"/>
          <w:sz w:val="20"/>
          <w:szCs w:val="20"/>
        </w:rPr>
        <w:t> РФ</w:t>
      </w:r>
      <w:r w:rsidR="006A7DE4"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9.2. Закрытая конкурентная закупка осуществляется следующими способами:</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закрытый конкурс;</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закрытый аукцион;</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закрытый запрос котировок;</w:t>
      </w:r>
    </w:p>
    <w:p w:rsidR="006A7DE4" w:rsidRPr="00347EE3" w:rsidRDefault="00475C3C" w:rsidP="002B0495">
      <w:pPr>
        <w:spacing w:after="120"/>
        <w:jc w:val="both"/>
        <w:rPr>
          <w:rFonts w:ascii="Arial" w:hAnsi="Arial" w:cs="Arial"/>
          <w:sz w:val="20"/>
          <w:szCs w:val="20"/>
        </w:rPr>
      </w:pPr>
      <w:r w:rsidRPr="00347EE3">
        <w:rPr>
          <w:rFonts w:ascii="Arial" w:hAnsi="Arial" w:cs="Arial"/>
          <w:sz w:val="20"/>
          <w:szCs w:val="20"/>
        </w:rPr>
        <w:t>–</w:t>
      </w:r>
      <w:r w:rsidR="006A7DE4" w:rsidRPr="00347EE3">
        <w:rPr>
          <w:rFonts w:ascii="Arial" w:hAnsi="Arial" w:cs="Arial"/>
          <w:sz w:val="20"/>
          <w:szCs w:val="20"/>
        </w:rPr>
        <w:t xml:space="preserve"> закрытый запрос предложений.</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Закрытая конкурентная закупка может осуществляться указанными способами и в электронной форме, если Правительством</w:t>
      </w:r>
      <w:r w:rsidR="002B0495">
        <w:rPr>
          <w:rFonts w:ascii="Arial" w:hAnsi="Arial" w:cs="Arial"/>
          <w:sz w:val="20"/>
          <w:szCs w:val="20"/>
        </w:rPr>
        <w:t> РФ</w:t>
      </w:r>
      <w:r w:rsidR="00475C3C" w:rsidRPr="00347EE3">
        <w:rPr>
          <w:rFonts w:ascii="Arial" w:hAnsi="Arial" w:cs="Arial"/>
          <w:sz w:val="20"/>
          <w:szCs w:val="20"/>
        </w:rPr>
        <w:t xml:space="preserve"> </w:t>
      </w:r>
      <w:r w:rsidRPr="00347EE3">
        <w:rPr>
          <w:rFonts w:ascii="Arial" w:hAnsi="Arial" w:cs="Arial"/>
          <w:sz w:val="20"/>
          <w:szCs w:val="20"/>
        </w:rPr>
        <w:t xml:space="preserve">определены особенности документооборота при осуществлении таких закупок в электронной форме, а также перечень операторов электронных площадок для их </w:t>
      </w:r>
      <w:r w:rsidRPr="00347EE3">
        <w:rPr>
          <w:rFonts w:ascii="Arial" w:hAnsi="Arial" w:cs="Arial"/>
          <w:sz w:val="20"/>
          <w:szCs w:val="20"/>
        </w:rPr>
        <w:lastRenderedPageBreak/>
        <w:t>осуществления и порядок аккредитации на них. В этом случае закрытая закупка проводится в порядке, предусмотренном настоящим Положением, регламентами и правилами проведения процедур, установленными оператором электронной площадки и соглашением, заключенным между ним и Заказчиком.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9.3. Порядок проведения закрытой конкурентной закупки регулируется положениями ст</w:t>
      </w:r>
      <w:r w:rsidR="00475C3C" w:rsidRPr="00347EE3">
        <w:rPr>
          <w:rFonts w:ascii="Arial" w:hAnsi="Arial" w:cs="Arial"/>
          <w:sz w:val="20"/>
          <w:szCs w:val="20"/>
        </w:rPr>
        <w:t>атей</w:t>
      </w:r>
      <w:r w:rsidRPr="00347EE3">
        <w:rPr>
          <w:rFonts w:ascii="Arial" w:hAnsi="Arial" w:cs="Arial"/>
          <w:sz w:val="20"/>
          <w:szCs w:val="20"/>
        </w:rPr>
        <w:t xml:space="preserve"> 3.2, 3.5 Закона </w:t>
      </w:r>
      <w:r w:rsidR="002B0495">
        <w:rPr>
          <w:rFonts w:ascii="Arial" w:hAnsi="Arial" w:cs="Arial"/>
          <w:sz w:val="20"/>
          <w:szCs w:val="20"/>
        </w:rPr>
        <w:t>№ </w:t>
      </w:r>
      <w:r w:rsidRPr="00347EE3">
        <w:rPr>
          <w:rFonts w:ascii="Arial" w:hAnsi="Arial" w:cs="Arial"/>
          <w:sz w:val="20"/>
          <w:szCs w:val="20"/>
        </w:rPr>
        <w:t>223-ФЗ и настоящим Положением.</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9.4. Информация о закрытой конкурентной закупке не размещается в ЕИС.</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9.5. Приглашения принять участие в закрытой конкурентной закупке с приложением документации о закупке направляется Заказчиком двум и более лицам, которые способны осуществить поставки товаров, выполнение работ, оказание услуг, являющиеся предметом закрытой конкурентной закупки, в сроки, указанные в п</w:t>
      </w:r>
      <w:r w:rsidR="00475C3C" w:rsidRPr="00347EE3">
        <w:rPr>
          <w:rFonts w:ascii="Arial" w:hAnsi="Arial" w:cs="Arial"/>
          <w:sz w:val="20"/>
          <w:szCs w:val="20"/>
        </w:rPr>
        <w:t>унктах</w:t>
      </w:r>
      <w:r w:rsidRPr="00347EE3">
        <w:rPr>
          <w:rFonts w:ascii="Arial" w:hAnsi="Arial" w:cs="Arial"/>
          <w:sz w:val="20"/>
          <w:szCs w:val="20"/>
        </w:rPr>
        <w:t xml:space="preserve"> 2.1.3, 3.1.3, 4.1.5, 5.1.5 настоящего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9.6. Иная информация о закрытой конкурентной закупке и документы, составляемые в ходе ее осуществления, направляются участникам закрытой конкурентной закупки в сроки, установленные Законом </w:t>
      </w:r>
      <w:r w:rsidR="002B0495">
        <w:rPr>
          <w:rFonts w:ascii="Arial" w:hAnsi="Arial" w:cs="Arial"/>
          <w:sz w:val="20"/>
          <w:szCs w:val="20"/>
        </w:rPr>
        <w:t>№ </w:t>
      </w:r>
      <w:r w:rsidRPr="00347EE3">
        <w:rPr>
          <w:rFonts w:ascii="Arial" w:hAnsi="Arial" w:cs="Arial"/>
          <w:sz w:val="20"/>
          <w:szCs w:val="20"/>
        </w:rPr>
        <w:t>223-ФЗ, и в порядке, определенном в документации о закрытой конкурентной закупке.</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9.7. Для участия в закрытой конкурентной закупке участник представляет заявку в запечатанном конверте, не позволяющем просматривать ее содержание до вскрытия конверта.</w:t>
      </w:r>
    </w:p>
    <w:p w:rsidR="006A7DE4" w:rsidRPr="00347EE3" w:rsidRDefault="006A7DE4" w:rsidP="00310FF8">
      <w:pPr>
        <w:spacing w:after="120"/>
        <w:rPr>
          <w:rFonts w:ascii="Arial" w:hAnsi="Arial" w:cs="Arial"/>
          <w:sz w:val="20"/>
          <w:szCs w:val="20"/>
        </w:rPr>
      </w:pPr>
    </w:p>
    <w:p w:rsidR="006A7DE4" w:rsidRPr="00347EE3" w:rsidRDefault="006A7DE4" w:rsidP="00310FF8">
      <w:pPr>
        <w:spacing w:after="120"/>
        <w:jc w:val="center"/>
        <w:rPr>
          <w:rFonts w:ascii="Arial" w:hAnsi="Arial" w:cs="Arial"/>
          <w:b/>
          <w:sz w:val="20"/>
          <w:szCs w:val="20"/>
        </w:rPr>
      </w:pPr>
      <w:r w:rsidRPr="00347EE3">
        <w:rPr>
          <w:rFonts w:ascii="Arial" w:hAnsi="Arial" w:cs="Arial"/>
          <w:b/>
          <w:sz w:val="20"/>
          <w:szCs w:val="20"/>
        </w:rPr>
        <w:t>10. Заключительные положения</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10.1. Секретарь комиссии по закупкам обеспечивает хранение документации и извещения о закупке, их изменений и разъяснений, заявок на участие в процедурах закупки, а также их изменений, окончательных предложений, протоколов, уведомлений, составленных в ходе проведения процедур закупки, в течение трех лет с даты окончания процедуры закупки.</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10.2. Контроль за соблюдением процедур закупки осуществляется в порядке, установленном законодательством</w:t>
      </w:r>
      <w:r w:rsidR="002B0495">
        <w:rPr>
          <w:rFonts w:ascii="Arial" w:hAnsi="Arial" w:cs="Arial"/>
          <w:sz w:val="20"/>
          <w:szCs w:val="20"/>
        </w:rPr>
        <w:t> РФ</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10.3. За нарушение требований настоящего Положения виновные лица несут ответственность в соответствии с законодательством</w:t>
      </w:r>
      <w:r w:rsidR="002B0495">
        <w:rPr>
          <w:rFonts w:ascii="Arial" w:hAnsi="Arial" w:cs="Arial"/>
          <w:sz w:val="20"/>
          <w:szCs w:val="20"/>
        </w:rPr>
        <w:t> РФ</w:t>
      </w:r>
      <w:r w:rsidRPr="00347EE3">
        <w:rPr>
          <w:rFonts w:ascii="Arial" w:hAnsi="Arial" w:cs="Arial"/>
          <w:sz w:val="20"/>
          <w:szCs w:val="20"/>
        </w:rPr>
        <w:t>.</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10.4. Заказчик направляет в федеральный орган исполнительной власти, уполномоченный Правительством</w:t>
      </w:r>
      <w:r w:rsidR="002B0495">
        <w:rPr>
          <w:rFonts w:ascii="Arial" w:hAnsi="Arial" w:cs="Arial"/>
          <w:sz w:val="20"/>
          <w:szCs w:val="20"/>
        </w:rPr>
        <w:t> РФ</w:t>
      </w:r>
      <w:r w:rsidRPr="00347EE3">
        <w:rPr>
          <w:rFonts w:ascii="Arial" w:hAnsi="Arial" w:cs="Arial"/>
          <w:sz w:val="20"/>
          <w:szCs w:val="20"/>
        </w:rPr>
        <w:t xml:space="preserve">, сведения </w:t>
      </w:r>
      <w:r w:rsidR="002B0495">
        <w:rPr>
          <w:rFonts w:ascii="Arial" w:hAnsi="Arial" w:cs="Arial"/>
          <w:sz w:val="20"/>
          <w:szCs w:val="20"/>
        </w:rPr>
        <w:t>об </w:t>
      </w:r>
      <w:r w:rsidRPr="00347EE3">
        <w:rPr>
          <w:rFonts w:ascii="Arial" w:hAnsi="Arial" w:cs="Arial"/>
          <w:sz w:val="20"/>
          <w:szCs w:val="20"/>
        </w:rPr>
        <w:t xml:space="preserve">участниках закупки, уклонившихся </w:t>
      </w:r>
      <w:r w:rsidR="002B0495">
        <w:rPr>
          <w:rFonts w:ascii="Arial" w:hAnsi="Arial" w:cs="Arial"/>
          <w:sz w:val="20"/>
          <w:szCs w:val="20"/>
        </w:rPr>
        <w:t>от </w:t>
      </w:r>
      <w:r w:rsidRPr="00347EE3">
        <w:rPr>
          <w:rFonts w:ascii="Arial" w:hAnsi="Arial" w:cs="Arial"/>
          <w:sz w:val="20"/>
          <w:szCs w:val="20"/>
        </w:rPr>
        <w:t>заключения договоров, а также о поставщиках, с которыми договоры расторгнуты по решению суда в связи с существенным нарушением ими договоров, для включения этих сведений в реестр недобросовестных поставщиков.</w:t>
      </w:r>
    </w:p>
    <w:p w:rsidR="006A7DE4" w:rsidRPr="00347EE3" w:rsidRDefault="006A7DE4" w:rsidP="002B0495">
      <w:pPr>
        <w:spacing w:after="120"/>
        <w:jc w:val="both"/>
        <w:rPr>
          <w:rFonts w:ascii="Arial" w:hAnsi="Arial" w:cs="Arial"/>
          <w:sz w:val="20"/>
          <w:szCs w:val="20"/>
        </w:rPr>
      </w:pPr>
      <w:r w:rsidRPr="00347EE3">
        <w:rPr>
          <w:rFonts w:ascii="Arial" w:hAnsi="Arial" w:cs="Arial"/>
          <w:sz w:val="20"/>
          <w:szCs w:val="20"/>
        </w:rPr>
        <w:t xml:space="preserve">10.5. Перечень сведений, включаемых в реестр недобросовестных поставщиков, порядок направления сведений о недобросовестных участниках закупки, поставщиках в федеральный орган исполнительной власти, уполномоченный на ведение реестра недобросовестных поставщиков, утвержден </w:t>
      </w:r>
      <w:r w:rsidR="00475C3C" w:rsidRPr="00347EE3">
        <w:rPr>
          <w:rFonts w:ascii="Arial" w:hAnsi="Arial" w:cs="Arial"/>
          <w:sz w:val="20"/>
          <w:szCs w:val="20"/>
        </w:rPr>
        <w:t>п</w:t>
      </w:r>
      <w:r w:rsidRPr="00347EE3">
        <w:rPr>
          <w:rFonts w:ascii="Arial" w:hAnsi="Arial" w:cs="Arial"/>
          <w:sz w:val="20"/>
          <w:szCs w:val="20"/>
        </w:rPr>
        <w:t xml:space="preserve">остановлением Правительства </w:t>
      </w:r>
      <w:r w:rsidR="002B0495">
        <w:rPr>
          <w:rFonts w:ascii="Arial" w:hAnsi="Arial" w:cs="Arial"/>
          <w:sz w:val="20"/>
          <w:szCs w:val="20"/>
        </w:rPr>
        <w:t>от </w:t>
      </w:r>
      <w:r w:rsidRPr="00347EE3">
        <w:rPr>
          <w:rFonts w:ascii="Arial" w:hAnsi="Arial" w:cs="Arial"/>
          <w:sz w:val="20"/>
          <w:szCs w:val="20"/>
        </w:rPr>
        <w:t xml:space="preserve">22.11.2012 </w:t>
      </w:r>
      <w:r w:rsidR="002B0495">
        <w:rPr>
          <w:rFonts w:ascii="Arial" w:hAnsi="Arial" w:cs="Arial"/>
          <w:sz w:val="20"/>
          <w:szCs w:val="20"/>
        </w:rPr>
        <w:t>№ </w:t>
      </w:r>
      <w:r w:rsidRPr="00347EE3">
        <w:rPr>
          <w:rFonts w:ascii="Arial" w:hAnsi="Arial" w:cs="Arial"/>
          <w:sz w:val="20"/>
          <w:szCs w:val="20"/>
        </w:rPr>
        <w:t>1211.</w:t>
      </w:r>
    </w:p>
    <w:p w:rsidR="00111E8E" w:rsidRDefault="005F5673" w:rsidP="005F5673">
      <w:pPr>
        <w:spacing w:after="120"/>
        <w:jc w:val="both"/>
        <w:rPr>
          <w:rFonts w:ascii="Arial" w:hAnsi="Arial" w:cs="Arial"/>
          <w:sz w:val="20"/>
          <w:szCs w:val="20"/>
        </w:rPr>
      </w:pPr>
      <w:r>
        <w:rPr>
          <w:rFonts w:ascii="Arial" w:hAnsi="Arial" w:cs="Arial"/>
          <w:sz w:val="20"/>
          <w:szCs w:val="20"/>
        </w:rPr>
        <w:t>1</w:t>
      </w:r>
      <w:r w:rsidRPr="005F5673">
        <w:rPr>
          <w:rFonts w:ascii="Arial" w:hAnsi="Arial" w:cs="Arial"/>
          <w:sz w:val="20"/>
          <w:szCs w:val="20"/>
        </w:rPr>
        <w:t>0.</w:t>
      </w:r>
      <w:r>
        <w:rPr>
          <w:rFonts w:ascii="Arial" w:hAnsi="Arial" w:cs="Arial"/>
          <w:sz w:val="20"/>
          <w:szCs w:val="20"/>
        </w:rPr>
        <w:t>6</w:t>
      </w:r>
      <w:r w:rsidRPr="005F5673">
        <w:rPr>
          <w:rFonts w:ascii="Arial" w:hAnsi="Arial" w:cs="Arial"/>
          <w:sz w:val="20"/>
          <w:szCs w:val="20"/>
        </w:rPr>
        <w:t xml:space="preserve"> Участник закупки вправе обжаловать в судебном порядке действия (бездействие) заказчика при закупке товаров, работ, услуг. Корпорация развития малого и среднего предпринимательства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корпорация развития малого и среднего предпринимательства проводит мониторинг соответствия или оценку соответствия, предусмотренные статьей 5.1 Федерального закона №223-ФЗ. Органы исполнительной власти субъектов Российской Федерации или созданные ими организации в случаях, предусмотренных пунктами 1, 4 - 6 части 10 статьи 3 Федерального Закона №223-ФЗ, вправе обжаловать в судебном порядке действия (бездействие) заказчиков,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или оценку соответствия, предусмотренные статьей 5.1 Федерального закона №223-ФЗ. </w:t>
      </w:r>
    </w:p>
    <w:p w:rsidR="0080648C" w:rsidRPr="005F5673" w:rsidRDefault="00111E8E" w:rsidP="005F5673">
      <w:pPr>
        <w:spacing w:after="120"/>
        <w:jc w:val="both"/>
        <w:rPr>
          <w:rFonts w:ascii="Arial" w:hAnsi="Arial" w:cs="Arial"/>
          <w:sz w:val="20"/>
          <w:szCs w:val="20"/>
        </w:rPr>
      </w:pPr>
      <w:r>
        <w:rPr>
          <w:rFonts w:ascii="Arial" w:hAnsi="Arial" w:cs="Arial"/>
          <w:sz w:val="20"/>
          <w:szCs w:val="20"/>
        </w:rPr>
        <w:lastRenderedPageBreak/>
        <w:t>1</w:t>
      </w:r>
      <w:r w:rsidR="005F5673" w:rsidRPr="005F5673">
        <w:rPr>
          <w:rFonts w:ascii="Arial" w:hAnsi="Arial" w:cs="Arial"/>
          <w:sz w:val="20"/>
          <w:szCs w:val="20"/>
        </w:rPr>
        <w:t>0.</w:t>
      </w:r>
      <w:r>
        <w:rPr>
          <w:rFonts w:ascii="Arial" w:hAnsi="Arial" w:cs="Arial"/>
          <w:sz w:val="20"/>
          <w:szCs w:val="20"/>
        </w:rPr>
        <w:t>7</w:t>
      </w:r>
      <w:r w:rsidR="005F5673" w:rsidRPr="005F5673">
        <w:rPr>
          <w:rFonts w:ascii="Arial" w:hAnsi="Arial" w:cs="Arial"/>
          <w:sz w:val="20"/>
          <w:szCs w:val="20"/>
        </w:rPr>
        <w:t xml:space="preserve"> Любой участник закупки вправе обжаловать в антимонопольном органе в порядке, установленном статьей 18.1 Федерального закона от 26 июля 2006 года N 135-ФЗ "О защите конкуренции", с учетом особенностей, установленных статьей 3 Федерального Закона №223-ФЗ, действия (бездействие) заказчика,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законные интересы участника закупки. </w:t>
      </w:r>
    </w:p>
    <w:sectPr w:rsidR="0080648C" w:rsidRPr="005F5673" w:rsidSect="0080648C">
      <w:headerReference w:type="even" r:id="rId7"/>
      <w:headerReference w:type="default" r:id="rId8"/>
      <w:footerReference w:type="even" r:id="rId9"/>
      <w:footerReference w:type="default" r:id="rId10"/>
      <w:headerReference w:type="first" r:id="rId11"/>
      <w:footerReference w:type="first" r:id="rId1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56211" w:rsidRDefault="00F56211" w:rsidP="0003279D">
      <w:pPr>
        <w:spacing w:after="0" w:line="240" w:lineRule="auto"/>
      </w:pPr>
      <w:r>
        <w:separator/>
      </w:r>
    </w:p>
  </w:endnote>
  <w:endnote w:type="continuationSeparator" w:id="0">
    <w:p w:rsidR="00F56211" w:rsidRDefault="00F56211" w:rsidP="000327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A" w:rsidRDefault="00B80F5A">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A" w:rsidRDefault="00B80F5A">
    <w:pPr>
      <w:pStyle w:val="af"/>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A" w:rsidRDefault="00B80F5A">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56211" w:rsidRDefault="00F56211" w:rsidP="0003279D">
      <w:pPr>
        <w:spacing w:after="0" w:line="240" w:lineRule="auto"/>
      </w:pPr>
      <w:r>
        <w:separator/>
      </w:r>
    </w:p>
  </w:footnote>
  <w:footnote w:type="continuationSeparator" w:id="0">
    <w:p w:rsidR="00F56211" w:rsidRDefault="00F56211" w:rsidP="0003279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A" w:rsidRDefault="00B80F5A">
    <w:pPr>
      <w:pStyle w:val="a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A" w:rsidRDefault="00B80F5A">
    <w:pPr>
      <w:pStyle w:val="a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0F5A" w:rsidRDefault="00B80F5A">
    <w:pPr>
      <w:pStyle w:val="a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E7160"/>
    <w:multiLevelType w:val="multilevel"/>
    <w:tmpl w:val="EB6ADD2E"/>
    <w:lvl w:ilvl="0">
      <w:start w:val="1"/>
      <w:numFmt w:val="decimal"/>
      <w:pStyle w:val="1"/>
      <w:lvlText w:val="%1."/>
      <w:lvlJc w:val="center"/>
      <w:pPr>
        <w:tabs>
          <w:tab w:val="num" w:pos="567"/>
        </w:tabs>
        <w:ind w:left="567" w:hanging="279"/>
      </w:pPr>
      <w:rPr>
        <w:rFonts w:cs="Times New Roman" w:hint="default"/>
      </w:rPr>
    </w:lvl>
    <w:lvl w:ilvl="1">
      <w:start w:val="1"/>
      <w:numFmt w:val="decimal"/>
      <w:pStyle w:val="a"/>
      <w:lvlText w:val="%1.%2."/>
      <w:lvlJc w:val="left"/>
      <w:pPr>
        <w:tabs>
          <w:tab w:val="num" w:pos="1844"/>
        </w:tabs>
        <w:ind w:left="1844" w:hanging="567"/>
      </w:pPr>
      <w:rPr>
        <w:rFonts w:cs="Times New Roman" w:hint="default"/>
        <w:u w:val="none"/>
      </w:rPr>
    </w:lvl>
    <w:lvl w:ilvl="2">
      <w:start w:val="1"/>
      <w:numFmt w:val="decimal"/>
      <w:lvlText w:val="%1.%2.%3."/>
      <w:lvlJc w:val="left"/>
      <w:pPr>
        <w:tabs>
          <w:tab w:val="num" w:pos="993"/>
        </w:tabs>
        <w:ind w:left="993" w:hanging="851"/>
      </w:pPr>
      <w:rPr>
        <w:rFonts w:cs="Times New Roman" w:hint="default"/>
        <w:strike w:val="0"/>
      </w:rPr>
    </w:lvl>
    <w:lvl w:ilvl="3">
      <w:start w:val="1"/>
      <w:numFmt w:val="decimal"/>
      <w:lvlText w:val="%1.%2.%3.%4."/>
      <w:lvlJc w:val="left"/>
      <w:pPr>
        <w:tabs>
          <w:tab w:val="num" w:pos="1277"/>
        </w:tabs>
        <w:ind w:left="1277" w:hanging="567"/>
      </w:pPr>
      <w:rPr>
        <w:rFonts w:cs="Times New Roman" w:hint="default"/>
      </w:rPr>
    </w:lvl>
    <w:lvl w:ilvl="4">
      <w:start w:val="1"/>
      <w:numFmt w:val="lowerLetter"/>
      <w:lvlText w:val="%5)"/>
      <w:lvlJc w:val="left"/>
      <w:pPr>
        <w:tabs>
          <w:tab w:val="num" w:pos="3560"/>
        </w:tabs>
        <w:ind w:left="3560" w:hanging="1008"/>
      </w:pPr>
      <w:rPr>
        <w:rFonts w:cs="Times New Roman" w:hint="default"/>
      </w:rPr>
    </w:lvl>
    <w:lvl w:ilvl="5">
      <w:start w:val="1"/>
      <w:numFmt w:val="decimal"/>
      <w:lvlText w:val="%1.%2.%3.%4.%5.%6."/>
      <w:lvlJc w:val="left"/>
      <w:pPr>
        <w:tabs>
          <w:tab w:val="num" w:pos="2592"/>
        </w:tabs>
        <w:ind w:left="2592" w:hanging="1152"/>
      </w:pPr>
      <w:rPr>
        <w:rFonts w:cs="Times New Roman" w:hint="default"/>
      </w:rPr>
    </w:lvl>
    <w:lvl w:ilvl="6">
      <w:start w:val="1"/>
      <w:numFmt w:val="decimal"/>
      <w:lvlText w:val="%1.%2.%3.%4.%5.%6.%7."/>
      <w:lvlJc w:val="left"/>
      <w:pPr>
        <w:tabs>
          <w:tab w:val="num" w:pos="2736"/>
        </w:tabs>
        <w:ind w:left="2736" w:hanging="1296"/>
      </w:pPr>
      <w:rPr>
        <w:rFonts w:cs="Times New Roman" w:hint="default"/>
      </w:rPr>
    </w:lvl>
    <w:lvl w:ilvl="7">
      <w:start w:val="1"/>
      <w:numFmt w:val="decimal"/>
      <w:lvlText w:val="%1.%2.%3.%4.%5.%6.%7.%8."/>
      <w:lvlJc w:val="left"/>
      <w:pPr>
        <w:tabs>
          <w:tab w:val="num" w:pos="2880"/>
        </w:tabs>
        <w:ind w:left="2880" w:hanging="1440"/>
      </w:pPr>
      <w:rPr>
        <w:rFonts w:cs="Times New Roman" w:hint="default"/>
      </w:rPr>
    </w:lvl>
    <w:lvl w:ilvl="8">
      <w:start w:val="1"/>
      <w:numFmt w:val="decimal"/>
      <w:lvlText w:val="%1.%2.%3.%4.%5.%6.%7.%8.%9."/>
      <w:lvlJc w:val="left"/>
      <w:pPr>
        <w:tabs>
          <w:tab w:val="num" w:pos="3024"/>
        </w:tabs>
        <w:ind w:left="3024" w:hanging="1584"/>
      </w:pPr>
      <w:rPr>
        <w:rFont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characterSpacingControl w:val="doNotCompress"/>
  <w:ignoreMixedContent/>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1896"/>
    <w:rsid w:val="0003279D"/>
    <w:rsid w:val="00065DD6"/>
    <w:rsid w:val="000932D4"/>
    <w:rsid w:val="000F1178"/>
    <w:rsid w:val="00111E8E"/>
    <w:rsid w:val="001134F1"/>
    <w:rsid w:val="00151309"/>
    <w:rsid w:val="00163460"/>
    <w:rsid w:val="0018607D"/>
    <w:rsid w:val="00197AE5"/>
    <w:rsid w:val="001F12A4"/>
    <w:rsid w:val="0021014C"/>
    <w:rsid w:val="002533E2"/>
    <w:rsid w:val="00255E1D"/>
    <w:rsid w:val="00262389"/>
    <w:rsid w:val="00280775"/>
    <w:rsid w:val="002821D4"/>
    <w:rsid w:val="002B0495"/>
    <w:rsid w:val="002D6890"/>
    <w:rsid w:val="002F696A"/>
    <w:rsid w:val="00310FF8"/>
    <w:rsid w:val="00347EE3"/>
    <w:rsid w:val="003550D1"/>
    <w:rsid w:val="00376AE8"/>
    <w:rsid w:val="00386265"/>
    <w:rsid w:val="00395BC3"/>
    <w:rsid w:val="003C5651"/>
    <w:rsid w:val="003F7A86"/>
    <w:rsid w:val="00401B19"/>
    <w:rsid w:val="00457B2A"/>
    <w:rsid w:val="00475C3C"/>
    <w:rsid w:val="0054700B"/>
    <w:rsid w:val="00552BC9"/>
    <w:rsid w:val="00554EC8"/>
    <w:rsid w:val="00557A6C"/>
    <w:rsid w:val="00571C76"/>
    <w:rsid w:val="005B20B1"/>
    <w:rsid w:val="005B6071"/>
    <w:rsid w:val="005C19B2"/>
    <w:rsid w:val="005C60E8"/>
    <w:rsid w:val="005F0F0F"/>
    <w:rsid w:val="005F5673"/>
    <w:rsid w:val="006A1AC9"/>
    <w:rsid w:val="006A7DE4"/>
    <w:rsid w:val="006D31E0"/>
    <w:rsid w:val="006E30DA"/>
    <w:rsid w:val="00773E05"/>
    <w:rsid w:val="0077704E"/>
    <w:rsid w:val="0079004F"/>
    <w:rsid w:val="007B09EF"/>
    <w:rsid w:val="007D5E85"/>
    <w:rsid w:val="0080648C"/>
    <w:rsid w:val="00827A63"/>
    <w:rsid w:val="00872EB9"/>
    <w:rsid w:val="008965EF"/>
    <w:rsid w:val="008E54FF"/>
    <w:rsid w:val="008F7AA9"/>
    <w:rsid w:val="00905CE8"/>
    <w:rsid w:val="00917FFD"/>
    <w:rsid w:val="009A53B7"/>
    <w:rsid w:val="009B5C36"/>
    <w:rsid w:val="009D7477"/>
    <w:rsid w:val="009D7F14"/>
    <w:rsid w:val="009F14F1"/>
    <w:rsid w:val="009F5A67"/>
    <w:rsid w:val="00A14211"/>
    <w:rsid w:val="00A16556"/>
    <w:rsid w:val="00A213A3"/>
    <w:rsid w:val="00A37174"/>
    <w:rsid w:val="00A649EF"/>
    <w:rsid w:val="00B067FD"/>
    <w:rsid w:val="00B145D4"/>
    <w:rsid w:val="00B47698"/>
    <w:rsid w:val="00B80F5A"/>
    <w:rsid w:val="00BA6007"/>
    <w:rsid w:val="00C27187"/>
    <w:rsid w:val="00C768B3"/>
    <w:rsid w:val="00CA53E2"/>
    <w:rsid w:val="00CF3C57"/>
    <w:rsid w:val="00D01896"/>
    <w:rsid w:val="00D1099D"/>
    <w:rsid w:val="00D13A02"/>
    <w:rsid w:val="00D312DC"/>
    <w:rsid w:val="00D61C71"/>
    <w:rsid w:val="00D978ED"/>
    <w:rsid w:val="00DA2B7D"/>
    <w:rsid w:val="00DB2A83"/>
    <w:rsid w:val="00E22292"/>
    <w:rsid w:val="00E61F0F"/>
    <w:rsid w:val="00E776AA"/>
    <w:rsid w:val="00E863BE"/>
    <w:rsid w:val="00F02889"/>
    <w:rsid w:val="00F170DA"/>
    <w:rsid w:val="00F25091"/>
    <w:rsid w:val="00F50105"/>
    <w:rsid w:val="00F56211"/>
    <w:rsid w:val="00F6075C"/>
    <w:rsid w:val="00F65CB0"/>
    <w:rsid w:val="00F827D0"/>
    <w:rsid w:val="00FA3BE7"/>
    <w:rsid w:val="00FB0351"/>
    <w:rsid w:val="00FB6F74"/>
    <w:rsid w:val="00FE4A04"/>
    <w:rsid w:val="00FF08B3"/>
  </w:rsids>
  <m:mathPr>
    <m:mathFont m:val="Cambria Math"/>
    <m:brkBin m:val="before"/>
    <m:brkBinSub m:val="--"/>
    <m:smallFrac m:val="0"/>
    <m:dispDef/>
    <m:lMargin m:val="0"/>
    <m:rMargin m:val="0"/>
    <m:defJc m:val="centerGroup"/>
    <m:wrapIndent m:val="1440"/>
    <m:intLim m:val="subSup"/>
    <m:naryLim m:val="undOvr"/>
  </m:mathPr>
  <w:attachedSchema w:val="common"/>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292823"/>
  <w15:docId w15:val="{17B47D0C-2883-4708-BB72-6447D9363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9F5A67"/>
    <w:pPr>
      <w:spacing w:after="200" w:line="276" w:lineRule="auto"/>
    </w:pPr>
    <w:rPr>
      <w:sz w:val="22"/>
      <w:szCs w:val="22"/>
      <w:lang w:eastAsia="en-US"/>
    </w:rPr>
  </w:style>
  <w:style w:type="paragraph" w:styleId="3">
    <w:name w:val="heading 3"/>
    <w:basedOn w:val="a0"/>
    <w:next w:val="a0"/>
    <w:link w:val="30"/>
    <w:uiPriority w:val="9"/>
    <w:semiHidden/>
    <w:unhideWhenUsed/>
    <w:qFormat/>
    <w:rsid w:val="006A7DE4"/>
    <w:pPr>
      <w:keepNext/>
      <w:spacing w:before="240" w:after="60"/>
      <w:outlineLvl w:val="2"/>
    </w:pPr>
    <w:rPr>
      <w:rFonts w:ascii="Cambria" w:eastAsia="Times New Roman" w:hAnsi="Cambria"/>
      <w:b/>
      <w:bCs/>
      <w:sz w:val="32"/>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Style5">
    <w:name w:val="Style5"/>
    <w:rsid w:val="00D01896"/>
    <w:pPr>
      <w:widowControl w:val="0"/>
      <w:autoSpaceDE w:val="0"/>
      <w:autoSpaceDN w:val="0"/>
    </w:pPr>
    <w:rPr>
      <w:rFonts w:eastAsia="Times New Roman" w:cs="Calibri"/>
      <w:sz w:val="22"/>
    </w:rPr>
  </w:style>
  <w:style w:type="paragraph" w:customStyle="1" w:styleId="Style4">
    <w:name w:val="Style4"/>
    <w:rsid w:val="00D01896"/>
    <w:pPr>
      <w:widowControl w:val="0"/>
      <w:autoSpaceDE w:val="0"/>
      <w:autoSpaceDN w:val="0"/>
    </w:pPr>
    <w:rPr>
      <w:rFonts w:ascii="Courier New" w:eastAsia="Times New Roman" w:hAnsi="Courier New" w:cs="Courier New"/>
    </w:rPr>
  </w:style>
  <w:style w:type="paragraph" w:customStyle="1" w:styleId="Style7">
    <w:name w:val="Style7"/>
    <w:rsid w:val="00D01896"/>
    <w:pPr>
      <w:widowControl w:val="0"/>
      <w:autoSpaceDE w:val="0"/>
      <w:autoSpaceDN w:val="0"/>
    </w:pPr>
    <w:rPr>
      <w:rFonts w:eastAsia="Times New Roman" w:cs="Calibri"/>
      <w:b/>
      <w:sz w:val="22"/>
    </w:rPr>
  </w:style>
  <w:style w:type="paragraph" w:customStyle="1" w:styleId="Style1">
    <w:name w:val="Style1"/>
    <w:rsid w:val="00D01896"/>
    <w:pPr>
      <w:widowControl w:val="0"/>
      <w:autoSpaceDE w:val="0"/>
      <w:autoSpaceDN w:val="0"/>
    </w:pPr>
    <w:rPr>
      <w:rFonts w:ascii="Courier New" w:eastAsia="Times New Roman" w:hAnsi="Courier New" w:cs="Courier New"/>
    </w:rPr>
  </w:style>
  <w:style w:type="paragraph" w:customStyle="1" w:styleId="Style2">
    <w:name w:val="Style2"/>
    <w:rsid w:val="00D01896"/>
    <w:pPr>
      <w:widowControl w:val="0"/>
      <w:autoSpaceDE w:val="0"/>
      <w:autoSpaceDN w:val="0"/>
    </w:pPr>
    <w:rPr>
      <w:rFonts w:ascii="Courier New" w:eastAsia="Times New Roman" w:hAnsi="Courier New" w:cs="Courier New"/>
    </w:rPr>
  </w:style>
  <w:style w:type="paragraph" w:customStyle="1" w:styleId="Style8">
    <w:name w:val="Style8"/>
    <w:rsid w:val="00D01896"/>
    <w:pPr>
      <w:widowControl w:val="0"/>
      <w:autoSpaceDE w:val="0"/>
      <w:autoSpaceDN w:val="0"/>
    </w:pPr>
    <w:rPr>
      <w:rFonts w:ascii="Tahoma" w:eastAsia="Times New Roman" w:hAnsi="Tahoma" w:cs="Tahoma"/>
    </w:rPr>
  </w:style>
  <w:style w:type="paragraph" w:customStyle="1" w:styleId="Style3">
    <w:name w:val="Style3"/>
    <w:rsid w:val="00D01896"/>
    <w:pPr>
      <w:widowControl w:val="0"/>
      <w:autoSpaceDE w:val="0"/>
      <w:autoSpaceDN w:val="0"/>
    </w:pPr>
    <w:rPr>
      <w:rFonts w:ascii="Tahoma" w:eastAsia="Times New Roman" w:hAnsi="Tahoma" w:cs="Tahoma"/>
      <w:sz w:val="26"/>
    </w:rPr>
  </w:style>
  <w:style w:type="paragraph" w:customStyle="1" w:styleId="Style6">
    <w:name w:val="Style6"/>
    <w:rsid w:val="00D01896"/>
    <w:pPr>
      <w:widowControl w:val="0"/>
      <w:autoSpaceDE w:val="0"/>
      <w:autoSpaceDN w:val="0"/>
    </w:pPr>
    <w:rPr>
      <w:rFonts w:ascii="Arial" w:eastAsia="Times New Roman" w:hAnsi="Arial" w:cs="Arial"/>
    </w:rPr>
  </w:style>
  <w:style w:type="character" w:styleId="a4">
    <w:name w:val="Hyperlink"/>
    <w:basedOn w:val="a1"/>
    <w:uiPriority w:val="99"/>
    <w:unhideWhenUsed/>
    <w:rsid w:val="00280775"/>
    <w:rPr>
      <w:color w:val="0000FF"/>
      <w:u w:val="single"/>
    </w:rPr>
  </w:style>
  <w:style w:type="character" w:styleId="a5">
    <w:name w:val="annotation reference"/>
    <w:basedOn w:val="a1"/>
    <w:uiPriority w:val="99"/>
    <w:semiHidden/>
    <w:unhideWhenUsed/>
    <w:rsid w:val="00280775"/>
    <w:rPr>
      <w:sz w:val="16"/>
      <w:szCs w:val="16"/>
    </w:rPr>
  </w:style>
  <w:style w:type="paragraph" w:styleId="a6">
    <w:name w:val="annotation text"/>
    <w:basedOn w:val="a0"/>
    <w:link w:val="a7"/>
    <w:uiPriority w:val="99"/>
    <w:semiHidden/>
    <w:unhideWhenUsed/>
    <w:rsid w:val="00280775"/>
    <w:rPr>
      <w:sz w:val="20"/>
      <w:szCs w:val="20"/>
    </w:rPr>
  </w:style>
  <w:style w:type="character" w:customStyle="1" w:styleId="a7">
    <w:name w:val="Текст примечания Знак"/>
    <w:basedOn w:val="a1"/>
    <w:link w:val="a6"/>
    <w:uiPriority w:val="99"/>
    <w:semiHidden/>
    <w:rsid w:val="00280775"/>
    <w:rPr>
      <w:lang w:eastAsia="en-US"/>
    </w:rPr>
  </w:style>
  <w:style w:type="paragraph" w:styleId="a8">
    <w:name w:val="annotation subject"/>
    <w:basedOn w:val="a6"/>
    <w:next w:val="a6"/>
    <w:link w:val="a9"/>
    <w:uiPriority w:val="99"/>
    <w:semiHidden/>
    <w:unhideWhenUsed/>
    <w:rsid w:val="00280775"/>
    <w:rPr>
      <w:b/>
      <w:bCs/>
    </w:rPr>
  </w:style>
  <w:style w:type="character" w:customStyle="1" w:styleId="a9">
    <w:name w:val="Тема примечания Знак"/>
    <w:basedOn w:val="a7"/>
    <w:link w:val="a8"/>
    <w:uiPriority w:val="99"/>
    <w:semiHidden/>
    <w:rsid w:val="00280775"/>
    <w:rPr>
      <w:b/>
      <w:bCs/>
      <w:lang w:eastAsia="en-US"/>
    </w:rPr>
  </w:style>
  <w:style w:type="paragraph" w:styleId="aa">
    <w:name w:val="Balloon Text"/>
    <w:basedOn w:val="a0"/>
    <w:link w:val="ab"/>
    <w:uiPriority w:val="99"/>
    <w:semiHidden/>
    <w:unhideWhenUsed/>
    <w:rsid w:val="00280775"/>
    <w:pPr>
      <w:spacing w:after="0" w:line="240" w:lineRule="auto"/>
    </w:pPr>
    <w:rPr>
      <w:rFonts w:ascii="Tahoma" w:hAnsi="Tahoma" w:cs="Tahoma"/>
      <w:sz w:val="16"/>
      <w:szCs w:val="16"/>
    </w:rPr>
  </w:style>
  <w:style w:type="character" w:customStyle="1" w:styleId="ab">
    <w:name w:val="Текст выноски Знак"/>
    <w:basedOn w:val="a1"/>
    <w:link w:val="aa"/>
    <w:uiPriority w:val="99"/>
    <w:semiHidden/>
    <w:rsid w:val="00280775"/>
    <w:rPr>
      <w:rFonts w:ascii="Tahoma" w:hAnsi="Tahoma" w:cs="Tahoma"/>
      <w:sz w:val="16"/>
      <w:szCs w:val="16"/>
      <w:lang w:eastAsia="en-US"/>
    </w:rPr>
  </w:style>
  <w:style w:type="table" w:styleId="ac">
    <w:name w:val="Table Grid"/>
    <w:basedOn w:val="a2"/>
    <w:uiPriority w:val="59"/>
    <w:rsid w:val="002807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Заголовок 3 Знак"/>
    <w:basedOn w:val="a1"/>
    <w:link w:val="3"/>
    <w:uiPriority w:val="9"/>
    <w:semiHidden/>
    <w:rsid w:val="006A7DE4"/>
    <w:rPr>
      <w:rFonts w:ascii="Cambria" w:eastAsia="Times New Roman" w:hAnsi="Cambria" w:cs="Times New Roman"/>
      <w:b/>
      <w:bCs/>
      <w:sz w:val="32"/>
      <w:szCs w:val="26"/>
      <w:lang w:eastAsia="en-US"/>
    </w:rPr>
  </w:style>
  <w:style w:type="paragraph" w:styleId="ad">
    <w:name w:val="header"/>
    <w:basedOn w:val="a0"/>
    <w:link w:val="ae"/>
    <w:uiPriority w:val="99"/>
    <w:semiHidden/>
    <w:unhideWhenUsed/>
    <w:rsid w:val="0003279D"/>
    <w:pPr>
      <w:tabs>
        <w:tab w:val="center" w:pos="4677"/>
        <w:tab w:val="right" w:pos="9355"/>
      </w:tabs>
    </w:pPr>
  </w:style>
  <w:style w:type="character" w:customStyle="1" w:styleId="ae">
    <w:name w:val="Верхний колонтитул Знак"/>
    <w:basedOn w:val="a1"/>
    <w:link w:val="ad"/>
    <w:uiPriority w:val="99"/>
    <w:semiHidden/>
    <w:rsid w:val="0003279D"/>
    <w:rPr>
      <w:sz w:val="22"/>
      <w:szCs w:val="22"/>
      <w:lang w:eastAsia="en-US"/>
    </w:rPr>
  </w:style>
  <w:style w:type="paragraph" w:styleId="af">
    <w:name w:val="footer"/>
    <w:basedOn w:val="a0"/>
    <w:link w:val="af0"/>
    <w:uiPriority w:val="99"/>
    <w:semiHidden/>
    <w:unhideWhenUsed/>
    <w:rsid w:val="0003279D"/>
    <w:pPr>
      <w:tabs>
        <w:tab w:val="center" w:pos="4677"/>
        <w:tab w:val="right" w:pos="9355"/>
      </w:tabs>
    </w:pPr>
  </w:style>
  <w:style w:type="character" w:customStyle="1" w:styleId="af0">
    <w:name w:val="Нижний колонтитул Знак"/>
    <w:basedOn w:val="a1"/>
    <w:link w:val="af"/>
    <w:uiPriority w:val="99"/>
    <w:semiHidden/>
    <w:rsid w:val="0003279D"/>
    <w:rPr>
      <w:sz w:val="22"/>
      <w:szCs w:val="22"/>
      <w:lang w:eastAsia="en-US"/>
    </w:rPr>
  </w:style>
  <w:style w:type="paragraph" w:customStyle="1" w:styleId="a">
    <w:name w:val="Пункт Знак"/>
    <w:basedOn w:val="a0"/>
    <w:uiPriority w:val="99"/>
    <w:rsid w:val="00F25091"/>
    <w:pPr>
      <w:numPr>
        <w:ilvl w:val="1"/>
        <w:numId w:val="1"/>
      </w:numPr>
      <w:tabs>
        <w:tab w:val="left" w:pos="851"/>
        <w:tab w:val="left" w:pos="1134"/>
      </w:tabs>
      <w:spacing w:after="0" w:line="360" w:lineRule="auto"/>
      <w:jc w:val="both"/>
    </w:pPr>
    <w:rPr>
      <w:rFonts w:ascii="Times New Roman" w:eastAsia="Times New Roman" w:hAnsi="Times New Roman"/>
      <w:b/>
      <w:bCs/>
      <w:sz w:val="28"/>
      <w:szCs w:val="28"/>
      <w:lang w:eastAsia="ru-RU"/>
    </w:rPr>
  </w:style>
  <w:style w:type="paragraph" w:customStyle="1" w:styleId="1">
    <w:name w:val="Пункт1"/>
    <w:basedOn w:val="a0"/>
    <w:uiPriority w:val="99"/>
    <w:rsid w:val="00F25091"/>
    <w:pPr>
      <w:numPr>
        <w:numId w:val="1"/>
      </w:numPr>
      <w:spacing w:before="240" w:after="0" w:line="360" w:lineRule="auto"/>
      <w:jc w:val="center"/>
    </w:pPr>
    <w:rPr>
      <w:rFonts w:ascii="Arial" w:eastAsia="Times New Roman" w:hAnsi="Arial" w:cs="Arial"/>
      <w:b/>
      <w:bCs/>
      <w:sz w:val="28"/>
      <w:szCs w:val="28"/>
      <w:lang w:eastAsia="ru-RU"/>
    </w:rPr>
  </w:style>
  <w:style w:type="paragraph" w:customStyle="1" w:styleId="31">
    <w:name w:val="Пункт_3"/>
    <w:basedOn w:val="a0"/>
    <w:uiPriority w:val="99"/>
    <w:rsid w:val="00F25091"/>
    <w:pPr>
      <w:tabs>
        <w:tab w:val="num" w:pos="1134"/>
      </w:tabs>
      <w:spacing w:after="0" w:line="360" w:lineRule="auto"/>
      <w:ind w:left="1134" w:hanging="1133"/>
      <w:jc w:val="both"/>
    </w:pPr>
    <w:rPr>
      <w:rFonts w:ascii="Times New Roman" w:eastAsia="Times New Roman" w:hAnsi="Times New Roman"/>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9161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497</TotalTime>
  <Pages>47</Pages>
  <Words>23060</Words>
  <Characters>131444</Characters>
  <Application>Microsoft Office Word</Application>
  <DocSecurity>0</DocSecurity>
  <PresentationFormat>s64u9v</PresentationFormat>
  <Lines>1095</Lines>
  <Paragraphs>308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154196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dc:creator>
  <dc:description>Документ с сайта pro-goszakaz.ru</dc:description>
  <cp:lastModifiedBy>Пользователь Windows</cp:lastModifiedBy>
  <cp:revision>5</cp:revision>
  <cp:lastPrinted>2019-03-19T08:03:00Z</cp:lastPrinted>
  <dcterms:created xsi:type="dcterms:W3CDTF">2019-03-18T08:31:00Z</dcterms:created>
  <dcterms:modified xsi:type="dcterms:W3CDTF">2019-03-20T13:59:00Z</dcterms:modified>
</cp:coreProperties>
</file>